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5CB80D" w14:textId="77777777" w:rsidR="004026F1" w:rsidRPr="001642A1" w:rsidRDefault="004026F1" w:rsidP="004026F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kern w:val="24"/>
          <w:sz w:val="48"/>
          <w:szCs w:val="52"/>
        </w:rPr>
      </w:pPr>
      <w:r w:rsidRPr="001642A1">
        <w:rPr>
          <w:rFonts w:ascii="Montserrat" w:hAnsi="Montserrat" w:cstheme="minorBidi"/>
          <w:b/>
          <w:kern w:val="24"/>
          <w:sz w:val="48"/>
          <w:szCs w:val="52"/>
        </w:rPr>
        <w:t>Lunes</w:t>
      </w:r>
    </w:p>
    <w:p w14:paraId="490DAC6E" w14:textId="77777777" w:rsidR="004026F1" w:rsidRPr="001642A1" w:rsidRDefault="004026F1" w:rsidP="004026F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kern w:val="24"/>
          <w:sz w:val="56"/>
          <w:szCs w:val="52"/>
        </w:rPr>
      </w:pPr>
      <w:r w:rsidRPr="001642A1">
        <w:rPr>
          <w:rFonts w:ascii="Montserrat" w:hAnsi="Montserrat" w:cstheme="minorBidi"/>
          <w:b/>
          <w:kern w:val="24"/>
          <w:sz w:val="56"/>
          <w:szCs w:val="52"/>
        </w:rPr>
        <w:t>22</w:t>
      </w:r>
    </w:p>
    <w:p w14:paraId="2C9CCC68" w14:textId="77777777" w:rsidR="004026F1" w:rsidRPr="001642A1" w:rsidRDefault="004026F1" w:rsidP="004026F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kern w:val="24"/>
          <w:sz w:val="48"/>
          <w:szCs w:val="52"/>
        </w:rPr>
      </w:pPr>
      <w:r w:rsidRPr="001642A1">
        <w:rPr>
          <w:rFonts w:ascii="Montserrat" w:hAnsi="Montserrat" w:cstheme="minorBidi"/>
          <w:b/>
          <w:kern w:val="24"/>
          <w:sz w:val="48"/>
          <w:szCs w:val="52"/>
        </w:rPr>
        <w:t>de Marzo</w:t>
      </w:r>
    </w:p>
    <w:p w14:paraId="165A8075" w14:textId="77777777" w:rsidR="004026F1" w:rsidRPr="001642A1" w:rsidRDefault="004026F1" w:rsidP="004026F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kern w:val="24"/>
          <w:sz w:val="40"/>
          <w:szCs w:val="40"/>
        </w:rPr>
      </w:pPr>
    </w:p>
    <w:p w14:paraId="28FED7B4" w14:textId="77777777" w:rsidR="004026F1" w:rsidRPr="001642A1" w:rsidRDefault="004026F1" w:rsidP="004026F1">
      <w:pPr>
        <w:pStyle w:val="NormalWeb"/>
        <w:tabs>
          <w:tab w:val="left" w:pos="1050"/>
          <w:tab w:val="center" w:pos="4702"/>
        </w:tabs>
        <w:spacing w:before="0" w:beforeAutospacing="0" w:after="0" w:afterAutospacing="0"/>
        <w:jc w:val="center"/>
        <w:rPr>
          <w:rFonts w:ascii="Montserrat" w:hAnsi="Montserrat" w:cstheme="minorBidi"/>
          <w:b/>
          <w:kern w:val="24"/>
          <w:sz w:val="52"/>
          <w:szCs w:val="40"/>
        </w:rPr>
      </w:pPr>
      <w:r w:rsidRPr="001642A1">
        <w:rPr>
          <w:rFonts w:ascii="Montserrat" w:hAnsi="Montserrat" w:cstheme="minorBidi"/>
          <w:b/>
          <w:kern w:val="24"/>
          <w:sz w:val="52"/>
          <w:szCs w:val="40"/>
        </w:rPr>
        <w:t>Educación Inicial</w:t>
      </w:r>
    </w:p>
    <w:p w14:paraId="53A5EE01" w14:textId="77777777" w:rsidR="004026F1" w:rsidRPr="001642A1" w:rsidRDefault="004026F1" w:rsidP="004026F1">
      <w:pPr>
        <w:spacing w:after="0" w:line="240" w:lineRule="auto"/>
        <w:jc w:val="center"/>
        <w:rPr>
          <w:rFonts w:ascii="Montserrat" w:eastAsiaTheme="minorEastAsia" w:hAnsi="Montserrat"/>
          <w:b/>
          <w:kern w:val="24"/>
          <w:sz w:val="52"/>
          <w:szCs w:val="40"/>
          <w:lang w:eastAsia="es-MX"/>
        </w:rPr>
      </w:pPr>
      <w:r w:rsidRPr="001642A1">
        <w:rPr>
          <w:rFonts w:ascii="Montserrat" w:eastAsiaTheme="minorEastAsia" w:hAnsi="Montserrat"/>
          <w:b/>
          <w:kern w:val="24"/>
          <w:sz w:val="52"/>
          <w:szCs w:val="40"/>
          <w:lang w:eastAsia="es-MX"/>
        </w:rPr>
        <w:t>Sostenimiento afectivo</w:t>
      </w:r>
    </w:p>
    <w:p w14:paraId="1FA87F7F" w14:textId="77777777" w:rsidR="004026F1" w:rsidRPr="00D82ED0" w:rsidRDefault="004026F1" w:rsidP="004026F1">
      <w:pPr>
        <w:spacing w:after="0" w:line="240" w:lineRule="auto"/>
        <w:jc w:val="center"/>
        <w:rPr>
          <w:rFonts w:ascii="Montserrat" w:eastAsiaTheme="minorEastAsia" w:hAnsi="Montserrat"/>
          <w:b/>
          <w:kern w:val="24"/>
          <w:sz w:val="40"/>
          <w:szCs w:val="40"/>
          <w:lang w:eastAsia="es-MX"/>
        </w:rPr>
      </w:pPr>
    </w:p>
    <w:p w14:paraId="1E2FEA87" w14:textId="2921AEC1" w:rsidR="004026F1" w:rsidRPr="001642A1" w:rsidRDefault="004026F1" w:rsidP="004026F1">
      <w:pPr>
        <w:spacing w:after="0" w:line="240" w:lineRule="auto"/>
        <w:jc w:val="center"/>
        <w:rPr>
          <w:rFonts w:ascii="Montserrat" w:eastAsiaTheme="minorEastAsia" w:hAnsi="Montserrat"/>
          <w:bCs/>
          <w:kern w:val="24"/>
          <w:sz w:val="48"/>
          <w:szCs w:val="48"/>
          <w:lang w:eastAsia="es-MX"/>
        </w:rPr>
      </w:pPr>
      <w:r w:rsidRPr="001642A1">
        <w:rPr>
          <w:rFonts w:ascii="Montserrat" w:eastAsiaTheme="minorEastAsia" w:hAnsi="Montserrat"/>
          <w:i/>
          <w:kern w:val="24"/>
          <w:sz w:val="48"/>
          <w:szCs w:val="48"/>
          <w:lang w:eastAsia="es-MX"/>
        </w:rPr>
        <w:t>El ap</w:t>
      </w:r>
      <w:r w:rsidR="00D82ED0">
        <w:rPr>
          <w:rFonts w:ascii="Montserrat" w:eastAsiaTheme="minorEastAsia" w:hAnsi="Montserrat"/>
          <w:i/>
          <w:kern w:val="24"/>
          <w:sz w:val="48"/>
          <w:szCs w:val="48"/>
          <w:lang w:eastAsia="es-MX"/>
        </w:rPr>
        <w:t>rendizaje de la autorregulación</w:t>
      </w:r>
    </w:p>
    <w:p w14:paraId="062C860B" w14:textId="77777777" w:rsidR="0024203E" w:rsidRDefault="0024203E" w:rsidP="004026F1">
      <w:pPr>
        <w:spacing w:after="0" w:line="240" w:lineRule="auto"/>
        <w:jc w:val="both"/>
        <w:rPr>
          <w:rFonts w:ascii="Montserrat" w:hAnsi="Montserrat"/>
          <w:b/>
          <w:bCs/>
          <w:i/>
        </w:rPr>
      </w:pPr>
    </w:p>
    <w:p w14:paraId="318BB6D9" w14:textId="77777777" w:rsidR="0024203E" w:rsidRDefault="0024203E" w:rsidP="004026F1">
      <w:pPr>
        <w:spacing w:after="0" w:line="240" w:lineRule="auto"/>
        <w:jc w:val="both"/>
        <w:rPr>
          <w:rFonts w:ascii="Montserrat" w:hAnsi="Montserrat"/>
          <w:b/>
          <w:bCs/>
          <w:i/>
        </w:rPr>
      </w:pPr>
    </w:p>
    <w:p w14:paraId="06A303C3" w14:textId="4F6D5CBE" w:rsidR="004026F1" w:rsidRDefault="004026F1" w:rsidP="004026F1">
      <w:pPr>
        <w:spacing w:after="0" w:line="240" w:lineRule="auto"/>
        <w:jc w:val="both"/>
        <w:rPr>
          <w:rFonts w:ascii="Montserrat" w:hAnsi="Montserrat"/>
          <w:bCs/>
          <w:i/>
        </w:rPr>
      </w:pPr>
      <w:r w:rsidRPr="001642A1">
        <w:rPr>
          <w:rFonts w:ascii="Montserrat" w:hAnsi="Montserrat"/>
          <w:b/>
          <w:bCs/>
          <w:i/>
        </w:rPr>
        <w:t xml:space="preserve">Aprendizaje esperado: </w:t>
      </w:r>
      <w:r w:rsidRPr="001642A1">
        <w:rPr>
          <w:rFonts w:ascii="Montserrat" w:hAnsi="Montserrat"/>
          <w:bCs/>
          <w:i/>
        </w:rPr>
        <w:t>Desarrollar autonomía y autorregulación crecientes.</w:t>
      </w:r>
    </w:p>
    <w:p w14:paraId="2B4C1FD1" w14:textId="77777777" w:rsidR="00D82ED0" w:rsidRPr="001642A1" w:rsidRDefault="00D82ED0" w:rsidP="004026F1">
      <w:pPr>
        <w:spacing w:after="0" w:line="240" w:lineRule="auto"/>
        <w:jc w:val="both"/>
        <w:rPr>
          <w:rFonts w:ascii="Montserrat" w:hAnsi="Montserrat"/>
          <w:bCs/>
          <w:i/>
        </w:rPr>
      </w:pPr>
    </w:p>
    <w:p w14:paraId="36D40CE8" w14:textId="32975D00" w:rsidR="004026F1" w:rsidRDefault="004026F1" w:rsidP="004026F1">
      <w:pPr>
        <w:spacing w:after="0" w:line="240" w:lineRule="auto"/>
        <w:jc w:val="both"/>
        <w:rPr>
          <w:rFonts w:ascii="Montserrat" w:hAnsi="Montserrat"/>
          <w:bCs/>
          <w:i/>
        </w:rPr>
      </w:pPr>
      <w:r w:rsidRPr="001642A1">
        <w:rPr>
          <w:rFonts w:ascii="Montserrat" w:hAnsi="Montserrat"/>
          <w:b/>
          <w:bCs/>
          <w:i/>
        </w:rPr>
        <w:t>Énfasis:</w:t>
      </w:r>
      <w:r w:rsidRPr="001642A1">
        <w:rPr>
          <w:rFonts w:ascii="Montserrat" w:hAnsi="Montserrat"/>
          <w:bCs/>
          <w:i/>
        </w:rPr>
        <w:t xml:space="preserve"> Cuidadores y adultos como modelo de regulación y autorregulación. Adultos como figuras de referencia.</w:t>
      </w:r>
    </w:p>
    <w:p w14:paraId="73D792F4" w14:textId="77777777" w:rsidR="00D82ED0" w:rsidRPr="001642A1" w:rsidRDefault="00D82ED0" w:rsidP="004026F1">
      <w:pPr>
        <w:spacing w:after="0" w:line="240" w:lineRule="auto"/>
        <w:jc w:val="both"/>
        <w:rPr>
          <w:rFonts w:ascii="Montserrat" w:hAnsi="Montserrat"/>
          <w:bCs/>
          <w:i/>
        </w:rPr>
      </w:pPr>
    </w:p>
    <w:p w14:paraId="7FFFFB8A" w14:textId="77777777" w:rsidR="004026F1" w:rsidRPr="001642A1" w:rsidRDefault="004026F1" w:rsidP="004026F1">
      <w:pPr>
        <w:spacing w:after="0" w:line="240" w:lineRule="auto"/>
        <w:jc w:val="both"/>
        <w:rPr>
          <w:rFonts w:ascii="Montserrat" w:hAnsi="Montserrat"/>
          <w:bCs/>
          <w:i/>
        </w:rPr>
      </w:pPr>
    </w:p>
    <w:p w14:paraId="1A61E67B" w14:textId="77777777" w:rsidR="004026F1" w:rsidRPr="001642A1" w:rsidRDefault="004026F1" w:rsidP="004026F1">
      <w:pPr>
        <w:tabs>
          <w:tab w:val="left" w:pos="3900"/>
        </w:tabs>
        <w:spacing w:after="0" w:line="240" w:lineRule="auto"/>
        <w:jc w:val="both"/>
        <w:rPr>
          <w:rFonts w:ascii="Montserrat" w:hAnsi="Montserrat"/>
          <w:b/>
          <w:bCs/>
          <w:sz w:val="28"/>
          <w:szCs w:val="24"/>
        </w:rPr>
      </w:pPr>
      <w:r w:rsidRPr="001642A1">
        <w:rPr>
          <w:rFonts w:ascii="Montserrat" w:hAnsi="Montserrat"/>
          <w:b/>
          <w:bCs/>
          <w:sz w:val="28"/>
          <w:szCs w:val="24"/>
        </w:rPr>
        <w:t>¿Qué vamos a aprender?</w:t>
      </w:r>
    </w:p>
    <w:p w14:paraId="38D3AE36" w14:textId="77777777" w:rsidR="004026F1" w:rsidRPr="001642A1" w:rsidRDefault="004026F1" w:rsidP="0065461F">
      <w:pPr>
        <w:spacing w:after="0" w:line="240" w:lineRule="auto"/>
        <w:jc w:val="both"/>
        <w:rPr>
          <w:rFonts w:ascii="Montserrat" w:hAnsi="Montserrat"/>
          <w:b/>
          <w:bCs/>
        </w:rPr>
      </w:pPr>
    </w:p>
    <w:p w14:paraId="2BCF29EE" w14:textId="73AF0AA2" w:rsidR="004026F1" w:rsidRPr="001642A1" w:rsidRDefault="004026F1" w:rsidP="0065461F">
      <w:pPr>
        <w:pStyle w:val="TableParagraph"/>
        <w:ind w:left="0"/>
        <w:jc w:val="both"/>
        <w:rPr>
          <w:rFonts w:ascii="Montserrat" w:hAnsi="Montserrat"/>
          <w:lang w:val="es-MX"/>
        </w:rPr>
      </w:pPr>
      <w:r w:rsidRPr="001642A1">
        <w:rPr>
          <w:rFonts w:ascii="Montserrat" w:hAnsi="Montserrat"/>
          <w:lang w:val="es-MX"/>
        </w:rPr>
        <w:t>Hola, papás, mamás, cuidadores y cuidadoras. En esta sección se ha prepar</w:t>
      </w:r>
      <w:r w:rsidR="00422C74">
        <w:rPr>
          <w:rFonts w:ascii="Montserrat" w:hAnsi="Montserrat"/>
          <w:lang w:val="es-MX"/>
        </w:rPr>
        <w:t>ado información relevante para u</w:t>
      </w:r>
      <w:r w:rsidRPr="001642A1">
        <w:rPr>
          <w:rFonts w:ascii="Montserrat" w:hAnsi="Montserrat"/>
          <w:lang w:val="es-MX"/>
        </w:rPr>
        <w:t xml:space="preserve">stedes que les auxilie en la crianza de sus hijas o hijos. </w:t>
      </w:r>
    </w:p>
    <w:p w14:paraId="458860E8" w14:textId="77777777" w:rsidR="004026F1" w:rsidRPr="001642A1" w:rsidRDefault="004026F1" w:rsidP="0065461F">
      <w:pPr>
        <w:pStyle w:val="TableParagraph"/>
        <w:ind w:left="0"/>
        <w:jc w:val="both"/>
        <w:rPr>
          <w:rFonts w:ascii="Montserrat" w:hAnsi="Montserrat"/>
          <w:lang w:val="es-MX"/>
        </w:rPr>
      </w:pPr>
    </w:p>
    <w:p w14:paraId="1BFA8F22" w14:textId="77777777" w:rsidR="004026F1" w:rsidRPr="001642A1" w:rsidRDefault="004026F1" w:rsidP="0065461F">
      <w:pPr>
        <w:spacing w:after="0" w:line="240" w:lineRule="auto"/>
        <w:jc w:val="both"/>
        <w:rPr>
          <w:rFonts w:ascii="Montserrat" w:eastAsia="Arial" w:hAnsi="Montserrat" w:cs="Arial"/>
          <w:i/>
          <w:lang w:eastAsia="es-ES" w:bidi="es-ES"/>
        </w:rPr>
      </w:pPr>
      <w:r w:rsidRPr="001642A1">
        <w:rPr>
          <w:rFonts w:ascii="Montserrat" w:eastAsia="Arial" w:hAnsi="Montserrat" w:cs="Arial"/>
          <w:i/>
          <w:lang w:eastAsia="es-ES" w:bidi="es-ES"/>
        </w:rPr>
        <w:t>La Educación Inicial es el servicio educativo que se brinda a niñas y niños menores de tres años de edad, con el propósito de potencializar su desarrollo integral y armónico en un ambiente rico en experiencias formativas, educativas y afectivas, lo que les permitirá adquirir habilidades, hábitos, valores, así como desarrollar su autonomía, creatividad y actitudes necesarias en su desempeño personal y social.</w:t>
      </w:r>
    </w:p>
    <w:p w14:paraId="7651BF93" w14:textId="77777777" w:rsidR="004026F1" w:rsidRPr="001642A1" w:rsidRDefault="004026F1" w:rsidP="0065461F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</w:p>
    <w:p w14:paraId="5BF71065" w14:textId="18563F97" w:rsidR="0065461F" w:rsidRPr="001642A1" w:rsidRDefault="009D33C9" w:rsidP="0065461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eastAsia="es-ES" w:bidi="es-ES"/>
        </w:rPr>
      </w:pPr>
      <w:r w:rsidRPr="001642A1">
        <w:rPr>
          <w:rFonts w:ascii="Montserrat" w:eastAsia="Arial" w:hAnsi="Montserrat" w:cs="Arial"/>
          <w:color w:val="000000" w:themeColor="text1"/>
          <w:lang w:eastAsia="es-ES" w:bidi="es-ES"/>
        </w:rPr>
        <w:t xml:space="preserve">En esta sesión se va a tratar un </w:t>
      </w:r>
      <w:r w:rsidR="0065461F" w:rsidRPr="001642A1">
        <w:rPr>
          <w:rFonts w:ascii="Montserrat" w:eastAsia="Arial" w:hAnsi="Montserrat" w:cs="Arial"/>
          <w:color w:val="000000" w:themeColor="text1"/>
          <w:lang w:eastAsia="es-ES" w:bidi="es-ES"/>
        </w:rPr>
        <w:t>tema que sin duda les interesa a todos los padres o cuidad</w:t>
      </w:r>
      <w:r w:rsidR="00422C74">
        <w:rPr>
          <w:rFonts w:ascii="Montserrat" w:eastAsia="Arial" w:hAnsi="Montserrat" w:cs="Arial"/>
          <w:color w:val="000000" w:themeColor="text1"/>
          <w:lang w:eastAsia="es-ES" w:bidi="es-ES"/>
        </w:rPr>
        <w:t>ores de bebés, niñas y niños, ¿Q</w:t>
      </w:r>
      <w:r w:rsidR="0065461F" w:rsidRPr="001642A1">
        <w:rPr>
          <w:rFonts w:ascii="Montserrat" w:eastAsia="Arial" w:hAnsi="Montserrat" w:cs="Arial"/>
          <w:color w:val="000000" w:themeColor="text1"/>
          <w:lang w:eastAsia="es-ES" w:bidi="es-ES"/>
        </w:rPr>
        <w:t>ué es el aprendizaje de la</w:t>
      </w:r>
      <w:r w:rsidR="00422C74">
        <w:rPr>
          <w:rFonts w:ascii="Montserrat" w:eastAsia="Arial" w:hAnsi="Montserrat" w:cs="Arial"/>
          <w:color w:val="000000" w:themeColor="text1"/>
          <w:lang w:eastAsia="es-ES" w:bidi="es-ES"/>
        </w:rPr>
        <w:t xml:space="preserve"> autorregulación emocional? y ¿C</w:t>
      </w:r>
      <w:r w:rsidR="0065461F" w:rsidRPr="001642A1">
        <w:rPr>
          <w:rFonts w:ascii="Montserrat" w:eastAsia="Arial" w:hAnsi="Montserrat" w:cs="Arial"/>
          <w:color w:val="000000" w:themeColor="text1"/>
          <w:lang w:eastAsia="es-ES" w:bidi="es-ES"/>
        </w:rPr>
        <w:t xml:space="preserve">ómo los adultos </w:t>
      </w:r>
      <w:r w:rsidRPr="001642A1">
        <w:rPr>
          <w:rFonts w:ascii="Montserrat" w:eastAsia="Arial" w:hAnsi="Montserrat" w:cs="Arial"/>
          <w:color w:val="000000" w:themeColor="text1"/>
          <w:lang w:eastAsia="es-ES" w:bidi="es-ES"/>
        </w:rPr>
        <w:t>son</w:t>
      </w:r>
      <w:r w:rsidR="0065461F" w:rsidRPr="001642A1">
        <w:rPr>
          <w:rFonts w:ascii="Montserrat" w:eastAsia="Arial" w:hAnsi="Montserrat" w:cs="Arial"/>
          <w:color w:val="000000" w:themeColor="text1"/>
          <w:lang w:eastAsia="es-ES" w:bidi="es-ES"/>
        </w:rPr>
        <w:t xml:space="preserve"> modelo para que las niñas y los niños logren regularse?</w:t>
      </w:r>
    </w:p>
    <w:p w14:paraId="303CEBA1" w14:textId="77777777" w:rsidR="0065461F" w:rsidRPr="001642A1" w:rsidRDefault="0065461F" w:rsidP="0065461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eastAsia="es-ES" w:bidi="es-ES"/>
        </w:rPr>
      </w:pPr>
    </w:p>
    <w:p w14:paraId="1E2F3448" w14:textId="6459A299" w:rsidR="0065461F" w:rsidRPr="001642A1" w:rsidRDefault="009D33C9" w:rsidP="0065461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eastAsia="es-ES" w:bidi="es-ES"/>
        </w:rPr>
      </w:pPr>
      <w:r w:rsidRPr="001642A1">
        <w:rPr>
          <w:rFonts w:ascii="Montserrat" w:eastAsia="Arial" w:hAnsi="Montserrat" w:cs="Arial"/>
          <w:color w:val="000000" w:themeColor="text1"/>
          <w:lang w:eastAsia="es-ES" w:bidi="es-ES"/>
        </w:rPr>
        <w:t>La Mtra. Carmen comenta o que le sucedió cierto fin de semana sus sobrino</w:t>
      </w:r>
      <w:r w:rsidR="0065461F" w:rsidRPr="001642A1">
        <w:rPr>
          <w:rFonts w:ascii="Montserrat" w:eastAsia="Arial" w:hAnsi="Montserrat" w:cs="Arial"/>
          <w:color w:val="000000" w:themeColor="text1"/>
          <w:lang w:eastAsia="es-ES" w:bidi="es-ES"/>
        </w:rPr>
        <w:t xml:space="preserve">s </w:t>
      </w:r>
      <w:r w:rsidRPr="001642A1">
        <w:rPr>
          <w:rFonts w:ascii="Montserrat" w:eastAsia="Arial" w:hAnsi="Montserrat" w:cs="Arial"/>
          <w:color w:val="000000" w:themeColor="text1"/>
          <w:lang w:eastAsia="es-ES" w:bidi="es-ES"/>
        </w:rPr>
        <w:t xml:space="preserve">Pedro y Ana </w:t>
      </w:r>
      <w:r w:rsidR="0065461F" w:rsidRPr="001642A1">
        <w:rPr>
          <w:rFonts w:ascii="Montserrat" w:eastAsia="Arial" w:hAnsi="Montserrat" w:cs="Arial"/>
          <w:color w:val="000000" w:themeColor="text1"/>
          <w:lang w:eastAsia="es-ES" w:bidi="es-ES"/>
        </w:rPr>
        <w:t xml:space="preserve">quienes tienen dos años de edad, sus mamás tuvieron que ir a visitar a un familiar que está enfermo, por lo cual los dejaron bajo </w:t>
      </w:r>
      <w:r w:rsidRPr="001642A1">
        <w:rPr>
          <w:rFonts w:ascii="Montserrat" w:eastAsia="Arial" w:hAnsi="Montserrat" w:cs="Arial"/>
          <w:color w:val="000000" w:themeColor="text1"/>
          <w:lang w:eastAsia="es-ES" w:bidi="es-ES"/>
        </w:rPr>
        <w:t>su</w:t>
      </w:r>
      <w:r w:rsidR="0065461F" w:rsidRPr="001642A1">
        <w:rPr>
          <w:rFonts w:ascii="Montserrat" w:eastAsia="Arial" w:hAnsi="Montserrat" w:cs="Arial"/>
          <w:color w:val="000000" w:themeColor="text1"/>
          <w:lang w:eastAsia="es-ES" w:bidi="es-ES"/>
        </w:rPr>
        <w:t xml:space="preserve"> cuidado, la mayor parte del tiempo estuvieron jugando, pero en varias ocasiones </w:t>
      </w:r>
      <w:r w:rsidRPr="001642A1">
        <w:rPr>
          <w:rFonts w:ascii="Montserrat" w:eastAsia="Arial" w:hAnsi="Montserrat" w:cs="Arial"/>
          <w:color w:val="000000" w:themeColor="text1"/>
          <w:lang w:eastAsia="es-ES" w:bidi="es-ES"/>
        </w:rPr>
        <w:t xml:space="preserve">la Mtra. Carmen </w:t>
      </w:r>
      <w:r w:rsidR="0065461F" w:rsidRPr="001642A1">
        <w:rPr>
          <w:rFonts w:ascii="Montserrat" w:eastAsia="Arial" w:hAnsi="Montserrat" w:cs="Arial"/>
          <w:color w:val="000000" w:themeColor="text1"/>
          <w:lang w:eastAsia="es-ES" w:bidi="es-ES"/>
        </w:rPr>
        <w:t>observ</w:t>
      </w:r>
      <w:r w:rsidRPr="001642A1">
        <w:rPr>
          <w:rFonts w:ascii="Montserrat" w:eastAsia="Arial" w:hAnsi="Montserrat" w:cs="Arial"/>
          <w:color w:val="000000" w:themeColor="text1"/>
          <w:lang w:eastAsia="es-ES" w:bidi="es-ES"/>
        </w:rPr>
        <w:t>ó</w:t>
      </w:r>
      <w:r w:rsidR="0065461F" w:rsidRPr="001642A1">
        <w:rPr>
          <w:rFonts w:ascii="Montserrat" w:eastAsia="Arial" w:hAnsi="Montserrat" w:cs="Arial"/>
          <w:color w:val="000000" w:themeColor="text1"/>
          <w:lang w:eastAsia="es-ES" w:bidi="es-ES"/>
        </w:rPr>
        <w:t xml:space="preserve"> que Ana </w:t>
      </w:r>
      <w:r w:rsidR="0065461F" w:rsidRPr="001642A1">
        <w:rPr>
          <w:rFonts w:ascii="Montserrat" w:eastAsia="Arial" w:hAnsi="Montserrat" w:cs="Arial"/>
          <w:color w:val="000000" w:themeColor="text1"/>
          <w:lang w:eastAsia="es-ES" w:bidi="es-ES"/>
        </w:rPr>
        <w:lastRenderedPageBreak/>
        <w:t>golpeaba a Pedro cu</w:t>
      </w:r>
      <w:r w:rsidR="00945331" w:rsidRPr="001642A1">
        <w:rPr>
          <w:rFonts w:ascii="Montserrat" w:eastAsia="Arial" w:hAnsi="Montserrat" w:cs="Arial"/>
          <w:color w:val="000000" w:themeColor="text1"/>
          <w:lang w:eastAsia="es-ES" w:bidi="es-ES"/>
        </w:rPr>
        <w:t xml:space="preserve">ando no hacía lo que ella decía y cuando </w:t>
      </w:r>
      <w:r w:rsidR="00422C74">
        <w:rPr>
          <w:rFonts w:ascii="Montserrat" w:eastAsia="Arial" w:hAnsi="Montserrat" w:cs="Arial"/>
          <w:color w:val="000000" w:themeColor="text1"/>
          <w:lang w:eastAsia="es-ES" w:bidi="es-ES"/>
        </w:rPr>
        <w:t xml:space="preserve">llegó la mamá de Pedro. </w:t>
      </w:r>
      <w:r w:rsidR="0065461F" w:rsidRPr="001642A1">
        <w:rPr>
          <w:rFonts w:ascii="Montserrat" w:eastAsia="Arial" w:hAnsi="Montserrat" w:cs="Arial"/>
          <w:color w:val="000000" w:themeColor="text1"/>
          <w:lang w:eastAsia="es-ES" w:bidi="es-ES"/>
        </w:rPr>
        <w:t>Ana observó que la suya no había llegado, así que le jaló los cabellos a su primo en el momento que su mamá le estaba dando un abrazo.</w:t>
      </w:r>
      <w:r w:rsidR="00154AC5" w:rsidRPr="001642A1">
        <w:rPr>
          <w:rFonts w:ascii="Montserrat" w:eastAsia="Arial" w:hAnsi="Montserrat" w:cs="Arial"/>
          <w:color w:val="000000" w:themeColor="text1"/>
          <w:lang w:eastAsia="es-ES" w:bidi="es-ES"/>
        </w:rPr>
        <w:t xml:space="preserve"> La Mtra. Carmen dice que cuando llegó la mamá de Ana, le comentó lo que había pasado e i</w:t>
      </w:r>
      <w:r w:rsidR="00422C74">
        <w:rPr>
          <w:rFonts w:ascii="Montserrat" w:eastAsia="Arial" w:hAnsi="Montserrat" w:cs="Arial"/>
          <w:color w:val="000000" w:themeColor="text1"/>
          <w:lang w:eastAsia="es-ES" w:bidi="es-ES"/>
        </w:rPr>
        <w:t>nmediatamente la regañó, pero, t</w:t>
      </w:r>
      <w:r w:rsidR="00154AC5" w:rsidRPr="001642A1">
        <w:rPr>
          <w:rFonts w:ascii="Montserrat" w:eastAsia="Arial" w:hAnsi="Montserrat" w:cs="Arial"/>
          <w:color w:val="000000" w:themeColor="text1"/>
          <w:lang w:eastAsia="es-ES" w:bidi="es-ES"/>
        </w:rPr>
        <w:t>e confieso algo, a mí no me gusto ni la actitud de Ana y mucho menos la de su mamá.</w:t>
      </w:r>
    </w:p>
    <w:p w14:paraId="13F57E68" w14:textId="77777777" w:rsidR="0065461F" w:rsidRPr="001642A1" w:rsidRDefault="0065461F" w:rsidP="0065461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eastAsia="es-ES" w:bidi="es-ES"/>
        </w:rPr>
      </w:pPr>
    </w:p>
    <w:p w14:paraId="4BFF23DD" w14:textId="7736D74F" w:rsidR="0065461F" w:rsidRPr="001642A1" w:rsidRDefault="009D33C9" w:rsidP="0065461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eastAsia="es-ES" w:bidi="es-ES"/>
        </w:rPr>
      </w:pPr>
      <w:r w:rsidRPr="001642A1">
        <w:rPr>
          <w:rFonts w:ascii="Montserrat" w:eastAsia="Arial" w:hAnsi="Montserrat" w:cs="Arial"/>
          <w:color w:val="000000" w:themeColor="text1"/>
          <w:lang w:eastAsia="es-ES" w:bidi="es-ES"/>
        </w:rPr>
        <w:t>Ella pregunta</w:t>
      </w:r>
      <w:r w:rsidR="00422C74">
        <w:rPr>
          <w:rFonts w:ascii="Montserrat" w:eastAsia="Arial" w:hAnsi="Montserrat" w:cs="Arial"/>
          <w:color w:val="000000" w:themeColor="text1"/>
          <w:lang w:eastAsia="es-ES" w:bidi="es-ES"/>
        </w:rPr>
        <w:t>,</w:t>
      </w:r>
      <w:r w:rsidR="0065461F" w:rsidRPr="001642A1">
        <w:rPr>
          <w:rFonts w:ascii="Montserrat" w:eastAsia="Arial" w:hAnsi="Montserrat" w:cs="Arial"/>
          <w:color w:val="000000" w:themeColor="text1"/>
          <w:lang w:eastAsia="es-ES" w:bidi="es-ES"/>
        </w:rPr>
        <w:t xml:space="preserve"> ¿Qué </w:t>
      </w:r>
      <w:r w:rsidRPr="001642A1">
        <w:rPr>
          <w:rFonts w:ascii="Montserrat" w:eastAsia="Arial" w:hAnsi="Montserrat" w:cs="Arial"/>
          <w:color w:val="000000" w:themeColor="text1"/>
          <w:lang w:eastAsia="es-ES" w:bidi="es-ES"/>
        </w:rPr>
        <w:t xml:space="preserve">pueden </w:t>
      </w:r>
      <w:r w:rsidR="0065461F" w:rsidRPr="001642A1">
        <w:rPr>
          <w:rFonts w:ascii="Montserrat" w:eastAsia="Arial" w:hAnsi="Montserrat" w:cs="Arial"/>
          <w:color w:val="000000" w:themeColor="text1"/>
          <w:lang w:eastAsia="es-ES" w:bidi="es-ES"/>
        </w:rPr>
        <w:t xml:space="preserve">hacer en este caso? ¿Qué límite se le puede poner a la situación o a Ana? ¿Y si no le </w:t>
      </w:r>
      <w:r w:rsidRPr="001642A1">
        <w:rPr>
          <w:rFonts w:ascii="Montserrat" w:eastAsia="Arial" w:hAnsi="Montserrat" w:cs="Arial"/>
          <w:color w:val="000000" w:themeColor="text1"/>
          <w:lang w:eastAsia="es-ES" w:bidi="es-ES"/>
        </w:rPr>
        <w:t>ponen</w:t>
      </w:r>
      <w:r w:rsidR="0065461F" w:rsidRPr="001642A1">
        <w:rPr>
          <w:rFonts w:ascii="Montserrat" w:eastAsia="Arial" w:hAnsi="Montserrat" w:cs="Arial"/>
          <w:color w:val="000000" w:themeColor="text1"/>
          <w:lang w:eastAsia="es-ES" w:bidi="es-ES"/>
        </w:rPr>
        <w:t xml:space="preserve"> un límite, qué </w:t>
      </w:r>
      <w:r w:rsidRPr="001642A1">
        <w:rPr>
          <w:rFonts w:ascii="Montserrat" w:eastAsia="Arial" w:hAnsi="Montserrat" w:cs="Arial"/>
          <w:color w:val="000000" w:themeColor="text1"/>
          <w:lang w:eastAsia="es-ES" w:bidi="es-ES"/>
        </w:rPr>
        <w:t>puede</w:t>
      </w:r>
      <w:r w:rsidR="00945331" w:rsidRPr="001642A1">
        <w:rPr>
          <w:rFonts w:ascii="Montserrat" w:eastAsia="Arial" w:hAnsi="Montserrat" w:cs="Arial"/>
          <w:color w:val="000000" w:themeColor="text1"/>
          <w:lang w:eastAsia="es-ES" w:bidi="es-ES"/>
        </w:rPr>
        <w:t xml:space="preserve">n </w:t>
      </w:r>
      <w:r w:rsidR="0065461F" w:rsidRPr="001642A1">
        <w:rPr>
          <w:rFonts w:ascii="Montserrat" w:eastAsia="Arial" w:hAnsi="Montserrat" w:cs="Arial"/>
          <w:color w:val="000000" w:themeColor="text1"/>
          <w:lang w:eastAsia="es-ES" w:bidi="es-ES"/>
        </w:rPr>
        <w:t xml:space="preserve">hacer? </w:t>
      </w:r>
    </w:p>
    <w:p w14:paraId="160FA516" w14:textId="77777777" w:rsidR="0065461F" w:rsidRPr="001642A1" w:rsidRDefault="0065461F" w:rsidP="0065461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eastAsia="es-ES" w:bidi="es-ES"/>
        </w:rPr>
      </w:pPr>
    </w:p>
    <w:p w14:paraId="713D01A0" w14:textId="6AD7C2F9" w:rsidR="0065461F" w:rsidRPr="001642A1" w:rsidRDefault="0065461F" w:rsidP="0065461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eastAsia="es-ES" w:bidi="es-ES"/>
        </w:rPr>
      </w:pPr>
      <w:r w:rsidRPr="001642A1">
        <w:rPr>
          <w:rFonts w:ascii="Montserrat" w:eastAsia="Arial" w:hAnsi="Montserrat" w:cs="Arial"/>
          <w:color w:val="000000" w:themeColor="text1"/>
          <w:lang w:eastAsia="es-ES" w:bidi="es-ES"/>
        </w:rPr>
        <w:t>La agresión es un tema que genera inquietud en los padres de familia, muchas veces por el desconcierto que ocasiona o por el temor de que las niñas y los niños se conviertan en “malos niños” es reprimida sin buscar sus motivos o explicar qué la provoca.</w:t>
      </w:r>
    </w:p>
    <w:p w14:paraId="4C743FA6" w14:textId="77777777" w:rsidR="0065461F" w:rsidRPr="001642A1" w:rsidRDefault="0065461F" w:rsidP="0065461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eastAsia="es-ES" w:bidi="es-ES"/>
        </w:rPr>
      </w:pPr>
    </w:p>
    <w:p w14:paraId="7EFBFA0E" w14:textId="33B999BD" w:rsidR="0065461F" w:rsidRPr="001642A1" w:rsidRDefault="0065461F" w:rsidP="0065461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eastAsia="es-ES" w:bidi="es-ES"/>
        </w:rPr>
      </w:pPr>
      <w:r w:rsidRPr="001642A1">
        <w:rPr>
          <w:rFonts w:ascii="Montserrat" w:eastAsia="Arial" w:hAnsi="Montserrat" w:cs="Arial"/>
          <w:color w:val="000000" w:themeColor="text1"/>
          <w:lang w:eastAsia="es-ES" w:bidi="es-ES"/>
        </w:rPr>
        <w:t xml:space="preserve">Cuando las niñas y los niños manifiestan ciertos comportamientos como pegar, tirarse al suelo, gritar o hacer berrinche y los adultos </w:t>
      </w:r>
      <w:r w:rsidR="00154AC5" w:rsidRPr="001642A1">
        <w:rPr>
          <w:rFonts w:ascii="Montserrat" w:eastAsia="Arial" w:hAnsi="Montserrat" w:cs="Arial"/>
          <w:color w:val="000000" w:themeColor="text1"/>
          <w:lang w:eastAsia="es-ES" w:bidi="es-ES"/>
        </w:rPr>
        <w:t>tratan</w:t>
      </w:r>
      <w:r w:rsidRPr="001642A1">
        <w:rPr>
          <w:rFonts w:ascii="Montserrat" w:eastAsia="Arial" w:hAnsi="Montserrat" w:cs="Arial"/>
          <w:color w:val="000000" w:themeColor="text1"/>
          <w:lang w:eastAsia="es-ES" w:bidi="es-ES"/>
        </w:rPr>
        <w:t xml:space="preserve"> de educar en ese momento crítico lo único que </w:t>
      </w:r>
      <w:r w:rsidR="00154AC5" w:rsidRPr="001642A1">
        <w:rPr>
          <w:rFonts w:ascii="Montserrat" w:eastAsia="Arial" w:hAnsi="Montserrat" w:cs="Arial"/>
          <w:color w:val="000000" w:themeColor="text1"/>
          <w:lang w:eastAsia="es-ES" w:bidi="es-ES"/>
        </w:rPr>
        <w:t>van</w:t>
      </w:r>
      <w:r w:rsidRPr="001642A1">
        <w:rPr>
          <w:rFonts w:ascii="Montserrat" w:eastAsia="Arial" w:hAnsi="Montserrat" w:cs="Arial"/>
          <w:color w:val="000000" w:themeColor="text1"/>
          <w:lang w:eastAsia="es-ES" w:bidi="es-ES"/>
        </w:rPr>
        <w:t xml:space="preserve"> a obtener es resistencia por parte del niño para cooperar. </w:t>
      </w:r>
      <w:r w:rsidR="00154AC5" w:rsidRPr="001642A1">
        <w:rPr>
          <w:rFonts w:ascii="Montserrat" w:eastAsia="Arial" w:hAnsi="Montserrat" w:cs="Arial"/>
          <w:color w:val="000000" w:themeColor="text1"/>
          <w:lang w:eastAsia="es-ES" w:bidi="es-ES"/>
        </w:rPr>
        <w:t>Deben</w:t>
      </w:r>
      <w:r w:rsidRPr="001642A1">
        <w:rPr>
          <w:rFonts w:ascii="Montserrat" w:eastAsia="Arial" w:hAnsi="Montserrat" w:cs="Arial"/>
          <w:color w:val="000000" w:themeColor="text1"/>
          <w:lang w:eastAsia="es-ES" w:bidi="es-ES"/>
        </w:rPr>
        <w:t xml:space="preserve"> mostrar autocontrol de </w:t>
      </w:r>
      <w:r w:rsidR="00154AC5" w:rsidRPr="001642A1">
        <w:rPr>
          <w:rFonts w:ascii="Montserrat" w:eastAsia="Arial" w:hAnsi="Montserrat" w:cs="Arial"/>
          <w:color w:val="000000" w:themeColor="text1"/>
          <w:lang w:eastAsia="es-ES" w:bidi="es-ES"/>
        </w:rPr>
        <w:t>sus</w:t>
      </w:r>
      <w:r w:rsidRPr="001642A1">
        <w:rPr>
          <w:rFonts w:ascii="Montserrat" w:eastAsia="Arial" w:hAnsi="Montserrat" w:cs="Arial"/>
          <w:color w:val="000000" w:themeColor="text1"/>
          <w:lang w:eastAsia="es-ES" w:bidi="es-ES"/>
        </w:rPr>
        <w:t xml:space="preserve"> propias emociones para que la niña o el niño observe que </w:t>
      </w:r>
      <w:r w:rsidR="00154AC5" w:rsidRPr="001642A1">
        <w:rPr>
          <w:rFonts w:ascii="Montserrat" w:eastAsia="Arial" w:hAnsi="Montserrat" w:cs="Arial"/>
          <w:color w:val="000000" w:themeColor="text1"/>
          <w:lang w:eastAsia="es-ES" w:bidi="es-ES"/>
        </w:rPr>
        <w:t>ustedes</w:t>
      </w:r>
      <w:r w:rsidRPr="001642A1">
        <w:rPr>
          <w:rFonts w:ascii="Montserrat" w:eastAsia="Arial" w:hAnsi="Montserrat" w:cs="Arial"/>
          <w:color w:val="000000" w:themeColor="text1"/>
          <w:lang w:eastAsia="es-ES" w:bidi="es-ES"/>
        </w:rPr>
        <w:t xml:space="preserve"> s</w:t>
      </w:r>
      <w:r w:rsidR="00154AC5" w:rsidRPr="001642A1">
        <w:rPr>
          <w:rFonts w:ascii="Montserrat" w:eastAsia="Arial" w:hAnsi="Montserrat" w:cs="Arial"/>
          <w:color w:val="000000" w:themeColor="text1"/>
          <w:lang w:eastAsia="es-ES" w:bidi="es-ES"/>
        </w:rPr>
        <w:t>e</w:t>
      </w:r>
      <w:r w:rsidRPr="001642A1">
        <w:rPr>
          <w:rFonts w:ascii="Montserrat" w:eastAsia="Arial" w:hAnsi="Montserrat" w:cs="Arial"/>
          <w:color w:val="000000" w:themeColor="text1"/>
          <w:lang w:eastAsia="es-ES" w:bidi="es-ES"/>
        </w:rPr>
        <w:t xml:space="preserve"> sabe</w:t>
      </w:r>
      <w:r w:rsidR="00154AC5" w:rsidRPr="001642A1">
        <w:rPr>
          <w:rFonts w:ascii="Montserrat" w:eastAsia="Arial" w:hAnsi="Montserrat" w:cs="Arial"/>
          <w:color w:val="000000" w:themeColor="text1"/>
          <w:lang w:eastAsia="es-ES" w:bidi="es-ES"/>
        </w:rPr>
        <w:t>n</w:t>
      </w:r>
      <w:r w:rsidRPr="001642A1">
        <w:rPr>
          <w:rFonts w:ascii="Montserrat" w:eastAsia="Arial" w:hAnsi="Montserrat" w:cs="Arial"/>
          <w:color w:val="000000" w:themeColor="text1"/>
          <w:lang w:eastAsia="es-ES" w:bidi="es-ES"/>
        </w:rPr>
        <w:t xml:space="preserve"> autorregular.</w:t>
      </w:r>
    </w:p>
    <w:p w14:paraId="23B4DDF4" w14:textId="77777777" w:rsidR="0065461F" w:rsidRPr="001642A1" w:rsidRDefault="0065461F" w:rsidP="0065461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eastAsia="es-ES" w:bidi="es-ES"/>
        </w:rPr>
      </w:pPr>
    </w:p>
    <w:p w14:paraId="3AC205E3" w14:textId="77777777" w:rsidR="004A10BC" w:rsidRPr="001642A1" w:rsidRDefault="00154AC5" w:rsidP="0065461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eastAsia="es-ES" w:bidi="es-ES"/>
        </w:rPr>
      </w:pPr>
      <w:r w:rsidRPr="001642A1">
        <w:rPr>
          <w:rFonts w:ascii="Montserrat" w:eastAsia="Arial" w:hAnsi="Montserrat" w:cs="Arial"/>
          <w:color w:val="000000" w:themeColor="text1"/>
          <w:lang w:eastAsia="es-ES" w:bidi="es-ES"/>
        </w:rPr>
        <w:t>Recuerdan</w:t>
      </w:r>
      <w:r w:rsidR="0065461F" w:rsidRPr="001642A1">
        <w:rPr>
          <w:rFonts w:ascii="Montserrat" w:eastAsia="Arial" w:hAnsi="Montserrat" w:cs="Arial"/>
          <w:color w:val="000000" w:themeColor="text1"/>
          <w:lang w:eastAsia="es-ES" w:bidi="es-ES"/>
        </w:rPr>
        <w:t xml:space="preserve"> que en </w:t>
      </w:r>
      <w:r w:rsidR="004A10BC" w:rsidRPr="001642A1">
        <w:rPr>
          <w:rFonts w:ascii="Montserrat" w:eastAsia="Arial" w:hAnsi="Montserrat" w:cs="Arial"/>
          <w:color w:val="000000" w:themeColor="text1"/>
          <w:lang w:eastAsia="es-ES" w:bidi="es-ES"/>
        </w:rPr>
        <w:t>sesiones</w:t>
      </w:r>
      <w:r w:rsidR="0065461F" w:rsidRPr="001642A1">
        <w:rPr>
          <w:rFonts w:ascii="Montserrat" w:eastAsia="Arial" w:hAnsi="Montserrat" w:cs="Arial"/>
          <w:color w:val="000000" w:themeColor="text1"/>
          <w:lang w:eastAsia="es-ES" w:bidi="es-ES"/>
        </w:rPr>
        <w:t xml:space="preserve"> anteriores </w:t>
      </w:r>
      <w:r w:rsidR="004A10BC" w:rsidRPr="001642A1">
        <w:rPr>
          <w:rFonts w:ascii="Montserrat" w:eastAsia="Arial" w:hAnsi="Montserrat" w:cs="Arial"/>
          <w:color w:val="000000" w:themeColor="text1"/>
          <w:lang w:eastAsia="es-ES" w:bidi="es-ES"/>
        </w:rPr>
        <w:t>aprendieron</w:t>
      </w:r>
      <w:r w:rsidR="0065461F" w:rsidRPr="001642A1">
        <w:rPr>
          <w:rFonts w:ascii="Montserrat" w:eastAsia="Arial" w:hAnsi="Montserrat" w:cs="Arial"/>
          <w:color w:val="000000" w:themeColor="text1"/>
          <w:lang w:eastAsia="es-ES" w:bidi="es-ES"/>
        </w:rPr>
        <w:t xml:space="preserve"> la importancia que tiene l</w:t>
      </w:r>
      <w:r w:rsidR="004A10BC" w:rsidRPr="001642A1">
        <w:rPr>
          <w:rFonts w:ascii="Montserrat" w:eastAsia="Arial" w:hAnsi="Montserrat" w:cs="Arial"/>
          <w:color w:val="000000" w:themeColor="text1"/>
          <w:lang w:eastAsia="es-ES" w:bidi="es-ES"/>
        </w:rPr>
        <w:t xml:space="preserve">a respiración en esos momentos, </w:t>
      </w:r>
      <w:r w:rsidR="0065461F" w:rsidRPr="001642A1">
        <w:rPr>
          <w:rFonts w:ascii="Montserrat" w:eastAsia="Arial" w:hAnsi="Montserrat" w:cs="Arial"/>
          <w:color w:val="000000" w:themeColor="text1"/>
          <w:lang w:eastAsia="es-ES" w:bidi="es-ES"/>
        </w:rPr>
        <w:t xml:space="preserve">después de respirar profundamente, </w:t>
      </w:r>
      <w:r w:rsidR="004A10BC" w:rsidRPr="001642A1">
        <w:rPr>
          <w:rFonts w:ascii="Montserrat" w:eastAsia="Arial" w:hAnsi="Montserrat" w:cs="Arial"/>
          <w:color w:val="000000" w:themeColor="text1"/>
          <w:lang w:eastAsia="es-ES" w:bidi="es-ES"/>
        </w:rPr>
        <w:t>se</w:t>
      </w:r>
      <w:r w:rsidR="0065461F" w:rsidRPr="001642A1">
        <w:rPr>
          <w:rFonts w:ascii="Montserrat" w:eastAsia="Arial" w:hAnsi="Montserrat" w:cs="Arial"/>
          <w:color w:val="000000" w:themeColor="text1"/>
          <w:lang w:eastAsia="es-ES" w:bidi="es-ES"/>
        </w:rPr>
        <w:t xml:space="preserve"> acerca</w:t>
      </w:r>
      <w:r w:rsidR="004A10BC" w:rsidRPr="001642A1">
        <w:rPr>
          <w:rFonts w:ascii="Montserrat" w:eastAsia="Arial" w:hAnsi="Montserrat" w:cs="Arial"/>
          <w:color w:val="000000" w:themeColor="text1"/>
          <w:lang w:eastAsia="es-ES" w:bidi="es-ES"/>
        </w:rPr>
        <w:t>n</w:t>
      </w:r>
      <w:r w:rsidR="0065461F" w:rsidRPr="001642A1">
        <w:rPr>
          <w:rFonts w:ascii="Montserrat" w:eastAsia="Arial" w:hAnsi="Montserrat" w:cs="Arial"/>
          <w:color w:val="000000" w:themeColor="text1"/>
          <w:lang w:eastAsia="es-ES" w:bidi="es-ES"/>
        </w:rPr>
        <w:t xml:space="preserve"> a las niñas o los niños, valida</w:t>
      </w:r>
      <w:r w:rsidR="004A10BC" w:rsidRPr="001642A1">
        <w:rPr>
          <w:rFonts w:ascii="Montserrat" w:eastAsia="Arial" w:hAnsi="Montserrat" w:cs="Arial"/>
          <w:color w:val="000000" w:themeColor="text1"/>
          <w:lang w:eastAsia="es-ES" w:bidi="es-ES"/>
        </w:rPr>
        <w:t>n</w:t>
      </w:r>
      <w:r w:rsidR="0065461F" w:rsidRPr="001642A1">
        <w:rPr>
          <w:rFonts w:ascii="Montserrat" w:eastAsia="Arial" w:hAnsi="Montserrat" w:cs="Arial"/>
          <w:color w:val="000000" w:themeColor="text1"/>
          <w:lang w:eastAsia="es-ES" w:bidi="es-ES"/>
        </w:rPr>
        <w:t xml:space="preserve"> lo que están sintiendo y les explica</w:t>
      </w:r>
      <w:r w:rsidR="004A10BC" w:rsidRPr="001642A1">
        <w:rPr>
          <w:rFonts w:ascii="Montserrat" w:eastAsia="Arial" w:hAnsi="Montserrat" w:cs="Arial"/>
          <w:color w:val="000000" w:themeColor="text1"/>
          <w:lang w:eastAsia="es-ES" w:bidi="es-ES"/>
        </w:rPr>
        <w:t>n</w:t>
      </w:r>
      <w:r w:rsidR="0065461F" w:rsidRPr="001642A1">
        <w:rPr>
          <w:rFonts w:ascii="Montserrat" w:eastAsia="Arial" w:hAnsi="Montserrat" w:cs="Arial"/>
          <w:color w:val="000000" w:themeColor="text1"/>
          <w:lang w:eastAsia="es-ES" w:bidi="es-ES"/>
        </w:rPr>
        <w:t xml:space="preserve"> amorosamente por qué no se deben hacer determinadas acciones. </w:t>
      </w:r>
    </w:p>
    <w:p w14:paraId="3E0BE9EA" w14:textId="77777777" w:rsidR="004A10BC" w:rsidRPr="001642A1" w:rsidRDefault="004A10BC" w:rsidP="0065461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eastAsia="es-ES" w:bidi="es-ES"/>
        </w:rPr>
      </w:pPr>
    </w:p>
    <w:p w14:paraId="69BC49D7" w14:textId="0FF873DE" w:rsidR="0065461F" w:rsidRPr="001642A1" w:rsidRDefault="0065461F" w:rsidP="0065461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eastAsia="es-ES" w:bidi="es-ES"/>
        </w:rPr>
      </w:pPr>
      <w:r w:rsidRPr="001642A1">
        <w:rPr>
          <w:rFonts w:ascii="Montserrat" w:eastAsia="Arial" w:hAnsi="Montserrat" w:cs="Arial"/>
          <w:color w:val="000000" w:themeColor="text1"/>
          <w:lang w:eastAsia="es-ES" w:bidi="es-ES"/>
        </w:rPr>
        <w:t xml:space="preserve">Por ejemplo, </w:t>
      </w:r>
      <w:r w:rsidR="004A10BC" w:rsidRPr="001642A1">
        <w:rPr>
          <w:rFonts w:ascii="Montserrat" w:eastAsia="Arial" w:hAnsi="Montserrat" w:cs="Arial"/>
          <w:color w:val="000000" w:themeColor="text1"/>
          <w:lang w:eastAsia="es-ES" w:bidi="es-ES"/>
        </w:rPr>
        <w:t>en el caso de Ana la podrían abrazar</w:t>
      </w:r>
      <w:r w:rsidRPr="001642A1">
        <w:rPr>
          <w:rFonts w:ascii="Montserrat" w:eastAsia="Arial" w:hAnsi="Montserrat" w:cs="Arial"/>
          <w:color w:val="000000" w:themeColor="text1"/>
          <w:lang w:eastAsia="es-ES" w:bidi="es-ES"/>
        </w:rPr>
        <w:t xml:space="preserve">, decirle que a su </w:t>
      </w:r>
      <w:r w:rsidR="004A10BC" w:rsidRPr="001642A1">
        <w:rPr>
          <w:rFonts w:ascii="Montserrat" w:eastAsia="Arial" w:hAnsi="Montserrat" w:cs="Arial"/>
          <w:color w:val="000000" w:themeColor="text1"/>
          <w:lang w:eastAsia="es-ES" w:bidi="es-ES"/>
        </w:rPr>
        <w:t>primo no le gusto que le pegara, incluso mencionarle</w:t>
      </w:r>
      <w:r w:rsidRPr="001642A1">
        <w:rPr>
          <w:rFonts w:ascii="Montserrat" w:eastAsia="Arial" w:hAnsi="Montserrat" w:cs="Arial"/>
          <w:color w:val="000000" w:themeColor="text1"/>
          <w:lang w:eastAsia="es-ES" w:bidi="es-ES"/>
        </w:rPr>
        <w:t xml:space="preserve"> que </w:t>
      </w:r>
      <w:r w:rsidR="004A10BC" w:rsidRPr="001642A1">
        <w:rPr>
          <w:rFonts w:ascii="Montserrat" w:eastAsia="Arial" w:hAnsi="Montserrat" w:cs="Arial"/>
          <w:color w:val="000000" w:themeColor="text1"/>
          <w:lang w:eastAsia="es-ES" w:bidi="es-ES"/>
        </w:rPr>
        <w:t xml:space="preserve">parece </w:t>
      </w:r>
      <w:r w:rsidRPr="001642A1">
        <w:rPr>
          <w:rFonts w:ascii="Montserrat" w:eastAsia="Arial" w:hAnsi="Montserrat" w:cs="Arial"/>
          <w:color w:val="000000" w:themeColor="text1"/>
          <w:lang w:eastAsia="es-ES" w:bidi="es-ES"/>
        </w:rPr>
        <w:t xml:space="preserve">que ella está enojada porque </w:t>
      </w:r>
      <w:r w:rsidR="00BD2075">
        <w:rPr>
          <w:rFonts w:ascii="Montserrat" w:eastAsia="Arial" w:hAnsi="Montserrat" w:cs="Arial"/>
          <w:color w:val="000000" w:themeColor="text1"/>
          <w:lang w:eastAsia="es-ES" w:bidi="es-ES"/>
        </w:rPr>
        <w:t>su mamá todavía no ha llegado y</w:t>
      </w:r>
      <w:r w:rsidRPr="001642A1">
        <w:rPr>
          <w:rFonts w:ascii="Montserrat" w:eastAsia="Arial" w:hAnsi="Montserrat" w:cs="Arial"/>
          <w:color w:val="000000" w:themeColor="text1"/>
          <w:lang w:eastAsia="es-ES" w:bidi="es-ES"/>
        </w:rPr>
        <w:t xml:space="preserve"> </w:t>
      </w:r>
      <w:r w:rsidR="004A10BC" w:rsidRPr="001642A1">
        <w:rPr>
          <w:rFonts w:ascii="Montserrat" w:eastAsia="Arial" w:hAnsi="Montserrat" w:cs="Arial"/>
          <w:color w:val="000000" w:themeColor="text1"/>
          <w:lang w:eastAsia="es-ES" w:bidi="es-ES"/>
        </w:rPr>
        <w:t>traten</w:t>
      </w:r>
      <w:r w:rsidRPr="001642A1">
        <w:rPr>
          <w:rFonts w:ascii="Montserrat" w:eastAsia="Arial" w:hAnsi="Montserrat" w:cs="Arial"/>
          <w:color w:val="000000" w:themeColor="text1"/>
          <w:lang w:eastAsia="es-ES" w:bidi="es-ES"/>
        </w:rPr>
        <w:t xml:space="preserve"> de ayudarla a esperar a su mamá entretenida a través de la lectura de un cuento.</w:t>
      </w:r>
    </w:p>
    <w:p w14:paraId="7769BCA1" w14:textId="77777777" w:rsidR="0065461F" w:rsidRPr="001642A1" w:rsidRDefault="0065461F" w:rsidP="0065461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eastAsia="es-ES" w:bidi="es-ES"/>
        </w:rPr>
      </w:pPr>
    </w:p>
    <w:p w14:paraId="2E767289" w14:textId="6F177D7F" w:rsidR="0065461F" w:rsidRPr="001642A1" w:rsidRDefault="004A10BC" w:rsidP="0065461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eastAsia="es-ES" w:bidi="es-ES"/>
        </w:rPr>
      </w:pPr>
      <w:r w:rsidRPr="001642A1">
        <w:rPr>
          <w:rFonts w:ascii="Montserrat" w:eastAsia="Arial" w:hAnsi="Montserrat" w:cs="Arial"/>
          <w:color w:val="000000" w:themeColor="text1"/>
          <w:lang w:eastAsia="es-ES" w:bidi="es-ES"/>
        </w:rPr>
        <w:t xml:space="preserve">Otra posibilidad del enojo de </w:t>
      </w:r>
      <w:r w:rsidR="0065461F" w:rsidRPr="001642A1">
        <w:rPr>
          <w:rFonts w:ascii="Montserrat" w:eastAsia="Arial" w:hAnsi="Montserrat" w:cs="Arial"/>
          <w:color w:val="000000" w:themeColor="text1"/>
          <w:lang w:eastAsia="es-ES" w:bidi="es-ES"/>
        </w:rPr>
        <w:t>Ana</w:t>
      </w:r>
      <w:r w:rsidRPr="001642A1">
        <w:rPr>
          <w:rFonts w:ascii="Montserrat" w:eastAsia="Arial" w:hAnsi="Montserrat" w:cs="Arial"/>
          <w:color w:val="000000" w:themeColor="text1"/>
          <w:lang w:eastAsia="es-ES" w:bidi="es-ES"/>
        </w:rPr>
        <w:t>, es que</w:t>
      </w:r>
      <w:r w:rsidR="0065461F" w:rsidRPr="001642A1">
        <w:rPr>
          <w:rFonts w:ascii="Montserrat" w:eastAsia="Arial" w:hAnsi="Montserrat" w:cs="Arial"/>
          <w:color w:val="000000" w:themeColor="text1"/>
          <w:lang w:eastAsia="es-ES" w:bidi="es-ES"/>
        </w:rPr>
        <w:t xml:space="preserve"> se puso muy celosa y la agresión la dominó. Cuando </w:t>
      </w:r>
      <w:r w:rsidRPr="001642A1">
        <w:rPr>
          <w:rFonts w:ascii="Montserrat" w:eastAsia="Arial" w:hAnsi="Montserrat" w:cs="Arial"/>
          <w:color w:val="000000" w:themeColor="text1"/>
          <w:lang w:eastAsia="es-ES" w:bidi="es-ES"/>
        </w:rPr>
        <w:t>se</w:t>
      </w:r>
      <w:r w:rsidR="0065461F" w:rsidRPr="001642A1">
        <w:rPr>
          <w:rFonts w:ascii="Montserrat" w:eastAsia="Arial" w:hAnsi="Montserrat" w:cs="Arial"/>
          <w:color w:val="000000" w:themeColor="text1"/>
          <w:lang w:eastAsia="es-ES" w:bidi="es-ES"/>
        </w:rPr>
        <w:t xml:space="preserve"> le pone palabras a un sentimiento, a una emoción o a una agresión que las niñas y los niños t</w:t>
      </w:r>
      <w:r w:rsidRPr="001642A1">
        <w:rPr>
          <w:rFonts w:ascii="Montserrat" w:eastAsia="Arial" w:hAnsi="Montserrat" w:cs="Arial"/>
          <w:color w:val="000000" w:themeColor="text1"/>
          <w:lang w:eastAsia="es-ES" w:bidi="es-ES"/>
        </w:rPr>
        <w:t>odavía no pueden nombrar, están</w:t>
      </w:r>
      <w:r w:rsidR="0065461F" w:rsidRPr="001642A1">
        <w:rPr>
          <w:rFonts w:ascii="Montserrat" w:eastAsia="Arial" w:hAnsi="Montserrat" w:cs="Arial"/>
          <w:color w:val="000000" w:themeColor="text1"/>
          <w:lang w:eastAsia="es-ES" w:bidi="es-ES"/>
        </w:rPr>
        <w:t xml:space="preserve"> ayudándoles a reco</w:t>
      </w:r>
      <w:r w:rsidRPr="001642A1">
        <w:rPr>
          <w:rFonts w:ascii="Montserrat" w:eastAsia="Arial" w:hAnsi="Montserrat" w:cs="Arial"/>
          <w:color w:val="000000" w:themeColor="text1"/>
          <w:lang w:eastAsia="es-ES" w:bidi="es-ES"/>
        </w:rPr>
        <w:t>nocer sus propios sentimientos.</w:t>
      </w:r>
    </w:p>
    <w:p w14:paraId="1114C9F7" w14:textId="48951140" w:rsidR="0065461F" w:rsidRPr="001642A1" w:rsidRDefault="0065461F" w:rsidP="0065461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eastAsia="es-ES" w:bidi="es-ES"/>
        </w:rPr>
      </w:pPr>
    </w:p>
    <w:p w14:paraId="3A61447C" w14:textId="67FD6AC3" w:rsidR="0065461F" w:rsidRPr="001642A1" w:rsidRDefault="0065461F" w:rsidP="0065461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eastAsia="es-ES" w:bidi="es-ES"/>
        </w:rPr>
      </w:pPr>
      <w:r w:rsidRPr="001642A1">
        <w:rPr>
          <w:rFonts w:ascii="Montserrat" w:eastAsia="Arial" w:hAnsi="Montserrat" w:cs="Arial"/>
          <w:color w:val="000000" w:themeColor="text1"/>
          <w:lang w:eastAsia="es-ES" w:bidi="es-ES"/>
        </w:rPr>
        <w:t xml:space="preserve">Estos enojos que </w:t>
      </w:r>
      <w:r w:rsidR="004A10BC" w:rsidRPr="001642A1">
        <w:rPr>
          <w:rFonts w:ascii="Montserrat" w:eastAsia="Arial" w:hAnsi="Montserrat" w:cs="Arial"/>
          <w:color w:val="000000" w:themeColor="text1"/>
          <w:lang w:eastAsia="es-ES" w:bidi="es-ES"/>
        </w:rPr>
        <w:t>ustedes</w:t>
      </w:r>
      <w:r w:rsidRPr="001642A1">
        <w:rPr>
          <w:rFonts w:ascii="Montserrat" w:eastAsia="Arial" w:hAnsi="Montserrat" w:cs="Arial"/>
          <w:color w:val="000000" w:themeColor="text1"/>
          <w:lang w:eastAsia="es-ES" w:bidi="es-ES"/>
        </w:rPr>
        <w:t xml:space="preserve"> acompaña</w:t>
      </w:r>
      <w:r w:rsidR="00856F4A" w:rsidRPr="001642A1">
        <w:rPr>
          <w:rFonts w:ascii="Montserrat" w:eastAsia="Arial" w:hAnsi="Montserrat" w:cs="Arial"/>
          <w:color w:val="000000" w:themeColor="text1"/>
          <w:lang w:eastAsia="es-ES" w:bidi="es-ES"/>
        </w:rPr>
        <w:t>n</w:t>
      </w:r>
      <w:r w:rsidRPr="001642A1">
        <w:rPr>
          <w:rFonts w:ascii="Montserrat" w:eastAsia="Arial" w:hAnsi="Montserrat" w:cs="Arial"/>
          <w:color w:val="000000" w:themeColor="text1"/>
          <w:lang w:eastAsia="es-ES" w:bidi="es-ES"/>
        </w:rPr>
        <w:t>, van dando los primeros pasos para la autorregulación.</w:t>
      </w:r>
      <w:r w:rsidR="008B4455">
        <w:rPr>
          <w:rFonts w:ascii="Montserrat" w:eastAsia="Arial" w:hAnsi="Montserrat" w:cs="Arial"/>
          <w:color w:val="000000" w:themeColor="text1"/>
          <w:lang w:eastAsia="es-ES" w:bidi="es-ES"/>
        </w:rPr>
        <w:t xml:space="preserve"> </w:t>
      </w:r>
      <w:r w:rsidRPr="001642A1">
        <w:rPr>
          <w:rFonts w:ascii="Montserrat" w:eastAsia="Arial" w:hAnsi="Montserrat" w:cs="Arial"/>
          <w:color w:val="000000" w:themeColor="text1"/>
          <w:lang w:eastAsia="es-ES" w:bidi="es-ES"/>
        </w:rPr>
        <w:t>La autorregulación es la capacidad de reconocer un estado inter</w:t>
      </w:r>
      <w:r w:rsidR="00BD2075">
        <w:rPr>
          <w:rFonts w:ascii="Montserrat" w:eastAsia="Arial" w:hAnsi="Montserrat" w:cs="Arial"/>
          <w:color w:val="000000" w:themeColor="text1"/>
          <w:lang w:eastAsia="es-ES" w:bidi="es-ES"/>
        </w:rPr>
        <w:t>ior y elegir qué actitud tomar, por ejemplo: E</w:t>
      </w:r>
      <w:r w:rsidRPr="001642A1">
        <w:rPr>
          <w:rFonts w:ascii="Montserrat" w:eastAsia="Arial" w:hAnsi="Montserrat" w:cs="Arial"/>
          <w:color w:val="000000" w:themeColor="text1"/>
          <w:lang w:eastAsia="es-ES" w:bidi="es-ES"/>
        </w:rPr>
        <w:t xml:space="preserve">legir si le </w:t>
      </w:r>
      <w:r w:rsidR="00856F4A" w:rsidRPr="001642A1">
        <w:rPr>
          <w:rFonts w:ascii="Montserrat" w:eastAsia="Arial" w:hAnsi="Montserrat" w:cs="Arial"/>
          <w:color w:val="000000" w:themeColor="text1"/>
          <w:lang w:eastAsia="es-ES" w:bidi="es-ES"/>
        </w:rPr>
        <w:t>va</w:t>
      </w:r>
      <w:r w:rsidRPr="001642A1">
        <w:rPr>
          <w:rFonts w:ascii="Montserrat" w:eastAsia="Arial" w:hAnsi="Montserrat" w:cs="Arial"/>
          <w:color w:val="000000" w:themeColor="text1"/>
          <w:lang w:eastAsia="es-ES" w:bidi="es-ES"/>
        </w:rPr>
        <w:t xml:space="preserve"> a pegar a un amigo para que </w:t>
      </w:r>
      <w:r w:rsidR="00856F4A" w:rsidRPr="001642A1">
        <w:rPr>
          <w:rFonts w:ascii="Montserrat" w:eastAsia="Arial" w:hAnsi="Montserrat" w:cs="Arial"/>
          <w:color w:val="000000" w:themeColor="text1"/>
          <w:lang w:eastAsia="es-ES" w:bidi="es-ES"/>
        </w:rPr>
        <w:t>le</w:t>
      </w:r>
      <w:r w:rsidRPr="001642A1">
        <w:rPr>
          <w:rFonts w:ascii="Montserrat" w:eastAsia="Arial" w:hAnsi="Montserrat" w:cs="Arial"/>
          <w:color w:val="000000" w:themeColor="text1"/>
          <w:lang w:eastAsia="es-ES" w:bidi="es-ES"/>
        </w:rPr>
        <w:t xml:space="preserve"> dé un juguete que </w:t>
      </w:r>
      <w:r w:rsidR="008B4455" w:rsidRPr="001642A1">
        <w:rPr>
          <w:rFonts w:ascii="Montserrat" w:eastAsia="Arial" w:hAnsi="Montserrat" w:cs="Arial"/>
          <w:color w:val="000000" w:themeColor="text1"/>
          <w:lang w:eastAsia="es-ES" w:bidi="es-ES"/>
        </w:rPr>
        <w:t>él</w:t>
      </w:r>
      <w:r w:rsidR="00856F4A" w:rsidRPr="001642A1">
        <w:rPr>
          <w:rFonts w:ascii="Montserrat" w:eastAsia="Arial" w:hAnsi="Montserrat" w:cs="Arial"/>
          <w:color w:val="000000" w:themeColor="text1"/>
          <w:lang w:eastAsia="es-ES" w:bidi="es-ES"/>
        </w:rPr>
        <w:t xml:space="preserve"> quiere, o elegir que se lo quiere</w:t>
      </w:r>
      <w:r w:rsidRPr="001642A1">
        <w:rPr>
          <w:rFonts w:ascii="Montserrat" w:eastAsia="Arial" w:hAnsi="Montserrat" w:cs="Arial"/>
          <w:color w:val="000000" w:themeColor="text1"/>
          <w:lang w:eastAsia="es-ES" w:bidi="es-ES"/>
        </w:rPr>
        <w:t xml:space="preserve"> </w:t>
      </w:r>
      <w:r w:rsidR="00856F4A" w:rsidRPr="001642A1">
        <w:rPr>
          <w:rFonts w:ascii="Montserrat" w:eastAsia="Arial" w:hAnsi="Montserrat" w:cs="Arial"/>
          <w:color w:val="000000" w:themeColor="text1"/>
          <w:lang w:eastAsia="es-ES" w:bidi="es-ES"/>
        </w:rPr>
        <w:t>cambiar por otro, o que le puede</w:t>
      </w:r>
      <w:r w:rsidRPr="001642A1">
        <w:rPr>
          <w:rFonts w:ascii="Montserrat" w:eastAsia="Arial" w:hAnsi="Montserrat" w:cs="Arial"/>
          <w:color w:val="000000" w:themeColor="text1"/>
          <w:lang w:eastAsia="es-ES" w:bidi="es-ES"/>
        </w:rPr>
        <w:t xml:space="preserve"> prestar el </w:t>
      </w:r>
      <w:r w:rsidR="00856F4A" w:rsidRPr="001642A1">
        <w:rPr>
          <w:rFonts w:ascii="Montserrat" w:eastAsia="Arial" w:hAnsi="Montserrat" w:cs="Arial"/>
          <w:color w:val="000000" w:themeColor="text1"/>
          <w:lang w:eastAsia="es-ES" w:bidi="es-ES"/>
        </w:rPr>
        <w:t>de el</w:t>
      </w:r>
      <w:r w:rsidRPr="001642A1">
        <w:rPr>
          <w:rFonts w:ascii="Montserrat" w:eastAsia="Arial" w:hAnsi="Montserrat" w:cs="Arial"/>
          <w:color w:val="000000" w:themeColor="text1"/>
          <w:lang w:eastAsia="es-ES" w:bidi="es-ES"/>
        </w:rPr>
        <w:t xml:space="preserve"> para </w:t>
      </w:r>
      <w:r w:rsidR="00856F4A" w:rsidRPr="001642A1">
        <w:rPr>
          <w:rFonts w:ascii="Montserrat" w:eastAsia="Arial" w:hAnsi="Montserrat" w:cs="Arial"/>
          <w:color w:val="000000" w:themeColor="text1"/>
          <w:lang w:eastAsia="es-ES" w:bidi="es-ES"/>
        </w:rPr>
        <w:t>qué</w:t>
      </w:r>
      <w:r w:rsidRPr="001642A1">
        <w:rPr>
          <w:rFonts w:ascii="Montserrat" w:eastAsia="Arial" w:hAnsi="Montserrat" w:cs="Arial"/>
          <w:color w:val="000000" w:themeColor="text1"/>
          <w:lang w:eastAsia="es-ES" w:bidi="es-ES"/>
        </w:rPr>
        <w:t xml:space="preserve"> </w:t>
      </w:r>
      <w:r w:rsidR="00856F4A" w:rsidRPr="001642A1">
        <w:rPr>
          <w:rFonts w:ascii="Montserrat" w:eastAsia="Arial" w:hAnsi="Montserrat" w:cs="Arial"/>
          <w:color w:val="000000" w:themeColor="text1"/>
          <w:lang w:eastAsia="es-ES" w:bidi="es-ES"/>
        </w:rPr>
        <w:t>le preste el suyo.</w:t>
      </w:r>
    </w:p>
    <w:p w14:paraId="408D2715" w14:textId="77777777" w:rsidR="0065461F" w:rsidRPr="001642A1" w:rsidRDefault="0065461F" w:rsidP="0065461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eastAsia="es-ES" w:bidi="es-ES"/>
        </w:rPr>
      </w:pPr>
    </w:p>
    <w:p w14:paraId="022128E6" w14:textId="1759B599" w:rsidR="0065461F" w:rsidRPr="001642A1" w:rsidRDefault="00856F4A" w:rsidP="0065461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eastAsia="es-ES" w:bidi="es-ES"/>
        </w:rPr>
      </w:pPr>
      <w:r w:rsidRPr="001642A1">
        <w:rPr>
          <w:rFonts w:ascii="Montserrat" w:eastAsia="Arial" w:hAnsi="Montserrat" w:cs="Arial"/>
          <w:color w:val="000000" w:themeColor="text1"/>
          <w:lang w:eastAsia="es-ES" w:bidi="es-ES"/>
        </w:rPr>
        <w:t xml:space="preserve">A continuación, algunas sugerencias para </w:t>
      </w:r>
      <w:r w:rsidR="0065461F" w:rsidRPr="001642A1">
        <w:rPr>
          <w:rFonts w:ascii="Montserrat" w:eastAsia="Arial" w:hAnsi="Montserrat" w:cs="Arial"/>
          <w:color w:val="000000" w:themeColor="text1"/>
          <w:lang w:eastAsia="es-ES" w:bidi="es-ES"/>
        </w:rPr>
        <w:t>las ma</w:t>
      </w:r>
      <w:r w:rsidRPr="001642A1">
        <w:rPr>
          <w:rFonts w:ascii="Montserrat" w:eastAsia="Arial" w:hAnsi="Montserrat" w:cs="Arial"/>
          <w:color w:val="000000" w:themeColor="text1"/>
          <w:lang w:eastAsia="es-ES" w:bidi="es-ES"/>
        </w:rPr>
        <w:t>dres, padres y cuidadores.</w:t>
      </w:r>
    </w:p>
    <w:p w14:paraId="4D2AB1FB" w14:textId="77777777" w:rsidR="0065461F" w:rsidRPr="001642A1" w:rsidRDefault="0065461F" w:rsidP="0065461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eastAsia="es-ES" w:bidi="es-ES"/>
        </w:rPr>
      </w:pPr>
    </w:p>
    <w:p w14:paraId="54E3A53D" w14:textId="2625550C" w:rsidR="0065461F" w:rsidRPr="001642A1" w:rsidRDefault="0065461F" w:rsidP="00856F4A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eastAsia="es-ES" w:bidi="es-ES"/>
        </w:rPr>
      </w:pPr>
      <w:r w:rsidRPr="001642A1">
        <w:rPr>
          <w:rFonts w:ascii="Montserrat" w:eastAsia="Arial" w:hAnsi="Montserrat" w:cs="Arial"/>
          <w:color w:val="000000" w:themeColor="text1"/>
          <w:lang w:eastAsia="es-ES" w:bidi="es-ES"/>
        </w:rPr>
        <w:t xml:space="preserve">Las niñas y los niños desde muy pequeños necesitan tener límites claros que los ayuden a organizar su mundo interno y su </w:t>
      </w:r>
      <w:r w:rsidR="00BD2075">
        <w:rPr>
          <w:rFonts w:ascii="Montserrat" w:eastAsia="Arial" w:hAnsi="Montserrat" w:cs="Arial"/>
          <w:color w:val="000000" w:themeColor="text1"/>
          <w:lang w:eastAsia="es-ES" w:bidi="es-ES"/>
        </w:rPr>
        <w:t>relación con el mundo externo, p</w:t>
      </w:r>
      <w:r w:rsidRPr="001642A1">
        <w:rPr>
          <w:rFonts w:ascii="Montserrat" w:eastAsia="Arial" w:hAnsi="Montserrat" w:cs="Arial"/>
          <w:color w:val="000000" w:themeColor="text1"/>
          <w:lang w:eastAsia="es-ES" w:bidi="es-ES"/>
        </w:rPr>
        <w:t xml:space="preserve">ero el </w:t>
      </w:r>
      <w:r w:rsidRPr="001642A1">
        <w:rPr>
          <w:rFonts w:ascii="Montserrat" w:eastAsia="Arial" w:hAnsi="Montserrat" w:cs="Arial"/>
          <w:color w:val="000000" w:themeColor="text1"/>
          <w:lang w:eastAsia="es-ES" w:bidi="es-ES"/>
        </w:rPr>
        <w:lastRenderedPageBreak/>
        <w:t>límite es distinto a la sanción. Se puede llevar a la niña o el niño por la vía del límite, a reconocer su responsabilidad en el hecho, a mostrar empatía por la niña o el niño que lastima y es</w:t>
      </w:r>
      <w:r w:rsidR="00856F4A" w:rsidRPr="001642A1">
        <w:rPr>
          <w:rFonts w:ascii="Montserrat" w:eastAsia="Arial" w:hAnsi="Montserrat" w:cs="Arial"/>
          <w:color w:val="000000" w:themeColor="text1"/>
          <w:lang w:eastAsia="es-ES" w:bidi="es-ES"/>
        </w:rPr>
        <w:t>o es muy importante.</w:t>
      </w:r>
    </w:p>
    <w:p w14:paraId="48411CBE" w14:textId="77777777" w:rsidR="00856F4A" w:rsidRPr="001642A1" w:rsidRDefault="00856F4A" w:rsidP="00856F4A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eastAsia="es-ES" w:bidi="es-ES"/>
        </w:rPr>
      </w:pPr>
    </w:p>
    <w:p w14:paraId="3C46ECE7" w14:textId="71F539A0" w:rsidR="0065461F" w:rsidRPr="001642A1" w:rsidRDefault="0065461F" w:rsidP="00856F4A">
      <w:pPr>
        <w:spacing w:after="0" w:line="240" w:lineRule="auto"/>
        <w:jc w:val="center"/>
        <w:rPr>
          <w:rFonts w:ascii="Montserrat" w:eastAsia="Arial" w:hAnsi="Montserrat" w:cs="Arial"/>
          <w:color w:val="000000" w:themeColor="text1"/>
          <w:lang w:eastAsia="es-ES" w:bidi="es-ES"/>
        </w:rPr>
      </w:pPr>
      <w:r w:rsidRPr="001642A1">
        <w:rPr>
          <w:rFonts w:ascii="Montserrat" w:eastAsia="Arial" w:hAnsi="Montserrat" w:cs="Arial"/>
          <w:color w:val="000000" w:themeColor="text1"/>
          <w:lang w:eastAsia="es-ES" w:bidi="es-ES"/>
        </w:rPr>
        <w:t>Recomendaciones para establecer límites</w:t>
      </w:r>
      <w:r w:rsidR="00BD2075">
        <w:rPr>
          <w:rFonts w:ascii="Montserrat" w:eastAsia="Arial" w:hAnsi="Montserrat" w:cs="Arial"/>
          <w:color w:val="000000" w:themeColor="text1"/>
          <w:lang w:eastAsia="es-ES" w:bidi="es-ES"/>
        </w:rPr>
        <w:t>.</w:t>
      </w:r>
    </w:p>
    <w:p w14:paraId="07FB284C" w14:textId="77777777" w:rsidR="0065461F" w:rsidRPr="001642A1" w:rsidRDefault="0065461F" w:rsidP="0065461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eastAsia="es-ES" w:bidi="es-ES"/>
        </w:rPr>
      </w:pPr>
    </w:p>
    <w:p w14:paraId="49459EEF" w14:textId="76D3C2B9" w:rsidR="0065461F" w:rsidRPr="001642A1" w:rsidRDefault="0065461F" w:rsidP="00856F4A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 w:eastAsia="es-ES" w:bidi="es-ES"/>
        </w:rPr>
      </w:pPr>
      <w:r w:rsidRPr="001642A1">
        <w:rPr>
          <w:rFonts w:ascii="Montserrat" w:eastAsia="Arial" w:hAnsi="Montserrat" w:cs="Arial"/>
          <w:color w:val="000000" w:themeColor="text1"/>
          <w:lang w:val="es-MX" w:eastAsia="es-ES" w:bidi="es-ES"/>
        </w:rPr>
        <w:t>Estable</w:t>
      </w:r>
      <w:r w:rsidR="00856F4A" w:rsidRPr="001642A1">
        <w:rPr>
          <w:rFonts w:ascii="Montserrat" w:eastAsia="Arial" w:hAnsi="Montserrat" w:cs="Arial"/>
          <w:color w:val="000000" w:themeColor="text1"/>
          <w:lang w:val="es-MX" w:eastAsia="es-ES" w:bidi="es-ES"/>
        </w:rPr>
        <w:t>zcan</w:t>
      </w:r>
      <w:r w:rsidRPr="001642A1">
        <w:rPr>
          <w:rFonts w:ascii="Montserrat" w:eastAsia="Arial" w:hAnsi="Montserrat" w:cs="Arial"/>
          <w:color w:val="000000" w:themeColor="text1"/>
          <w:lang w:val="es-MX" w:eastAsia="es-ES" w:bidi="es-ES"/>
        </w:rPr>
        <w:t xml:space="preserve"> un vínculo afectivo a través de la rutina y rituales que suceden en la vida cotidiana como el descanso, el alimento, el aseo personal, la recreación, la lectura; le permitirá adoptar hábitos y relaciones afectivas con quienes le rodean.</w:t>
      </w:r>
    </w:p>
    <w:p w14:paraId="0EEF20ED" w14:textId="6E95F8A3" w:rsidR="0065461F" w:rsidRPr="001642A1" w:rsidRDefault="001A5D8F" w:rsidP="00856F4A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 w:eastAsia="es-ES" w:bidi="es-ES"/>
        </w:rPr>
      </w:pPr>
      <w:r w:rsidRPr="001642A1">
        <w:rPr>
          <w:rFonts w:ascii="Montserrat" w:eastAsia="Arial" w:hAnsi="Montserrat" w:cs="Arial"/>
          <w:color w:val="000000" w:themeColor="text1"/>
          <w:lang w:val="es-MX" w:eastAsia="es-ES" w:bidi="es-ES"/>
        </w:rPr>
        <w:t>Eviten</w:t>
      </w:r>
      <w:r w:rsidR="0065461F" w:rsidRPr="001642A1">
        <w:rPr>
          <w:rFonts w:ascii="Montserrat" w:eastAsia="Arial" w:hAnsi="Montserrat" w:cs="Arial"/>
          <w:color w:val="000000" w:themeColor="text1"/>
          <w:lang w:val="es-MX" w:eastAsia="es-ES" w:bidi="es-ES"/>
        </w:rPr>
        <w:t xml:space="preserve"> perder la calma, s</w:t>
      </w:r>
      <w:r w:rsidRPr="001642A1">
        <w:rPr>
          <w:rFonts w:ascii="Montserrat" w:eastAsia="Arial" w:hAnsi="Montserrat" w:cs="Arial"/>
          <w:color w:val="000000" w:themeColor="text1"/>
          <w:lang w:val="es-MX" w:eastAsia="es-ES" w:bidi="es-ES"/>
        </w:rPr>
        <w:t>ean</w:t>
      </w:r>
      <w:r w:rsidR="001642A1" w:rsidRPr="001642A1">
        <w:rPr>
          <w:rFonts w:ascii="Montserrat" w:eastAsia="Arial" w:hAnsi="Montserrat" w:cs="Arial"/>
          <w:color w:val="000000" w:themeColor="text1"/>
          <w:lang w:val="es-MX" w:eastAsia="es-ES" w:bidi="es-ES"/>
        </w:rPr>
        <w:t xml:space="preserve"> paciente y muéstrenles </w:t>
      </w:r>
      <w:r w:rsidR="0065461F" w:rsidRPr="001642A1">
        <w:rPr>
          <w:rFonts w:ascii="Montserrat" w:eastAsia="Arial" w:hAnsi="Montserrat" w:cs="Arial"/>
          <w:color w:val="000000" w:themeColor="text1"/>
          <w:lang w:val="es-MX" w:eastAsia="es-ES" w:bidi="es-ES"/>
        </w:rPr>
        <w:t xml:space="preserve">seguridad y afecto. </w:t>
      </w:r>
      <w:r w:rsidR="001642A1" w:rsidRPr="001642A1">
        <w:rPr>
          <w:rFonts w:ascii="Montserrat" w:eastAsia="Arial" w:hAnsi="Montserrat" w:cs="Arial"/>
          <w:color w:val="000000" w:themeColor="text1"/>
          <w:lang w:val="es-MX" w:eastAsia="es-ES" w:bidi="es-ES"/>
        </w:rPr>
        <w:t>Háganle saber que ustedes lo</w:t>
      </w:r>
      <w:r w:rsidR="0065461F" w:rsidRPr="001642A1">
        <w:rPr>
          <w:rFonts w:ascii="Montserrat" w:eastAsia="Arial" w:hAnsi="Montserrat" w:cs="Arial"/>
          <w:color w:val="000000" w:themeColor="text1"/>
          <w:lang w:val="es-MX" w:eastAsia="es-ES" w:bidi="es-ES"/>
        </w:rPr>
        <w:t xml:space="preserve"> apoya</w:t>
      </w:r>
      <w:r w:rsidR="001642A1" w:rsidRPr="001642A1">
        <w:rPr>
          <w:rFonts w:ascii="Montserrat" w:eastAsia="Arial" w:hAnsi="Montserrat" w:cs="Arial"/>
          <w:color w:val="000000" w:themeColor="text1"/>
          <w:lang w:val="es-MX" w:eastAsia="es-ES" w:bidi="es-ES"/>
        </w:rPr>
        <w:t>n</w:t>
      </w:r>
      <w:r w:rsidR="0065461F" w:rsidRPr="001642A1">
        <w:rPr>
          <w:rFonts w:ascii="Montserrat" w:eastAsia="Arial" w:hAnsi="Montserrat" w:cs="Arial"/>
          <w:color w:val="000000" w:themeColor="text1"/>
          <w:lang w:val="es-MX" w:eastAsia="es-ES" w:bidi="es-ES"/>
        </w:rPr>
        <w:t>.</w:t>
      </w:r>
    </w:p>
    <w:p w14:paraId="06CEDF5F" w14:textId="4092DBCB" w:rsidR="0065461F" w:rsidRPr="001642A1" w:rsidRDefault="0065461F" w:rsidP="00856F4A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 w:eastAsia="es-ES" w:bidi="es-ES"/>
        </w:rPr>
      </w:pPr>
      <w:r w:rsidRPr="001642A1">
        <w:rPr>
          <w:rFonts w:ascii="Montserrat" w:eastAsia="Arial" w:hAnsi="Montserrat" w:cs="Arial"/>
          <w:color w:val="000000" w:themeColor="text1"/>
          <w:lang w:val="es-MX" w:eastAsia="es-ES" w:bidi="es-ES"/>
        </w:rPr>
        <w:t>Esper</w:t>
      </w:r>
      <w:r w:rsidR="001642A1" w:rsidRPr="001642A1">
        <w:rPr>
          <w:rFonts w:ascii="Montserrat" w:eastAsia="Arial" w:hAnsi="Montserrat" w:cs="Arial"/>
          <w:color w:val="000000" w:themeColor="text1"/>
          <w:lang w:val="es-MX" w:eastAsia="es-ES" w:bidi="es-ES"/>
        </w:rPr>
        <w:t>en</w:t>
      </w:r>
      <w:r w:rsidRPr="001642A1">
        <w:rPr>
          <w:rFonts w:ascii="Montserrat" w:eastAsia="Arial" w:hAnsi="Montserrat" w:cs="Arial"/>
          <w:color w:val="000000" w:themeColor="text1"/>
          <w:lang w:val="es-MX" w:eastAsia="es-ES" w:bidi="es-ES"/>
        </w:rPr>
        <w:t xml:space="preserve"> el momento propicio para reorientar el comportamiento, </w:t>
      </w:r>
      <w:r w:rsidR="001642A1" w:rsidRPr="001642A1">
        <w:rPr>
          <w:rFonts w:ascii="Montserrat" w:eastAsia="Arial" w:hAnsi="Montserrat" w:cs="Arial"/>
          <w:color w:val="000000" w:themeColor="text1"/>
          <w:lang w:val="es-MX" w:eastAsia="es-ES" w:bidi="es-ES"/>
        </w:rPr>
        <w:t>denle</w:t>
      </w:r>
      <w:r w:rsidRPr="001642A1">
        <w:rPr>
          <w:rFonts w:ascii="Montserrat" w:eastAsia="Arial" w:hAnsi="Montserrat" w:cs="Arial"/>
          <w:color w:val="000000" w:themeColor="text1"/>
          <w:lang w:val="es-MX" w:eastAsia="es-ES" w:bidi="es-ES"/>
        </w:rPr>
        <w:t xml:space="preserve"> tiempo para que, en el momento de calma, hablen sobre lo sucedido y </w:t>
      </w:r>
      <w:r w:rsidR="001642A1" w:rsidRPr="001642A1">
        <w:rPr>
          <w:rFonts w:ascii="Montserrat" w:eastAsia="Arial" w:hAnsi="Montserrat" w:cs="Arial"/>
          <w:color w:val="000000" w:themeColor="text1"/>
          <w:lang w:val="es-MX" w:eastAsia="es-ES" w:bidi="es-ES"/>
        </w:rPr>
        <w:t xml:space="preserve">ayúdenle </w:t>
      </w:r>
      <w:r w:rsidRPr="001642A1">
        <w:rPr>
          <w:rFonts w:ascii="Montserrat" w:eastAsia="Arial" w:hAnsi="Montserrat" w:cs="Arial"/>
          <w:color w:val="000000" w:themeColor="text1"/>
          <w:lang w:val="es-MX" w:eastAsia="es-ES" w:bidi="es-ES"/>
        </w:rPr>
        <w:t>a reflexionar cómo puede evitarlo.</w:t>
      </w:r>
    </w:p>
    <w:p w14:paraId="495BE6A0" w14:textId="7889F0A8" w:rsidR="0065461F" w:rsidRPr="001642A1" w:rsidRDefault="001E68B3" w:rsidP="00856F4A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 w:eastAsia="es-ES" w:bidi="es-ES"/>
        </w:rPr>
      </w:pPr>
      <w:r>
        <w:rPr>
          <w:rFonts w:ascii="Montserrat" w:eastAsia="Arial" w:hAnsi="Montserrat" w:cs="Arial"/>
          <w:color w:val="000000" w:themeColor="text1"/>
          <w:lang w:val="es-MX" w:eastAsia="es-ES" w:bidi="es-ES"/>
        </w:rPr>
        <w:t>Permitan</w:t>
      </w:r>
      <w:r w:rsidR="0065461F" w:rsidRPr="001642A1">
        <w:rPr>
          <w:rFonts w:ascii="Montserrat" w:eastAsia="Arial" w:hAnsi="Montserrat" w:cs="Arial"/>
          <w:color w:val="000000" w:themeColor="text1"/>
          <w:lang w:val="es-MX" w:eastAsia="es-ES" w:bidi="es-ES"/>
        </w:rPr>
        <w:t xml:space="preserve"> que r</w:t>
      </w:r>
      <w:r w:rsidR="00BD2075">
        <w:rPr>
          <w:rFonts w:ascii="Montserrat" w:eastAsia="Arial" w:hAnsi="Montserrat" w:cs="Arial"/>
          <w:color w:val="000000" w:themeColor="text1"/>
          <w:lang w:val="es-MX" w:eastAsia="es-ES" w:bidi="es-ES"/>
        </w:rPr>
        <w:t>ealice diferentes actividades: R</w:t>
      </w:r>
      <w:r w:rsidR="0065461F" w:rsidRPr="001642A1">
        <w:rPr>
          <w:rFonts w:ascii="Montserrat" w:eastAsia="Arial" w:hAnsi="Montserrat" w:cs="Arial"/>
          <w:color w:val="000000" w:themeColor="text1"/>
          <w:lang w:val="es-MX" w:eastAsia="es-ES" w:bidi="es-ES"/>
        </w:rPr>
        <w:t>ecreativas, deportivas y artísticas para que identifique opciones en las que se exprese y comunique lo que piensa, siente y sabe.</w:t>
      </w:r>
    </w:p>
    <w:p w14:paraId="65AB5AEB" w14:textId="3007DE6D" w:rsidR="0065461F" w:rsidRPr="001642A1" w:rsidRDefault="0065461F" w:rsidP="00856F4A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 w:eastAsia="es-ES" w:bidi="es-ES"/>
        </w:rPr>
      </w:pPr>
      <w:r w:rsidRPr="001642A1">
        <w:rPr>
          <w:rFonts w:ascii="Montserrat" w:eastAsia="Arial" w:hAnsi="Montserrat" w:cs="Arial"/>
          <w:color w:val="000000" w:themeColor="text1"/>
          <w:lang w:val="es-MX" w:eastAsia="es-ES" w:bidi="es-ES"/>
        </w:rPr>
        <w:t>Observ</w:t>
      </w:r>
      <w:r w:rsidR="001E68B3">
        <w:rPr>
          <w:rFonts w:ascii="Montserrat" w:eastAsia="Arial" w:hAnsi="Montserrat" w:cs="Arial"/>
          <w:color w:val="000000" w:themeColor="text1"/>
          <w:lang w:val="es-MX" w:eastAsia="es-ES" w:bidi="es-ES"/>
        </w:rPr>
        <w:t>en</w:t>
      </w:r>
      <w:r w:rsidRPr="001642A1">
        <w:rPr>
          <w:rFonts w:ascii="Montserrat" w:eastAsia="Arial" w:hAnsi="Montserrat" w:cs="Arial"/>
          <w:color w:val="000000" w:themeColor="text1"/>
          <w:lang w:val="es-MX" w:eastAsia="es-ES" w:bidi="es-ES"/>
        </w:rPr>
        <w:t xml:space="preserve"> y </w:t>
      </w:r>
      <w:r w:rsidR="001E68B3">
        <w:rPr>
          <w:rFonts w:ascii="Montserrat" w:eastAsia="Arial" w:hAnsi="Montserrat" w:cs="Arial"/>
          <w:color w:val="000000" w:themeColor="text1"/>
          <w:lang w:val="es-MX" w:eastAsia="es-ES" w:bidi="es-ES"/>
        </w:rPr>
        <w:t xml:space="preserve">muéstrense </w:t>
      </w:r>
      <w:r w:rsidRPr="001642A1">
        <w:rPr>
          <w:rFonts w:ascii="Montserrat" w:eastAsia="Arial" w:hAnsi="Montserrat" w:cs="Arial"/>
          <w:color w:val="000000" w:themeColor="text1"/>
          <w:lang w:val="es-MX" w:eastAsia="es-ES" w:bidi="es-ES"/>
        </w:rPr>
        <w:t>atento</w:t>
      </w:r>
      <w:r w:rsidR="001E68B3">
        <w:rPr>
          <w:rFonts w:ascii="Montserrat" w:eastAsia="Arial" w:hAnsi="Montserrat" w:cs="Arial"/>
          <w:color w:val="000000" w:themeColor="text1"/>
          <w:lang w:val="es-MX" w:eastAsia="es-ES" w:bidi="es-ES"/>
        </w:rPr>
        <w:t>s</w:t>
      </w:r>
      <w:r w:rsidRPr="001642A1">
        <w:rPr>
          <w:rFonts w:ascii="Montserrat" w:eastAsia="Arial" w:hAnsi="Montserrat" w:cs="Arial"/>
          <w:color w:val="000000" w:themeColor="text1"/>
          <w:lang w:val="es-MX" w:eastAsia="es-ES" w:bidi="es-ES"/>
        </w:rPr>
        <w:t xml:space="preserve"> a los gustos e intereses que manifiesta el niño.</w:t>
      </w:r>
    </w:p>
    <w:p w14:paraId="79CBDE8E" w14:textId="6E00FE8E" w:rsidR="0065461F" w:rsidRPr="001642A1" w:rsidRDefault="001E68B3" w:rsidP="00856F4A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 w:eastAsia="es-ES" w:bidi="es-ES"/>
        </w:rPr>
      </w:pPr>
      <w:r>
        <w:rPr>
          <w:rFonts w:ascii="Montserrat" w:eastAsia="Arial" w:hAnsi="Montserrat" w:cs="Arial"/>
          <w:color w:val="000000" w:themeColor="text1"/>
          <w:lang w:val="es-MX" w:eastAsia="es-ES" w:bidi="es-ES"/>
        </w:rPr>
        <w:t xml:space="preserve">Anticípense </w:t>
      </w:r>
      <w:r w:rsidR="0065461F" w:rsidRPr="001642A1">
        <w:rPr>
          <w:rFonts w:ascii="Montserrat" w:eastAsia="Arial" w:hAnsi="Montserrat" w:cs="Arial"/>
          <w:color w:val="000000" w:themeColor="text1"/>
          <w:lang w:val="es-MX" w:eastAsia="es-ES" w:bidi="es-ES"/>
        </w:rPr>
        <w:t xml:space="preserve">ante lo que puede suceder ofreciendo alternativas: </w:t>
      </w:r>
      <w:r w:rsidR="0065461F" w:rsidRPr="001E68B3">
        <w:rPr>
          <w:rFonts w:ascii="Montserrat" w:eastAsia="Arial" w:hAnsi="Montserrat" w:cs="Arial"/>
          <w:i/>
          <w:color w:val="000000" w:themeColor="text1"/>
          <w:lang w:val="es-MX" w:eastAsia="es-ES" w:bidi="es-ES"/>
        </w:rPr>
        <w:t>“Visitaremos a tu tía, puedes llevar algunos juguetes para jugar con tus primos”</w:t>
      </w:r>
      <w:r w:rsidR="00BD2075">
        <w:rPr>
          <w:rFonts w:ascii="Montserrat" w:eastAsia="Arial" w:hAnsi="Montserrat" w:cs="Arial"/>
          <w:i/>
          <w:color w:val="000000" w:themeColor="text1"/>
          <w:lang w:val="es-MX" w:eastAsia="es-ES" w:bidi="es-ES"/>
        </w:rPr>
        <w:t>.</w:t>
      </w:r>
    </w:p>
    <w:p w14:paraId="1D25F116" w14:textId="0EE4C749" w:rsidR="0065461F" w:rsidRPr="001642A1" w:rsidRDefault="0065461F" w:rsidP="00856F4A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 w:eastAsia="es-ES" w:bidi="es-ES"/>
        </w:rPr>
      </w:pPr>
      <w:r w:rsidRPr="001642A1">
        <w:rPr>
          <w:rFonts w:ascii="Montserrat" w:eastAsia="Arial" w:hAnsi="Montserrat" w:cs="Arial"/>
          <w:color w:val="000000" w:themeColor="text1"/>
          <w:lang w:val="es-MX" w:eastAsia="es-ES" w:bidi="es-ES"/>
        </w:rPr>
        <w:t>Brínd</w:t>
      </w:r>
      <w:r w:rsidR="001E68B3">
        <w:rPr>
          <w:rFonts w:ascii="Montserrat" w:eastAsia="Arial" w:hAnsi="Montserrat" w:cs="Arial"/>
          <w:color w:val="000000" w:themeColor="text1"/>
          <w:lang w:val="es-MX" w:eastAsia="es-ES" w:bidi="es-ES"/>
        </w:rPr>
        <w:t>en</w:t>
      </w:r>
      <w:r w:rsidRPr="001642A1">
        <w:rPr>
          <w:rFonts w:ascii="Montserrat" w:eastAsia="Arial" w:hAnsi="Montserrat" w:cs="Arial"/>
          <w:color w:val="000000" w:themeColor="text1"/>
          <w:lang w:val="es-MX" w:eastAsia="es-ES" w:bidi="es-ES"/>
        </w:rPr>
        <w:t>le</w:t>
      </w:r>
      <w:r w:rsidR="001E68B3">
        <w:rPr>
          <w:rFonts w:ascii="Montserrat" w:eastAsia="Arial" w:hAnsi="Montserrat" w:cs="Arial"/>
          <w:color w:val="000000" w:themeColor="text1"/>
          <w:lang w:val="es-MX" w:eastAsia="es-ES" w:bidi="es-ES"/>
        </w:rPr>
        <w:t xml:space="preserve"> </w:t>
      </w:r>
      <w:r w:rsidRPr="001642A1">
        <w:rPr>
          <w:rFonts w:ascii="Montserrat" w:eastAsia="Arial" w:hAnsi="Montserrat" w:cs="Arial"/>
          <w:color w:val="000000" w:themeColor="text1"/>
          <w:lang w:val="es-MX" w:eastAsia="es-ES" w:bidi="es-ES"/>
        </w:rPr>
        <w:t>confianza y anímalo</w:t>
      </w:r>
      <w:r w:rsidR="001E68B3">
        <w:rPr>
          <w:rFonts w:ascii="Montserrat" w:eastAsia="Arial" w:hAnsi="Montserrat" w:cs="Arial"/>
          <w:color w:val="000000" w:themeColor="text1"/>
          <w:lang w:val="es-MX" w:eastAsia="es-ES" w:bidi="es-ES"/>
        </w:rPr>
        <w:t>s</w:t>
      </w:r>
      <w:r w:rsidRPr="001642A1">
        <w:rPr>
          <w:rFonts w:ascii="Montserrat" w:eastAsia="Arial" w:hAnsi="Montserrat" w:cs="Arial"/>
          <w:color w:val="000000" w:themeColor="text1"/>
          <w:lang w:val="es-MX" w:eastAsia="es-ES" w:bidi="es-ES"/>
        </w:rPr>
        <w:t xml:space="preserve"> a realizar ci</w:t>
      </w:r>
      <w:r w:rsidR="00BD2075">
        <w:rPr>
          <w:rFonts w:ascii="Montserrat" w:eastAsia="Arial" w:hAnsi="Montserrat" w:cs="Arial"/>
          <w:color w:val="000000" w:themeColor="text1"/>
          <w:lang w:val="es-MX" w:eastAsia="es-ES" w:bidi="es-ES"/>
        </w:rPr>
        <w:t>ertas actividades por sí solo: C</w:t>
      </w:r>
      <w:r w:rsidRPr="001642A1">
        <w:rPr>
          <w:rFonts w:ascii="Montserrat" w:eastAsia="Arial" w:hAnsi="Montserrat" w:cs="Arial"/>
          <w:color w:val="000000" w:themeColor="text1"/>
          <w:lang w:val="es-MX" w:eastAsia="es-ES" w:bidi="es-ES"/>
        </w:rPr>
        <w:t>omer, vestirse; dale tiempo y reconoce su esfuerzo.</w:t>
      </w:r>
    </w:p>
    <w:p w14:paraId="539EAA70" w14:textId="2668A258" w:rsidR="0065461F" w:rsidRPr="001642A1" w:rsidRDefault="0065461F" w:rsidP="00856F4A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 w:eastAsia="es-ES" w:bidi="es-ES"/>
        </w:rPr>
      </w:pPr>
      <w:r w:rsidRPr="001642A1">
        <w:rPr>
          <w:rFonts w:ascii="Montserrat" w:eastAsia="Arial" w:hAnsi="Montserrat" w:cs="Arial"/>
          <w:color w:val="000000" w:themeColor="text1"/>
          <w:lang w:val="es-MX" w:eastAsia="es-ES" w:bidi="es-ES"/>
        </w:rPr>
        <w:t xml:space="preserve">Con </w:t>
      </w:r>
      <w:r w:rsidR="001E68B3">
        <w:rPr>
          <w:rFonts w:ascii="Montserrat" w:eastAsia="Arial" w:hAnsi="Montserrat" w:cs="Arial"/>
          <w:color w:val="000000" w:themeColor="text1"/>
          <w:lang w:val="es-MX" w:eastAsia="es-ES" w:bidi="es-ES"/>
        </w:rPr>
        <w:t>s</w:t>
      </w:r>
      <w:r w:rsidRPr="001642A1">
        <w:rPr>
          <w:rFonts w:ascii="Montserrat" w:eastAsia="Arial" w:hAnsi="Montserrat" w:cs="Arial"/>
          <w:color w:val="000000" w:themeColor="text1"/>
          <w:lang w:val="es-MX" w:eastAsia="es-ES" w:bidi="es-ES"/>
        </w:rPr>
        <w:t xml:space="preserve">u ejemplo, </w:t>
      </w:r>
      <w:r w:rsidR="001E68B3">
        <w:rPr>
          <w:rFonts w:ascii="Montserrat" w:eastAsia="Arial" w:hAnsi="Montserrat" w:cs="Arial"/>
          <w:color w:val="000000" w:themeColor="text1"/>
          <w:lang w:val="es-MX" w:eastAsia="es-ES" w:bidi="es-ES"/>
        </w:rPr>
        <w:t>muestren</w:t>
      </w:r>
      <w:r w:rsidRPr="001642A1">
        <w:rPr>
          <w:rFonts w:ascii="Montserrat" w:eastAsia="Arial" w:hAnsi="Montserrat" w:cs="Arial"/>
          <w:color w:val="000000" w:themeColor="text1"/>
          <w:lang w:val="es-MX" w:eastAsia="es-ES" w:bidi="es-ES"/>
        </w:rPr>
        <w:t xml:space="preserve"> cómo regular las emociones de forma apropiada, </w:t>
      </w:r>
      <w:r w:rsidR="001A1E70">
        <w:rPr>
          <w:rFonts w:ascii="Montserrat" w:eastAsia="Arial" w:hAnsi="Montserrat" w:cs="Arial"/>
          <w:color w:val="000000" w:themeColor="text1"/>
          <w:lang w:val="es-MX" w:eastAsia="es-ES" w:bidi="es-ES"/>
        </w:rPr>
        <w:t>nombrando la emoción que siente</w:t>
      </w:r>
      <w:r w:rsidRPr="001642A1">
        <w:rPr>
          <w:rFonts w:ascii="Montserrat" w:eastAsia="Arial" w:hAnsi="Montserrat" w:cs="Arial"/>
          <w:color w:val="000000" w:themeColor="text1"/>
          <w:lang w:val="es-MX" w:eastAsia="es-ES" w:bidi="es-ES"/>
        </w:rPr>
        <w:t xml:space="preserve"> y qué la provocó: </w:t>
      </w:r>
      <w:r w:rsidR="001A1E70" w:rsidRPr="001A1E70">
        <w:rPr>
          <w:rFonts w:ascii="Montserrat" w:eastAsia="Arial" w:hAnsi="Montserrat" w:cs="Arial"/>
          <w:i/>
          <w:color w:val="000000" w:themeColor="text1"/>
          <w:lang w:val="es-MX" w:eastAsia="es-ES" w:bidi="es-ES"/>
        </w:rPr>
        <w:t>“</w:t>
      </w:r>
      <w:r w:rsidRPr="001A1E70">
        <w:rPr>
          <w:rFonts w:ascii="Montserrat" w:eastAsia="Arial" w:hAnsi="Montserrat" w:cs="Arial"/>
          <w:i/>
          <w:color w:val="000000" w:themeColor="text1"/>
          <w:lang w:val="es-MX" w:eastAsia="es-ES" w:bidi="es-ES"/>
        </w:rPr>
        <w:t>estoy enojado porque</w:t>
      </w:r>
      <w:r w:rsidR="00BD2075">
        <w:rPr>
          <w:rFonts w:ascii="Montserrat" w:eastAsia="Arial" w:hAnsi="Montserrat" w:cs="Arial"/>
          <w:i/>
          <w:color w:val="000000" w:themeColor="text1"/>
          <w:lang w:val="es-MX" w:eastAsia="es-ES" w:bidi="es-ES"/>
        </w:rPr>
        <w:t xml:space="preserve"> </w:t>
      </w:r>
      <w:r w:rsidRPr="001A1E70">
        <w:rPr>
          <w:rFonts w:ascii="Montserrat" w:eastAsia="Arial" w:hAnsi="Montserrat" w:cs="Arial"/>
          <w:i/>
          <w:color w:val="000000" w:themeColor="text1"/>
          <w:lang w:val="es-MX" w:eastAsia="es-ES" w:bidi="es-ES"/>
        </w:rPr>
        <w:t>estoy f</w:t>
      </w:r>
      <w:r w:rsidR="001A1E70">
        <w:rPr>
          <w:rFonts w:ascii="Montserrat" w:eastAsia="Arial" w:hAnsi="Montserrat" w:cs="Arial"/>
          <w:i/>
          <w:color w:val="000000" w:themeColor="text1"/>
          <w:lang w:val="es-MX" w:eastAsia="es-ES" w:bidi="es-ES"/>
        </w:rPr>
        <w:t>eliz porque</w:t>
      </w:r>
      <w:r w:rsidR="00BD2075">
        <w:rPr>
          <w:rFonts w:ascii="Montserrat" w:eastAsia="Arial" w:hAnsi="Montserrat" w:cs="Arial"/>
          <w:i/>
          <w:color w:val="000000" w:themeColor="text1"/>
          <w:lang w:val="es-MX" w:eastAsia="es-ES" w:bidi="es-ES"/>
        </w:rPr>
        <w:t xml:space="preserve"> </w:t>
      </w:r>
      <w:r w:rsidR="001A1E70">
        <w:rPr>
          <w:rFonts w:ascii="Montserrat" w:eastAsia="Arial" w:hAnsi="Montserrat" w:cs="Arial"/>
          <w:i/>
          <w:color w:val="000000" w:themeColor="text1"/>
          <w:lang w:val="es-MX" w:eastAsia="es-ES" w:bidi="es-ES"/>
        </w:rPr>
        <w:t>estoy triste porque..</w:t>
      </w:r>
      <w:r w:rsidRPr="001A1E70">
        <w:rPr>
          <w:rFonts w:ascii="Montserrat" w:eastAsia="Arial" w:hAnsi="Montserrat" w:cs="Arial"/>
          <w:i/>
          <w:color w:val="000000" w:themeColor="text1"/>
          <w:lang w:val="es-MX" w:eastAsia="es-ES" w:bidi="es-ES"/>
        </w:rPr>
        <w:t>.</w:t>
      </w:r>
      <w:r w:rsidR="001A1E70" w:rsidRPr="001A1E70">
        <w:rPr>
          <w:rFonts w:ascii="Montserrat" w:eastAsia="Arial" w:hAnsi="Montserrat" w:cs="Arial"/>
          <w:i/>
          <w:color w:val="000000" w:themeColor="text1"/>
          <w:lang w:val="es-MX" w:eastAsia="es-ES" w:bidi="es-ES"/>
        </w:rPr>
        <w:t>”</w:t>
      </w:r>
    </w:p>
    <w:p w14:paraId="08FD758A" w14:textId="7BB0FD92" w:rsidR="0065461F" w:rsidRPr="001642A1" w:rsidRDefault="0065461F" w:rsidP="00856F4A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 w:eastAsia="es-ES" w:bidi="es-ES"/>
        </w:rPr>
      </w:pPr>
      <w:r w:rsidRPr="001642A1">
        <w:rPr>
          <w:rFonts w:ascii="Montserrat" w:eastAsia="Arial" w:hAnsi="Montserrat" w:cs="Arial"/>
          <w:color w:val="000000" w:themeColor="text1"/>
          <w:lang w:val="es-MX" w:eastAsia="es-ES" w:bidi="es-ES"/>
        </w:rPr>
        <w:t>Ten</w:t>
      </w:r>
      <w:r w:rsidR="001A1E70">
        <w:rPr>
          <w:rFonts w:ascii="Montserrat" w:eastAsia="Arial" w:hAnsi="Montserrat" w:cs="Arial"/>
          <w:color w:val="000000" w:themeColor="text1"/>
          <w:lang w:val="es-MX" w:eastAsia="es-ES" w:bidi="es-ES"/>
        </w:rPr>
        <w:t>gan</w:t>
      </w:r>
      <w:r w:rsidRPr="001642A1">
        <w:rPr>
          <w:rFonts w:ascii="Montserrat" w:eastAsia="Arial" w:hAnsi="Montserrat" w:cs="Arial"/>
          <w:color w:val="000000" w:themeColor="text1"/>
          <w:lang w:val="es-MX" w:eastAsia="es-ES" w:bidi="es-ES"/>
        </w:rPr>
        <w:t xml:space="preserve"> presente que su estado de ánimo cambia si está cansado o tiene hambre.</w:t>
      </w:r>
    </w:p>
    <w:p w14:paraId="7E92E35B" w14:textId="738B2ADA" w:rsidR="0065461F" w:rsidRPr="001642A1" w:rsidRDefault="001A1E70" w:rsidP="00856F4A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 w:eastAsia="es-ES" w:bidi="es-ES"/>
        </w:rPr>
      </w:pPr>
      <w:r>
        <w:rPr>
          <w:rFonts w:ascii="Montserrat" w:eastAsia="Arial" w:hAnsi="Montserrat" w:cs="Arial"/>
          <w:color w:val="000000" w:themeColor="text1"/>
          <w:lang w:val="es-MX" w:eastAsia="es-ES" w:bidi="es-ES"/>
        </w:rPr>
        <w:t>Ayúdenle</w:t>
      </w:r>
      <w:r w:rsidR="0065461F" w:rsidRPr="001642A1">
        <w:rPr>
          <w:rFonts w:ascii="Montserrat" w:eastAsia="Arial" w:hAnsi="Montserrat" w:cs="Arial"/>
          <w:color w:val="000000" w:themeColor="text1"/>
          <w:lang w:val="es-MX" w:eastAsia="es-ES" w:bidi="es-ES"/>
        </w:rPr>
        <w:t xml:space="preserve"> a comprender que sus acciones tienen consecuencias. Lleva tiempo para que se autorregule.</w:t>
      </w:r>
    </w:p>
    <w:p w14:paraId="64290B0C" w14:textId="61E00A39" w:rsidR="0065461F" w:rsidRPr="001642A1" w:rsidRDefault="0065461F" w:rsidP="00856F4A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 w:eastAsia="es-ES" w:bidi="es-ES"/>
        </w:rPr>
      </w:pPr>
      <w:r w:rsidRPr="001642A1">
        <w:rPr>
          <w:rFonts w:ascii="Montserrat" w:eastAsia="Arial" w:hAnsi="Montserrat" w:cs="Arial"/>
          <w:color w:val="000000" w:themeColor="text1"/>
          <w:lang w:val="es-MX" w:eastAsia="es-ES" w:bidi="es-ES"/>
        </w:rPr>
        <w:t>Permítele que exprese sus ideas y gustos.</w:t>
      </w:r>
    </w:p>
    <w:p w14:paraId="1599C845" w14:textId="0415245F" w:rsidR="0065461F" w:rsidRPr="001642A1" w:rsidRDefault="0065461F" w:rsidP="00856F4A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 w:eastAsia="es-ES" w:bidi="es-ES"/>
        </w:rPr>
      </w:pPr>
      <w:r w:rsidRPr="001642A1">
        <w:rPr>
          <w:rFonts w:ascii="Montserrat" w:eastAsia="Arial" w:hAnsi="Montserrat" w:cs="Arial"/>
          <w:color w:val="000000" w:themeColor="text1"/>
          <w:lang w:val="es-MX" w:eastAsia="es-ES" w:bidi="es-ES"/>
        </w:rPr>
        <w:t>Pro</w:t>
      </w:r>
      <w:r w:rsidR="00CB3DEF">
        <w:rPr>
          <w:rFonts w:ascii="Montserrat" w:eastAsia="Arial" w:hAnsi="Montserrat" w:cs="Arial"/>
          <w:color w:val="000000" w:themeColor="text1"/>
          <w:lang w:val="es-MX" w:eastAsia="es-ES" w:bidi="es-ES"/>
        </w:rPr>
        <w:t>picien</w:t>
      </w:r>
      <w:r w:rsidRPr="001642A1">
        <w:rPr>
          <w:rFonts w:ascii="Montserrat" w:eastAsia="Arial" w:hAnsi="Montserrat" w:cs="Arial"/>
          <w:color w:val="000000" w:themeColor="text1"/>
          <w:lang w:val="es-MX" w:eastAsia="es-ES" w:bidi="es-ES"/>
        </w:rPr>
        <w:t xml:space="preserve"> un ambiente seguro.</w:t>
      </w:r>
    </w:p>
    <w:p w14:paraId="47A4AAAD" w14:textId="2A57A090" w:rsidR="0065461F" w:rsidRPr="001642A1" w:rsidRDefault="0065461F" w:rsidP="00856F4A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 w:eastAsia="es-ES" w:bidi="es-ES"/>
        </w:rPr>
      </w:pPr>
      <w:r w:rsidRPr="001642A1">
        <w:rPr>
          <w:rFonts w:ascii="Montserrat" w:eastAsia="Arial" w:hAnsi="Montserrat" w:cs="Arial"/>
          <w:color w:val="000000" w:themeColor="text1"/>
          <w:lang w:val="es-MX" w:eastAsia="es-ES" w:bidi="es-ES"/>
        </w:rPr>
        <w:t>Hábl</w:t>
      </w:r>
      <w:r w:rsidR="00CB3DEF">
        <w:rPr>
          <w:rFonts w:ascii="Montserrat" w:eastAsia="Arial" w:hAnsi="Montserrat" w:cs="Arial"/>
          <w:color w:val="000000" w:themeColor="text1"/>
          <w:lang w:val="es-MX" w:eastAsia="es-ES" w:bidi="es-ES"/>
        </w:rPr>
        <w:t>en</w:t>
      </w:r>
      <w:r w:rsidRPr="001642A1">
        <w:rPr>
          <w:rFonts w:ascii="Montserrat" w:eastAsia="Arial" w:hAnsi="Montserrat" w:cs="Arial"/>
          <w:color w:val="000000" w:themeColor="text1"/>
          <w:lang w:val="es-MX" w:eastAsia="es-ES" w:bidi="es-ES"/>
        </w:rPr>
        <w:t xml:space="preserve">le de los cambios que ocurrirán: </w:t>
      </w:r>
      <w:r w:rsidR="00BD2075">
        <w:rPr>
          <w:rFonts w:ascii="Montserrat" w:eastAsia="Arial" w:hAnsi="Montserrat" w:cs="Arial"/>
          <w:i/>
          <w:color w:val="000000" w:themeColor="text1"/>
          <w:lang w:val="es-MX" w:eastAsia="es-ES" w:bidi="es-ES"/>
        </w:rPr>
        <w:t>“V</w:t>
      </w:r>
      <w:r w:rsidRPr="00CB3DEF">
        <w:rPr>
          <w:rFonts w:ascii="Montserrat" w:eastAsia="Arial" w:hAnsi="Montserrat" w:cs="Arial"/>
          <w:i/>
          <w:color w:val="000000" w:themeColor="text1"/>
          <w:lang w:val="es-MX" w:eastAsia="es-ES" w:bidi="es-ES"/>
        </w:rPr>
        <w:t>amos de visita al doctor”</w:t>
      </w:r>
      <w:r w:rsidR="00BD2075">
        <w:rPr>
          <w:rFonts w:ascii="Montserrat" w:eastAsia="Arial" w:hAnsi="Montserrat" w:cs="Arial"/>
          <w:i/>
          <w:color w:val="000000" w:themeColor="text1"/>
          <w:lang w:val="es-MX" w:eastAsia="es-ES" w:bidi="es-ES"/>
        </w:rPr>
        <w:t>.</w:t>
      </w:r>
    </w:p>
    <w:p w14:paraId="13347DC0" w14:textId="0842BCB6" w:rsidR="0065461F" w:rsidRPr="001642A1" w:rsidRDefault="00BD2075" w:rsidP="00856F4A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 w:eastAsia="es-ES" w:bidi="es-ES"/>
        </w:rPr>
      </w:pPr>
      <w:r>
        <w:rPr>
          <w:rFonts w:ascii="Montserrat" w:eastAsia="Arial" w:hAnsi="Montserrat" w:cs="Arial"/>
          <w:color w:val="000000" w:themeColor="text1"/>
          <w:lang w:val="es-MX" w:eastAsia="es-ES" w:bidi="es-ES"/>
        </w:rPr>
        <w:t>S</w:t>
      </w:r>
      <w:r w:rsidR="00CB3DEF">
        <w:rPr>
          <w:rFonts w:ascii="Montserrat" w:eastAsia="Arial" w:hAnsi="Montserrat" w:cs="Arial"/>
          <w:color w:val="000000" w:themeColor="text1"/>
          <w:lang w:val="es-MX" w:eastAsia="es-ES" w:bidi="es-ES"/>
        </w:rPr>
        <w:t>ean</w:t>
      </w:r>
      <w:r w:rsidR="0065461F" w:rsidRPr="001642A1">
        <w:rPr>
          <w:rFonts w:ascii="Montserrat" w:eastAsia="Arial" w:hAnsi="Montserrat" w:cs="Arial"/>
          <w:color w:val="000000" w:themeColor="text1"/>
          <w:lang w:val="es-MX" w:eastAsia="es-ES" w:bidi="es-ES"/>
        </w:rPr>
        <w:t xml:space="preserve"> flexible</w:t>
      </w:r>
      <w:r w:rsidR="00CB3DEF">
        <w:rPr>
          <w:rFonts w:ascii="Montserrat" w:eastAsia="Arial" w:hAnsi="Montserrat" w:cs="Arial"/>
          <w:color w:val="000000" w:themeColor="text1"/>
          <w:lang w:val="es-MX" w:eastAsia="es-ES" w:bidi="es-ES"/>
        </w:rPr>
        <w:t>s</w:t>
      </w:r>
      <w:r w:rsidR="0065461F" w:rsidRPr="001642A1">
        <w:rPr>
          <w:rFonts w:ascii="Montserrat" w:eastAsia="Arial" w:hAnsi="Montserrat" w:cs="Arial"/>
          <w:color w:val="000000" w:themeColor="text1"/>
          <w:lang w:val="es-MX" w:eastAsia="es-ES" w:bidi="es-ES"/>
        </w:rPr>
        <w:t xml:space="preserve"> en ocasiones especiales.</w:t>
      </w:r>
    </w:p>
    <w:p w14:paraId="5FC8EC7D" w14:textId="47535785" w:rsidR="0065461F" w:rsidRPr="001642A1" w:rsidRDefault="00CB3DEF" w:rsidP="00856F4A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 w:eastAsia="es-ES" w:bidi="es-ES"/>
        </w:rPr>
      </w:pPr>
      <w:r>
        <w:rPr>
          <w:rFonts w:ascii="Montserrat" w:eastAsia="Arial" w:hAnsi="Montserrat" w:cs="Arial"/>
          <w:color w:val="000000" w:themeColor="text1"/>
          <w:lang w:val="es-MX" w:eastAsia="es-ES" w:bidi="es-ES"/>
        </w:rPr>
        <w:t>Relaten</w:t>
      </w:r>
      <w:r w:rsidR="0065461F" w:rsidRPr="001642A1">
        <w:rPr>
          <w:rFonts w:ascii="Montserrat" w:eastAsia="Arial" w:hAnsi="Montserrat" w:cs="Arial"/>
          <w:color w:val="000000" w:themeColor="text1"/>
          <w:lang w:val="es-MX" w:eastAsia="es-ES" w:bidi="es-ES"/>
        </w:rPr>
        <w:t xml:space="preserve"> las acciones por su nombre. </w:t>
      </w:r>
      <w:r>
        <w:rPr>
          <w:rFonts w:ascii="Montserrat" w:eastAsia="Arial" w:hAnsi="Montserrat" w:cs="Arial"/>
          <w:color w:val="000000" w:themeColor="text1"/>
          <w:lang w:val="es-MX" w:eastAsia="es-ES" w:bidi="es-ES"/>
        </w:rPr>
        <w:t>Su</w:t>
      </w:r>
      <w:r w:rsidR="0065461F" w:rsidRPr="001642A1">
        <w:rPr>
          <w:rFonts w:ascii="Montserrat" w:eastAsia="Arial" w:hAnsi="Montserrat" w:cs="Arial"/>
          <w:color w:val="000000" w:themeColor="text1"/>
          <w:lang w:val="es-MX" w:eastAsia="es-ES" w:bidi="es-ES"/>
        </w:rPr>
        <w:t xml:space="preserve"> cariño no tiene condiciones.</w:t>
      </w:r>
    </w:p>
    <w:p w14:paraId="3A256B06" w14:textId="2E0EECCB" w:rsidR="0065461F" w:rsidRPr="001642A1" w:rsidRDefault="0065461F" w:rsidP="00856F4A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 w:eastAsia="es-ES" w:bidi="es-ES"/>
        </w:rPr>
      </w:pPr>
      <w:r w:rsidRPr="001642A1">
        <w:rPr>
          <w:rFonts w:ascii="Montserrat" w:eastAsia="Arial" w:hAnsi="Montserrat" w:cs="Arial"/>
          <w:color w:val="000000" w:themeColor="text1"/>
          <w:lang w:val="es-MX" w:eastAsia="es-ES" w:bidi="es-ES"/>
        </w:rPr>
        <w:t>Brind</w:t>
      </w:r>
      <w:r w:rsidR="00CB3DEF">
        <w:rPr>
          <w:rFonts w:ascii="Montserrat" w:eastAsia="Arial" w:hAnsi="Montserrat" w:cs="Arial"/>
          <w:color w:val="000000" w:themeColor="text1"/>
          <w:lang w:val="es-MX" w:eastAsia="es-ES" w:bidi="es-ES"/>
        </w:rPr>
        <w:t>en</w:t>
      </w:r>
      <w:r w:rsidRPr="001642A1">
        <w:rPr>
          <w:rFonts w:ascii="Montserrat" w:eastAsia="Arial" w:hAnsi="Montserrat" w:cs="Arial"/>
          <w:color w:val="000000" w:themeColor="text1"/>
          <w:lang w:val="es-MX" w:eastAsia="es-ES" w:bidi="es-ES"/>
        </w:rPr>
        <w:t xml:space="preserve"> opciones al establecer límites para que desarrolle su autonomía.</w:t>
      </w:r>
    </w:p>
    <w:p w14:paraId="4887A96F" w14:textId="25514563" w:rsidR="0065461F" w:rsidRPr="001642A1" w:rsidRDefault="00CB3DEF" w:rsidP="00856F4A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 w:eastAsia="es-ES" w:bidi="es-ES"/>
        </w:rPr>
      </w:pPr>
      <w:r>
        <w:rPr>
          <w:rFonts w:ascii="Montserrat" w:eastAsia="Arial" w:hAnsi="Montserrat" w:cs="Arial"/>
          <w:color w:val="000000" w:themeColor="text1"/>
          <w:lang w:val="es-MX" w:eastAsia="es-ES" w:bidi="es-ES"/>
        </w:rPr>
        <w:t>Realicen</w:t>
      </w:r>
      <w:r w:rsidR="0065461F" w:rsidRPr="001642A1">
        <w:rPr>
          <w:rFonts w:ascii="Montserrat" w:eastAsia="Arial" w:hAnsi="Montserrat" w:cs="Arial"/>
          <w:color w:val="000000" w:themeColor="text1"/>
          <w:lang w:val="es-MX" w:eastAsia="es-ES" w:bidi="es-ES"/>
        </w:rPr>
        <w:t xml:space="preserve"> en casa juegos de reglas.</w:t>
      </w:r>
    </w:p>
    <w:p w14:paraId="177BE284" w14:textId="77777777" w:rsidR="0065461F" w:rsidRPr="001642A1" w:rsidRDefault="0065461F" w:rsidP="0065461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eastAsia="es-ES" w:bidi="es-ES"/>
        </w:rPr>
      </w:pPr>
    </w:p>
    <w:p w14:paraId="3DC21477" w14:textId="4B6A6453" w:rsidR="0065461F" w:rsidRPr="001642A1" w:rsidRDefault="0065461F" w:rsidP="0065461F">
      <w:pPr>
        <w:spacing w:after="0" w:line="240" w:lineRule="auto"/>
        <w:jc w:val="both"/>
        <w:rPr>
          <w:rStyle w:val="Hipervnculo"/>
          <w:rFonts w:ascii="Montserrat" w:eastAsia="Arial" w:hAnsi="Montserrat" w:cs="Arial"/>
          <w:color w:val="000000" w:themeColor="text1"/>
          <w:u w:val="none"/>
          <w:lang w:eastAsia="es-ES" w:bidi="es-ES"/>
        </w:rPr>
      </w:pPr>
      <w:r w:rsidRPr="001642A1">
        <w:rPr>
          <w:rStyle w:val="Hipervnculo"/>
          <w:rFonts w:ascii="Montserrat" w:eastAsia="Arial" w:hAnsi="Montserrat" w:cs="Arial"/>
          <w:color w:val="000000" w:themeColor="text1"/>
          <w:u w:val="none"/>
          <w:lang w:eastAsia="es-ES" w:bidi="es-ES"/>
        </w:rPr>
        <w:t xml:space="preserve">Mucho de lo que </w:t>
      </w:r>
      <w:r w:rsidR="00CB3DEF">
        <w:rPr>
          <w:rStyle w:val="Hipervnculo"/>
          <w:rFonts w:ascii="Montserrat" w:eastAsia="Arial" w:hAnsi="Montserrat" w:cs="Arial"/>
          <w:color w:val="000000" w:themeColor="text1"/>
          <w:u w:val="none"/>
          <w:lang w:eastAsia="es-ES" w:bidi="es-ES"/>
        </w:rPr>
        <w:t>se ha mencionado</w:t>
      </w:r>
      <w:r w:rsidRPr="001642A1">
        <w:rPr>
          <w:rStyle w:val="Hipervnculo"/>
          <w:rFonts w:ascii="Montserrat" w:eastAsia="Arial" w:hAnsi="Montserrat" w:cs="Arial"/>
          <w:color w:val="000000" w:themeColor="text1"/>
          <w:u w:val="none"/>
          <w:lang w:eastAsia="es-ES" w:bidi="es-ES"/>
        </w:rPr>
        <w:t xml:space="preserve"> </w:t>
      </w:r>
      <w:r w:rsidR="00CB3DEF">
        <w:rPr>
          <w:rStyle w:val="Hipervnculo"/>
          <w:rFonts w:ascii="Montserrat" w:eastAsia="Arial" w:hAnsi="Montserrat" w:cs="Arial"/>
          <w:color w:val="000000" w:themeColor="text1"/>
          <w:u w:val="none"/>
          <w:lang w:eastAsia="es-ES" w:bidi="es-ES"/>
        </w:rPr>
        <w:t>en esta sesión</w:t>
      </w:r>
      <w:r w:rsidRPr="001642A1">
        <w:rPr>
          <w:rStyle w:val="Hipervnculo"/>
          <w:rFonts w:ascii="Montserrat" w:eastAsia="Arial" w:hAnsi="Montserrat" w:cs="Arial"/>
          <w:color w:val="000000" w:themeColor="text1"/>
          <w:u w:val="none"/>
          <w:lang w:eastAsia="es-ES" w:bidi="es-ES"/>
        </w:rPr>
        <w:t xml:space="preserve"> no lo había</w:t>
      </w:r>
      <w:r w:rsidR="00CB3DEF">
        <w:rPr>
          <w:rStyle w:val="Hipervnculo"/>
          <w:rFonts w:ascii="Montserrat" w:eastAsia="Arial" w:hAnsi="Montserrat" w:cs="Arial"/>
          <w:color w:val="000000" w:themeColor="text1"/>
          <w:u w:val="none"/>
          <w:lang w:eastAsia="es-ES" w:bidi="es-ES"/>
        </w:rPr>
        <w:t>n</w:t>
      </w:r>
      <w:r w:rsidRPr="001642A1">
        <w:rPr>
          <w:rStyle w:val="Hipervnculo"/>
          <w:rFonts w:ascii="Montserrat" w:eastAsia="Arial" w:hAnsi="Montserrat" w:cs="Arial"/>
          <w:color w:val="000000" w:themeColor="text1"/>
          <w:u w:val="none"/>
          <w:lang w:eastAsia="es-ES" w:bidi="es-ES"/>
        </w:rPr>
        <w:t xml:space="preserve"> pensado</w:t>
      </w:r>
      <w:r w:rsidR="00CB3DEF">
        <w:rPr>
          <w:rStyle w:val="Hipervnculo"/>
          <w:rFonts w:ascii="Montserrat" w:eastAsia="Arial" w:hAnsi="Montserrat" w:cs="Arial"/>
          <w:color w:val="000000" w:themeColor="text1"/>
          <w:u w:val="none"/>
          <w:lang w:eastAsia="es-ES" w:bidi="es-ES"/>
        </w:rPr>
        <w:t xml:space="preserve">, pero es necesario que lo tomen en </w:t>
      </w:r>
      <w:r w:rsidRPr="001642A1">
        <w:rPr>
          <w:rStyle w:val="Hipervnculo"/>
          <w:rFonts w:ascii="Montserrat" w:eastAsia="Arial" w:hAnsi="Montserrat" w:cs="Arial"/>
          <w:color w:val="000000" w:themeColor="text1"/>
          <w:u w:val="none"/>
          <w:lang w:eastAsia="es-ES" w:bidi="es-ES"/>
        </w:rPr>
        <w:t xml:space="preserve">cuenta y aplicarlo con </w:t>
      </w:r>
      <w:r w:rsidR="00CB3DEF">
        <w:rPr>
          <w:rStyle w:val="Hipervnculo"/>
          <w:rFonts w:ascii="Montserrat" w:eastAsia="Arial" w:hAnsi="Montserrat" w:cs="Arial"/>
          <w:color w:val="000000" w:themeColor="text1"/>
          <w:u w:val="none"/>
          <w:lang w:eastAsia="es-ES" w:bidi="es-ES"/>
        </w:rPr>
        <w:t>sus hijas, hijos, sobrinos y sobrinas.</w:t>
      </w:r>
    </w:p>
    <w:p w14:paraId="5997F4CB" w14:textId="77777777" w:rsidR="0065461F" w:rsidRPr="001642A1" w:rsidRDefault="0065461F" w:rsidP="0065461F">
      <w:pPr>
        <w:spacing w:after="0" w:line="240" w:lineRule="auto"/>
        <w:jc w:val="both"/>
        <w:rPr>
          <w:rStyle w:val="Hipervnculo"/>
          <w:rFonts w:ascii="Montserrat" w:eastAsia="Arial" w:hAnsi="Montserrat" w:cs="Arial"/>
          <w:color w:val="000000" w:themeColor="text1"/>
          <w:u w:val="none"/>
          <w:lang w:eastAsia="es-ES" w:bidi="es-ES"/>
        </w:rPr>
      </w:pPr>
    </w:p>
    <w:p w14:paraId="1E9AB7D7" w14:textId="1C1B20C1" w:rsidR="003F6190" w:rsidRPr="001642A1" w:rsidRDefault="00CB3DEF" w:rsidP="0065461F">
      <w:pPr>
        <w:spacing w:after="0" w:line="240" w:lineRule="auto"/>
        <w:jc w:val="both"/>
        <w:rPr>
          <w:rStyle w:val="Hipervnculo"/>
          <w:rFonts w:ascii="Montserrat" w:eastAsia="Arial" w:hAnsi="Montserrat" w:cs="Arial"/>
          <w:color w:val="000000" w:themeColor="text1"/>
          <w:u w:val="none"/>
          <w:lang w:eastAsia="es-ES" w:bidi="es-ES"/>
        </w:rPr>
      </w:pPr>
      <w:r>
        <w:rPr>
          <w:rStyle w:val="Hipervnculo"/>
          <w:rFonts w:ascii="Montserrat" w:eastAsia="Arial" w:hAnsi="Montserrat" w:cs="Arial"/>
          <w:color w:val="000000" w:themeColor="text1"/>
          <w:u w:val="none"/>
          <w:lang w:eastAsia="es-ES" w:bidi="es-ES"/>
        </w:rPr>
        <w:t xml:space="preserve">Van </w:t>
      </w:r>
      <w:r w:rsidR="0065461F" w:rsidRPr="001642A1">
        <w:rPr>
          <w:rStyle w:val="Hipervnculo"/>
          <w:rFonts w:ascii="Montserrat" w:eastAsia="Arial" w:hAnsi="Montserrat" w:cs="Arial"/>
          <w:color w:val="000000" w:themeColor="text1"/>
          <w:u w:val="none"/>
          <w:lang w:eastAsia="es-ES" w:bidi="es-ES"/>
        </w:rPr>
        <w:t>a dar</w:t>
      </w:r>
      <w:r>
        <w:rPr>
          <w:rStyle w:val="Hipervnculo"/>
          <w:rFonts w:ascii="Montserrat" w:eastAsia="Arial" w:hAnsi="Montserrat" w:cs="Arial"/>
          <w:color w:val="000000" w:themeColor="text1"/>
          <w:u w:val="none"/>
          <w:lang w:eastAsia="es-ES" w:bidi="es-ES"/>
        </w:rPr>
        <w:t>se</w:t>
      </w:r>
      <w:r w:rsidR="0065461F" w:rsidRPr="001642A1">
        <w:rPr>
          <w:rStyle w:val="Hipervnculo"/>
          <w:rFonts w:ascii="Montserrat" w:eastAsia="Arial" w:hAnsi="Montserrat" w:cs="Arial"/>
          <w:color w:val="000000" w:themeColor="text1"/>
          <w:u w:val="none"/>
          <w:lang w:eastAsia="es-ES" w:bidi="es-ES"/>
        </w:rPr>
        <w:t xml:space="preserve"> cuenta que una niña o niño que se empieza a autorregular puede:</w:t>
      </w:r>
    </w:p>
    <w:p w14:paraId="44769922" w14:textId="77777777" w:rsidR="0065461F" w:rsidRPr="001642A1" w:rsidRDefault="0065461F" w:rsidP="0065461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eastAsia="es-ES" w:bidi="es-ES"/>
        </w:rPr>
      </w:pPr>
    </w:p>
    <w:p w14:paraId="308B7259" w14:textId="0882D9C6" w:rsidR="003F6190" w:rsidRPr="001642A1" w:rsidRDefault="003F6190" w:rsidP="0065461F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Style w:val="Hipervnculo"/>
          <w:rFonts w:ascii="Montserrat" w:eastAsia="Arial" w:hAnsi="Montserrat" w:cs="Arial"/>
          <w:color w:val="000000" w:themeColor="text1"/>
          <w:u w:val="none"/>
          <w:lang w:val="es-MX" w:eastAsia="es-ES" w:bidi="es-ES"/>
        </w:rPr>
      </w:pPr>
      <w:r w:rsidRPr="001642A1">
        <w:rPr>
          <w:rStyle w:val="Hipervnculo"/>
          <w:rFonts w:ascii="Montserrat" w:eastAsia="Arial" w:hAnsi="Montserrat" w:cs="Arial"/>
          <w:color w:val="000000" w:themeColor="text1"/>
          <w:u w:val="none"/>
          <w:lang w:val="es-MX" w:eastAsia="es-ES" w:bidi="es-ES"/>
        </w:rPr>
        <w:t>Reconocer lo que siente</w:t>
      </w:r>
      <w:r w:rsidR="00BD2075">
        <w:rPr>
          <w:rStyle w:val="Hipervnculo"/>
          <w:rFonts w:ascii="Montserrat" w:eastAsia="Arial" w:hAnsi="Montserrat" w:cs="Arial"/>
          <w:color w:val="000000" w:themeColor="text1"/>
          <w:u w:val="none"/>
          <w:lang w:val="es-MX" w:eastAsia="es-ES" w:bidi="es-ES"/>
        </w:rPr>
        <w:t>.</w:t>
      </w:r>
    </w:p>
    <w:p w14:paraId="70AE7F7E" w14:textId="66DE2050" w:rsidR="003F6190" w:rsidRPr="001642A1" w:rsidRDefault="003F6190" w:rsidP="0065461F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Style w:val="Hipervnculo"/>
          <w:rFonts w:ascii="Montserrat" w:eastAsia="Arial" w:hAnsi="Montserrat" w:cs="Arial"/>
          <w:color w:val="000000" w:themeColor="text1"/>
          <w:u w:val="none"/>
          <w:lang w:val="es-MX" w:eastAsia="es-ES" w:bidi="es-ES"/>
        </w:rPr>
      </w:pPr>
      <w:r w:rsidRPr="001642A1">
        <w:rPr>
          <w:rStyle w:val="Hipervnculo"/>
          <w:rFonts w:ascii="Montserrat" w:eastAsia="Arial" w:hAnsi="Montserrat" w:cs="Arial"/>
          <w:color w:val="000000" w:themeColor="text1"/>
          <w:u w:val="none"/>
          <w:lang w:val="es-MX" w:eastAsia="es-ES" w:bidi="es-ES"/>
        </w:rPr>
        <w:t>Inhibir la agresión</w:t>
      </w:r>
      <w:r w:rsidR="00BD2075">
        <w:rPr>
          <w:rStyle w:val="Hipervnculo"/>
          <w:rFonts w:ascii="Montserrat" w:eastAsia="Arial" w:hAnsi="Montserrat" w:cs="Arial"/>
          <w:color w:val="000000" w:themeColor="text1"/>
          <w:u w:val="none"/>
          <w:lang w:val="es-MX" w:eastAsia="es-ES" w:bidi="es-ES"/>
        </w:rPr>
        <w:t>.</w:t>
      </w:r>
    </w:p>
    <w:p w14:paraId="715E09B2" w14:textId="2DD923D8" w:rsidR="003F6190" w:rsidRPr="001642A1" w:rsidRDefault="003F6190" w:rsidP="0065461F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Style w:val="Hipervnculo"/>
          <w:rFonts w:ascii="Montserrat" w:eastAsia="Arial" w:hAnsi="Montserrat" w:cs="Arial"/>
          <w:color w:val="000000" w:themeColor="text1"/>
          <w:u w:val="none"/>
          <w:lang w:val="es-MX" w:eastAsia="es-ES" w:bidi="es-ES"/>
        </w:rPr>
      </w:pPr>
      <w:r w:rsidRPr="001642A1">
        <w:rPr>
          <w:rStyle w:val="Hipervnculo"/>
          <w:rFonts w:ascii="Montserrat" w:eastAsia="Arial" w:hAnsi="Montserrat" w:cs="Arial"/>
          <w:color w:val="000000" w:themeColor="text1"/>
          <w:u w:val="none"/>
          <w:lang w:val="es-MX" w:eastAsia="es-ES" w:bidi="es-ES"/>
        </w:rPr>
        <w:lastRenderedPageBreak/>
        <w:t>Decir con palabras lo que le pasa</w:t>
      </w:r>
      <w:r w:rsidR="00BD2075">
        <w:rPr>
          <w:rStyle w:val="Hipervnculo"/>
          <w:rFonts w:ascii="Montserrat" w:eastAsia="Arial" w:hAnsi="Montserrat" w:cs="Arial"/>
          <w:color w:val="000000" w:themeColor="text1"/>
          <w:u w:val="none"/>
          <w:lang w:val="es-MX" w:eastAsia="es-ES" w:bidi="es-ES"/>
        </w:rPr>
        <w:t>.</w:t>
      </w:r>
    </w:p>
    <w:p w14:paraId="3FA6D47F" w14:textId="23CF8B5B" w:rsidR="003F6190" w:rsidRPr="001642A1" w:rsidRDefault="003F6190" w:rsidP="0065461F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Style w:val="Hipervnculo"/>
          <w:rFonts w:ascii="Montserrat" w:eastAsia="Arial" w:hAnsi="Montserrat" w:cs="Arial"/>
          <w:color w:val="000000" w:themeColor="text1"/>
          <w:u w:val="none"/>
          <w:lang w:val="es-MX" w:eastAsia="es-ES" w:bidi="es-ES"/>
        </w:rPr>
      </w:pPr>
      <w:r w:rsidRPr="001642A1">
        <w:rPr>
          <w:rStyle w:val="Hipervnculo"/>
          <w:rFonts w:ascii="Montserrat" w:eastAsia="Arial" w:hAnsi="Montserrat" w:cs="Arial"/>
          <w:color w:val="000000" w:themeColor="text1"/>
          <w:u w:val="none"/>
          <w:lang w:val="es-MX" w:eastAsia="es-ES" w:bidi="es-ES"/>
        </w:rPr>
        <w:t>Pedir ayuda</w:t>
      </w:r>
      <w:r w:rsidR="00BD2075">
        <w:rPr>
          <w:rStyle w:val="Hipervnculo"/>
          <w:rFonts w:ascii="Montserrat" w:eastAsia="Arial" w:hAnsi="Montserrat" w:cs="Arial"/>
          <w:color w:val="000000" w:themeColor="text1"/>
          <w:u w:val="none"/>
          <w:lang w:val="es-MX" w:eastAsia="es-ES" w:bidi="es-ES"/>
        </w:rPr>
        <w:t>.</w:t>
      </w:r>
    </w:p>
    <w:p w14:paraId="7E32D616" w14:textId="321E6EFD" w:rsidR="003F6190" w:rsidRPr="001642A1" w:rsidRDefault="003F6190" w:rsidP="0065461F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Style w:val="Hipervnculo"/>
          <w:rFonts w:ascii="Montserrat" w:eastAsia="Arial" w:hAnsi="Montserrat" w:cs="Arial"/>
          <w:color w:val="000000" w:themeColor="text1"/>
          <w:u w:val="none"/>
          <w:lang w:val="es-MX" w:eastAsia="es-ES" w:bidi="es-ES"/>
        </w:rPr>
      </w:pPr>
      <w:r w:rsidRPr="001642A1">
        <w:rPr>
          <w:rStyle w:val="Hipervnculo"/>
          <w:rFonts w:ascii="Montserrat" w:eastAsia="Arial" w:hAnsi="Montserrat" w:cs="Arial"/>
          <w:color w:val="000000" w:themeColor="text1"/>
          <w:u w:val="none"/>
          <w:lang w:val="es-MX" w:eastAsia="es-ES" w:bidi="es-ES"/>
        </w:rPr>
        <w:t>Negociar por un juguete</w:t>
      </w:r>
      <w:r w:rsidR="00BD2075">
        <w:rPr>
          <w:rStyle w:val="Hipervnculo"/>
          <w:rFonts w:ascii="Montserrat" w:eastAsia="Arial" w:hAnsi="Montserrat" w:cs="Arial"/>
          <w:color w:val="000000" w:themeColor="text1"/>
          <w:u w:val="none"/>
          <w:lang w:val="es-MX" w:eastAsia="es-ES" w:bidi="es-ES"/>
        </w:rPr>
        <w:t>.</w:t>
      </w:r>
    </w:p>
    <w:p w14:paraId="7F4C14E8" w14:textId="24FB6113" w:rsidR="003F6190" w:rsidRPr="001642A1" w:rsidRDefault="003F6190" w:rsidP="0065461F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Style w:val="Hipervnculo"/>
          <w:rFonts w:ascii="Montserrat" w:eastAsia="Arial" w:hAnsi="Montserrat" w:cs="Arial"/>
          <w:color w:val="000000" w:themeColor="text1"/>
          <w:u w:val="none"/>
          <w:lang w:val="es-MX" w:eastAsia="es-ES" w:bidi="es-ES"/>
        </w:rPr>
      </w:pPr>
      <w:r w:rsidRPr="001642A1">
        <w:rPr>
          <w:rStyle w:val="Hipervnculo"/>
          <w:rFonts w:ascii="Montserrat" w:eastAsia="Arial" w:hAnsi="Montserrat" w:cs="Arial"/>
          <w:color w:val="000000" w:themeColor="text1"/>
          <w:u w:val="none"/>
          <w:lang w:val="es-MX" w:eastAsia="es-ES" w:bidi="es-ES"/>
        </w:rPr>
        <w:t>Esperar a su mamá tranquilo mientras juega, porque sabe que ella va a llegar</w:t>
      </w:r>
      <w:r w:rsidR="00BD2075">
        <w:rPr>
          <w:rStyle w:val="Hipervnculo"/>
          <w:rFonts w:ascii="Montserrat" w:eastAsia="Arial" w:hAnsi="Montserrat" w:cs="Arial"/>
          <w:color w:val="000000" w:themeColor="text1"/>
          <w:u w:val="none"/>
          <w:lang w:val="es-MX" w:eastAsia="es-ES" w:bidi="es-ES"/>
        </w:rPr>
        <w:t>.</w:t>
      </w:r>
    </w:p>
    <w:p w14:paraId="24CAFF7F" w14:textId="77777777" w:rsidR="003F6190" w:rsidRPr="001642A1" w:rsidRDefault="003F6190" w:rsidP="0065461F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Style w:val="Hipervnculo"/>
          <w:rFonts w:ascii="Montserrat" w:eastAsia="Arial" w:hAnsi="Montserrat" w:cs="Arial"/>
          <w:color w:val="000000" w:themeColor="text1"/>
          <w:u w:val="none"/>
          <w:lang w:val="es-MX" w:eastAsia="es-ES" w:bidi="es-ES"/>
        </w:rPr>
      </w:pPr>
      <w:r w:rsidRPr="001642A1">
        <w:rPr>
          <w:rStyle w:val="Hipervnculo"/>
          <w:rFonts w:ascii="Montserrat" w:eastAsia="Arial" w:hAnsi="Montserrat" w:cs="Arial"/>
          <w:color w:val="000000" w:themeColor="text1"/>
          <w:u w:val="none"/>
          <w:lang w:val="es-MX" w:eastAsia="es-ES" w:bidi="es-ES"/>
        </w:rPr>
        <w:t>Mejorar los tiempos de espera en actividades cotidianas.</w:t>
      </w:r>
    </w:p>
    <w:p w14:paraId="1AB85E51" w14:textId="77777777" w:rsidR="00F073E2" w:rsidRPr="001642A1" w:rsidRDefault="00F073E2" w:rsidP="0065461F">
      <w:pPr>
        <w:spacing w:after="0" w:line="240" w:lineRule="auto"/>
        <w:jc w:val="both"/>
        <w:rPr>
          <w:rStyle w:val="Hipervnculo"/>
          <w:rFonts w:ascii="Montserrat" w:eastAsia="Arial" w:hAnsi="Montserrat" w:cs="Arial"/>
          <w:color w:val="000000" w:themeColor="text1"/>
          <w:u w:val="none"/>
          <w:lang w:eastAsia="es-ES" w:bidi="es-ES"/>
        </w:rPr>
      </w:pPr>
    </w:p>
    <w:p w14:paraId="2E06FF3A" w14:textId="6C39006D" w:rsidR="00F073E2" w:rsidRPr="001642A1" w:rsidRDefault="003F6190" w:rsidP="0065461F">
      <w:pPr>
        <w:spacing w:after="0" w:line="240" w:lineRule="auto"/>
        <w:jc w:val="both"/>
        <w:rPr>
          <w:rStyle w:val="Hipervnculo"/>
          <w:rFonts w:ascii="Montserrat" w:eastAsia="Arial" w:hAnsi="Montserrat" w:cs="Arial"/>
          <w:color w:val="000000" w:themeColor="text1"/>
          <w:u w:val="none"/>
          <w:lang w:eastAsia="es-ES" w:bidi="es-ES"/>
        </w:rPr>
      </w:pPr>
      <w:r w:rsidRPr="001642A1">
        <w:rPr>
          <w:rFonts w:ascii="Montserrat" w:eastAsia="Arial" w:hAnsi="Montserrat" w:cs="Arial"/>
          <w:color w:val="000000" w:themeColor="text1"/>
          <w:lang w:eastAsia="es-ES" w:bidi="es-ES"/>
        </w:rPr>
        <w:t>Observen el siguiente video, del cuento “Fernando Furioso” por parte de María Emilia López, especialista en educación temprana</w:t>
      </w:r>
      <w:r w:rsidR="003A1586">
        <w:rPr>
          <w:rFonts w:ascii="Montserrat" w:eastAsia="Arial" w:hAnsi="Montserrat" w:cs="Arial"/>
          <w:color w:val="000000" w:themeColor="text1"/>
          <w:lang w:eastAsia="es-ES" w:bidi="es-ES"/>
        </w:rPr>
        <w:t>.</w:t>
      </w:r>
    </w:p>
    <w:p w14:paraId="5D7A1794" w14:textId="77777777" w:rsidR="00F073E2" w:rsidRPr="001642A1" w:rsidRDefault="00F073E2" w:rsidP="005B05C7">
      <w:pPr>
        <w:spacing w:after="0" w:line="240" w:lineRule="auto"/>
        <w:jc w:val="both"/>
        <w:rPr>
          <w:rStyle w:val="Hipervnculo"/>
          <w:rFonts w:ascii="Montserrat" w:eastAsia="Arial" w:hAnsi="Montserrat" w:cs="Arial"/>
          <w:color w:val="000000" w:themeColor="text1"/>
          <w:u w:val="none"/>
          <w:lang w:eastAsia="es-ES" w:bidi="es-ES"/>
        </w:rPr>
      </w:pPr>
    </w:p>
    <w:p w14:paraId="2FE77BDB" w14:textId="06536739" w:rsidR="003F6190" w:rsidRPr="001642A1" w:rsidRDefault="003F6190" w:rsidP="005B05C7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Arial" w:hAnsi="Montserrat" w:cs="Arial"/>
          <w:b/>
          <w:color w:val="000000" w:themeColor="text1"/>
          <w:lang w:val="es-MX" w:eastAsia="es-ES" w:bidi="es-ES"/>
        </w:rPr>
      </w:pPr>
      <w:r w:rsidRPr="001642A1">
        <w:rPr>
          <w:rFonts w:ascii="Montserrat" w:eastAsia="Arial" w:hAnsi="Montserrat" w:cs="Arial"/>
          <w:b/>
          <w:color w:val="000000" w:themeColor="text1"/>
          <w:lang w:val="es-MX" w:eastAsia="es-ES" w:bidi="es-ES"/>
        </w:rPr>
        <w:t>María Emilia, Cuento “Fernando furioso”</w:t>
      </w:r>
      <w:r w:rsidR="00BD2075">
        <w:rPr>
          <w:rFonts w:ascii="Montserrat" w:eastAsia="Arial" w:hAnsi="Montserrat" w:cs="Arial"/>
          <w:b/>
          <w:color w:val="000000" w:themeColor="text1"/>
          <w:lang w:val="es-MX" w:eastAsia="es-ES" w:bidi="es-ES"/>
        </w:rPr>
        <w:t>.</w:t>
      </w:r>
    </w:p>
    <w:p w14:paraId="4590C621" w14:textId="6548C9A0" w:rsidR="009D33C9" w:rsidRDefault="00435DBD" w:rsidP="005B05C7">
      <w:pPr>
        <w:spacing w:after="0" w:line="240" w:lineRule="auto"/>
        <w:jc w:val="both"/>
      </w:pPr>
      <w:hyperlink r:id="rId7" w:history="1">
        <w:r w:rsidRPr="00B316A4">
          <w:rPr>
            <w:rStyle w:val="Hipervnculo"/>
          </w:rPr>
          <w:t>https://aprendeencasa.sep.gob.mx/multimedia/RSC//202103/202103-RSC-atGZOMYbdL-FERNANDOFURIOSO.ogg</w:t>
        </w:r>
      </w:hyperlink>
    </w:p>
    <w:p w14:paraId="05819EC3" w14:textId="77777777" w:rsidR="00435DBD" w:rsidRPr="001642A1" w:rsidRDefault="00435DBD" w:rsidP="005B05C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1F425F8" w14:textId="7D31CD00" w:rsidR="003F6190" w:rsidRPr="001642A1" w:rsidRDefault="00781691" w:rsidP="005B05C7">
      <w:pPr>
        <w:spacing w:after="0" w:line="240" w:lineRule="auto"/>
        <w:jc w:val="both"/>
        <w:rPr>
          <w:rStyle w:val="Hipervnculo"/>
          <w:rFonts w:ascii="Montserrat" w:eastAsia="Arial" w:hAnsi="Montserrat" w:cs="Arial"/>
          <w:color w:val="000000" w:themeColor="text1"/>
          <w:u w:val="none"/>
          <w:lang w:eastAsia="es-ES" w:bidi="es-ES"/>
        </w:rPr>
      </w:pPr>
      <w:r w:rsidRPr="001642A1">
        <w:rPr>
          <w:rStyle w:val="Hipervnculo"/>
          <w:rFonts w:ascii="Montserrat" w:eastAsia="Arial" w:hAnsi="Montserrat" w:cs="Arial"/>
          <w:color w:val="000000" w:themeColor="text1"/>
          <w:u w:val="none"/>
          <w:lang w:eastAsia="es-ES" w:bidi="es-ES"/>
        </w:rPr>
        <w:t xml:space="preserve">La especialista, </w:t>
      </w:r>
      <w:r w:rsidRPr="001642A1">
        <w:rPr>
          <w:rFonts w:ascii="Montserrat" w:eastAsia="Arial" w:hAnsi="Montserrat" w:cs="Arial"/>
          <w:color w:val="000000" w:themeColor="text1"/>
          <w:lang w:eastAsia="es-ES" w:bidi="es-ES"/>
        </w:rPr>
        <w:t>María Emilia, propone usar un cuento como una forma de acompañar a las niñas y a los</w:t>
      </w:r>
      <w:r w:rsidR="00BD2075">
        <w:rPr>
          <w:rFonts w:ascii="Montserrat" w:eastAsia="Arial" w:hAnsi="Montserrat" w:cs="Arial"/>
          <w:color w:val="000000" w:themeColor="text1"/>
          <w:lang w:eastAsia="es-ES" w:bidi="es-ES"/>
        </w:rPr>
        <w:t xml:space="preserve"> niños en la autorregulación y </w:t>
      </w:r>
      <w:r w:rsidRPr="001642A1">
        <w:rPr>
          <w:rFonts w:ascii="Montserrat" w:eastAsia="Arial" w:hAnsi="Montserrat" w:cs="Arial"/>
          <w:color w:val="000000" w:themeColor="text1"/>
          <w:lang w:eastAsia="es-ES" w:bidi="es-ES"/>
        </w:rPr>
        <w:t>ustedes</w:t>
      </w:r>
      <w:r w:rsidR="00BD2075">
        <w:rPr>
          <w:rFonts w:ascii="Montserrat" w:eastAsia="Arial" w:hAnsi="Montserrat" w:cs="Arial"/>
          <w:color w:val="000000" w:themeColor="text1"/>
          <w:lang w:eastAsia="es-ES" w:bidi="es-ES"/>
        </w:rPr>
        <w:t>,</w:t>
      </w:r>
      <w:r w:rsidR="005B05C7">
        <w:rPr>
          <w:rFonts w:ascii="Montserrat" w:eastAsia="Arial" w:hAnsi="Montserrat" w:cs="Arial"/>
          <w:color w:val="000000" w:themeColor="text1"/>
          <w:lang w:eastAsia="es-ES" w:bidi="es-ES"/>
        </w:rPr>
        <w:t xml:space="preserve"> </w:t>
      </w:r>
      <w:r w:rsidR="00BD2075">
        <w:rPr>
          <w:rFonts w:ascii="Montserrat" w:eastAsia="Arial" w:hAnsi="Montserrat" w:cs="Arial"/>
          <w:color w:val="000000" w:themeColor="text1"/>
          <w:lang w:eastAsia="es-ES" w:bidi="es-ES"/>
        </w:rPr>
        <w:t>¿Q</w:t>
      </w:r>
      <w:r w:rsidRPr="001642A1">
        <w:rPr>
          <w:rFonts w:ascii="Montserrat" w:eastAsia="Arial" w:hAnsi="Montserrat" w:cs="Arial"/>
          <w:color w:val="000000" w:themeColor="text1"/>
          <w:lang w:eastAsia="es-ES" w:bidi="es-ES"/>
        </w:rPr>
        <w:t>ué hacen cuando su hija o hijo presenta un berrinche?</w:t>
      </w:r>
    </w:p>
    <w:p w14:paraId="1E618D70" w14:textId="77777777" w:rsidR="003F6190" w:rsidRPr="001642A1" w:rsidRDefault="003F6190" w:rsidP="005B05C7">
      <w:pPr>
        <w:spacing w:after="0" w:line="240" w:lineRule="auto"/>
        <w:jc w:val="both"/>
        <w:rPr>
          <w:rStyle w:val="Hipervnculo"/>
          <w:rFonts w:ascii="Montserrat" w:eastAsia="Arial" w:hAnsi="Montserrat" w:cs="Arial"/>
          <w:color w:val="000000" w:themeColor="text1"/>
          <w:u w:val="none"/>
          <w:lang w:eastAsia="es-ES" w:bidi="es-ES"/>
        </w:rPr>
      </w:pPr>
    </w:p>
    <w:p w14:paraId="1F7BBC35" w14:textId="691E5945" w:rsidR="00781691" w:rsidRPr="001642A1" w:rsidRDefault="00781691" w:rsidP="005B05C7">
      <w:pPr>
        <w:spacing w:after="0" w:line="240" w:lineRule="auto"/>
        <w:jc w:val="both"/>
        <w:rPr>
          <w:rStyle w:val="Hipervnculo"/>
          <w:rFonts w:ascii="Montserrat" w:eastAsia="Arial" w:hAnsi="Montserrat" w:cs="Arial"/>
          <w:color w:val="000000" w:themeColor="text1"/>
          <w:u w:val="none"/>
          <w:lang w:eastAsia="es-ES" w:bidi="es-ES"/>
        </w:rPr>
      </w:pPr>
      <w:r w:rsidRPr="001642A1">
        <w:rPr>
          <w:rStyle w:val="Hipervnculo"/>
          <w:rFonts w:ascii="Montserrat" w:eastAsia="Arial" w:hAnsi="Montserrat" w:cs="Arial"/>
          <w:color w:val="000000" w:themeColor="text1"/>
          <w:u w:val="none"/>
          <w:lang w:eastAsia="es-ES" w:bidi="es-ES"/>
        </w:rPr>
        <w:t>Observen el siguiente video</w:t>
      </w:r>
      <w:r w:rsidR="00BD2075">
        <w:rPr>
          <w:rStyle w:val="Hipervnculo"/>
          <w:rFonts w:ascii="Montserrat" w:eastAsia="Arial" w:hAnsi="Montserrat" w:cs="Arial"/>
          <w:color w:val="000000" w:themeColor="text1"/>
          <w:u w:val="none"/>
          <w:lang w:eastAsia="es-ES" w:bidi="es-ES"/>
        </w:rPr>
        <w:t>.</w:t>
      </w:r>
    </w:p>
    <w:p w14:paraId="68F011C5" w14:textId="77777777" w:rsidR="00781691" w:rsidRPr="001642A1" w:rsidRDefault="00781691" w:rsidP="005B05C7">
      <w:pPr>
        <w:spacing w:after="0" w:line="240" w:lineRule="auto"/>
        <w:jc w:val="both"/>
        <w:rPr>
          <w:rStyle w:val="Hipervnculo"/>
          <w:rFonts w:ascii="Montserrat" w:eastAsia="Arial" w:hAnsi="Montserrat" w:cs="Arial"/>
          <w:color w:val="000000" w:themeColor="text1"/>
          <w:u w:val="none"/>
          <w:lang w:eastAsia="es-ES" w:bidi="es-ES"/>
        </w:rPr>
      </w:pPr>
    </w:p>
    <w:p w14:paraId="5CE6AE92" w14:textId="5A359946" w:rsidR="00781691" w:rsidRPr="001642A1" w:rsidRDefault="00781691" w:rsidP="005B05C7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Arial" w:hAnsi="Montserrat" w:cs="Arial"/>
          <w:b/>
          <w:color w:val="000000" w:themeColor="text1"/>
          <w:lang w:val="es-MX" w:eastAsia="es-ES" w:bidi="es-ES"/>
        </w:rPr>
      </w:pPr>
      <w:r w:rsidRPr="001642A1">
        <w:rPr>
          <w:rFonts w:ascii="Montserrat" w:eastAsia="Arial" w:hAnsi="Montserrat" w:cs="Arial"/>
          <w:b/>
          <w:color w:val="000000" w:themeColor="text1"/>
          <w:lang w:val="es-MX" w:eastAsia="es-ES" w:bidi="es-ES"/>
        </w:rPr>
        <w:t xml:space="preserve">Especialista </w:t>
      </w:r>
      <w:r w:rsidR="003A1586" w:rsidRPr="001642A1">
        <w:rPr>
          <w:rFonts w:ascii="Montserrat" w:eastAsia="Arial" w:hAnsi="Montserrat" w:cs="Arial"/>
          <w:b/>
          <w:color w:val="000000" w:themeColor="text1"/>
          <w:lang w:val="es-MX" w:eastAsia="es-ES" w:bidi="es-ES"/>
        </w:rPr>
        <w:t>María</w:t>
      </w:r>
      <w:r w:rsidRPr="001642A1">
        <w:rPr>
          <w:rFonts w:ascii="Montserrat" w:eastAsia="Arial" w:hAnsi="Montserrat" w:cs="Arial"/>
          <w:b/>
          <w:color w:val="000000" w:themeColor="text1"/>
          <w:lang w:val="es-MX" w:eastAsia="es-ES" w:bidi="es-ES"/>
        </w:rPr>
        <w:t xml:space="preserve"> Emilia</w:t>
      </w:r>
      <w:r w:rsidR="00BD2075">
        <w:rPr>
          <w:rFonts w:ascii="Montserrat" w:eastAsia="Arial" w:hAnsi="Montserrat" w:cs="Arial"/>
          <w:b/>
          <w:color w:val="000000" w:themeColor="text1"/>
          <w:lang w:val="es-MX" w:eastAsia="es-ES" w:bidi="es-ES"/>
        </w:rPr>
        <w:t>.</w:t>
      </w:r>
    </w:p>
    <w:p w14:paraId="18C4087C" w14:textId="4819C366" w:rsidR="00781691" w:rsidRDefault="00B0687E" w:rsidP="005B05C7">
      <w:pPr>
        <w:spacing w:after="0" w:line="240" w:lineRule="auto"/>
        <w:ind w:firstLine="708"/>
        <w:jc w:val="both"/>
        <w:rPr>
          <w:rStyle w:val="Hipervnculo"/>
          <w:rFonts w:ascii="Montserrat" w:eastAsia="Arial" w:hAnsi="Montserrat" w:cs="Arial"/>
          <w:lang w:eastAsia="es-ES" w:bidi="es-ES"/>
        </w:rPr>
      </w:pPr>
      <w:hyperlink r:id="rId8" w:history="1">
        <w:r w:rsidR="00781691" w:rsidRPr="001642A1">
          <w:rPr>
            <w:rStyle w:val="Hipervnculo"/>
            <w:rFonts w:ascii="Montserrat" w:eastAsia="Arial" w:hAnsi="Montserrat" w:cs="Arial"/>
            <w:lang w:eastAsia="es-ES" w:bidi="es-ES"/>
          </w:rPr>
          <w:t>https://photos.app.goo.gl/GnVzKNouHwCNSb487</w:t>
        </w:r>
      </w:hyperlink>
    </w:p>
    <w:p w14:paraId="1F6A062F" w14:textId="77777777" w:rsidR="003A1586" w:rsidRPr="001642A1" w:rsidRDefault="003A1586" w:rsidP="003A1586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eastAsia="es-ES" w:bidi="es-ES"/>
        </w:rPr>
      </w:pPr>
    </w:p>
    <w:p w14:paraId="7ABF7E9F" w14:textId="1E153793" w:rsidR="00781691" w:rsidRDefault="003A1586" w:rsidP="003A1586">
      <w:pPr>
        <w:spacing w:after="0" w:line="240" w:lineRule="auto"/>
        <w:jc w:val="center"/>
        <w:rPr>
          <w:rStyle w:val="Hipervnculo"/>
          <w:rFonts w:ascii="Montserrat" w:eastAsia="Arial" w:hAnsi="Montserrat" w:cs="Arial"/>
          <w:color w:val="000000" w:themeColor="text1"/>
          <w:u w:val="none"/>
          <w:lang w:eastAsia="es-ES" w:bidi="es-ES"/>
        </w:rPr>
      </w:pPr>
      <w:r w:rsidRPr="003A1586">
        <w:rPr>
          <w:noProof/>
          <w:lang w:val="en-US"/>
        </w:rPr>
        <w:drawing>
          <wp:inline distT="0" distB="0" distL="0" distR="0" wp14:anchorId="27633C56" wp14:editId="0224617F">
            <wp:extent cx="1519812" cy="1232452"/>
            <wp:effectExtent l="0" t="0" r="4445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34483" cy="1244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1586">
        <w:rPr>
          <w:noProof/>
          <w:lang w:val="en-US"/>
        </w:rPr>
        <w:drawing>
          <wp:inline distT="0" distB="0" distL="0" distR="0" wp14:anchorId="7BDE0E51" wp14:editId="3127060B">
            <wp:extent cx="1510748" cy="1247283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19591" cy="1254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1586">
        <w:rPr>
          <w:noProof/>
          <w:lang w:val="en-US"/>
        </w:rPr>
        <w:drawing>
          <wp:inline distT="0" distB="0" distL="0" distR="0" wp14:anchorId="2F01CC5C" wp14:editId="5D6F4ED8">
            <wp:extent cx="1119312" cy="1243575"/>
            <wp:effectExtent l="0" t="0" r="508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48905" cy="1276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D7915" w14:textId="7AA62EAB" w:rsidR="003A1586" w:rsidRDefault="003A1586" w:rsidP="005B05C7">
      <w:pPr>
        <w:spacing w:after="0" w:line="240" w:lineRule="auto"/>
        <w:jc w:val="both"/>
        <w:rPr>
          <w:rStyle w:val="Hipervnculo"/>
          <w:rFonts w:ascii="Montserrat" w:eastAsia="Arial" w:hAnsi="Montserrat" w:cs="Arial"/>
          <w:color w:val="000000" w:themeColor="text1"/>
          <w:u w:val="none"/>
          <w:lang w:eastAsia="es-ES" w:bidi="es-ES"/>
        </w:rPr>
      </w:pPr>
    </w:p>
    <w:p w14:paraId="5A4ECC53" w14:textId="7E3B02FE" w:rsidR="009D33C9" w:rsidRPr="001642A1" w:rsidRDefault="003A1586" w:rsidP="005B05C7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eastAsia="es-ES" w:bidi="es-ES"/>
        </w:rPr>
      </w:pPr>
      <w:r>
        <w:rPr>
          <w:rFonts w:ascii="Montserrat" w:eastAsia="Arial" w:hAnsi="Montserrat" w:cs="Arial"/>
          <w:color w:val="000000" w:themeColor="text1"/>
          <w:lang w:eastAsia="es-ES" w:bidi="es-ES"/>
        </w:rPr>
        <w:t>Es interesante lo que</w:t>
      </w:r>
      <w:r w:rsidR="009D33C9" w:rsidRPr="001642A1">
        <w:rPr>
          <w:rFonts w:ascii="Montserrat" w:eastAsia="Arial" w:hAnsi="Montserrat" w:cs="Arial"/>
          <w:color w:val="000000" w:themeColor="text1"/>
          <w:lang w:eastAsia="es-ES" w:bidi="es-ES"/>
        </w:rPr>
        <w:t xml:space="preserve"> propone María Emilia, usar un cuento como una forma de acompañar a las niñas y los</w:t>
      </w:r>
      <w:r w:rsidR="00BD2075">
        <w:rPr>
          <w:rFonts w:ascii="Montserrat" w:eastAsia="Arial" w:hAnsi="Montserrat" w:cs="Arial"/>
          <w:color w:val="000000" w:themeColor="text1"/>
          <w:lang w:eastAsia="es-ES" w:bidi="es-ES"/>
        </w:rPr>
        <w:t xml:space="preserve"> niños en su autorregulación, </w:t>
      </w:r>
      <w:r w:rsidR="009D33C9" w:rsidRPr="001642A1">
        <w:rPr>
          <w:rFonts w:ascii="Montserrat" w:eastAsia="Arial" w:hAnsi="Montserrat" w:cs="Arial"/>
          <w:color w:val="000000" w:themeColor="text1"/>
          <w:lang w:eastAsia="es-ES" w:bidi="es-ES"/>
        </w:rPr>
        <w:t>ustedes allá en casa</w:t>
      </w:r>
      <w:r w:rsidR="00BD2075">
        <w:rPr>
          <w:rFonts w:ascii="Montserrat" w:eastAsia="Arial" w:hAnsi="Montserrat" w:cs="Arial"/>
          <w:color w:val="000000" w:themeColor="text1"/>
          <w:lang w:eastAsia="es-ES" w:bidi="es-ES"/>
        </w:rPr>
        <w:t>,</w:t>
      </w:r>
      <w:r w:rsidR="009D33C9" w:rsidRPr="001642A1">
        <w:rPr>
          <w:rFonts w:ascii="Montserrat" w:eastAsia="Arial" w:hAnsi="Montserrat" w:cs="Arial"/>
          <w:color w:val="000000" w:themeColor="text1"/>
          <w:lang w:eastAsia="es-ES" w:bidi="es-ES"/>
        </w:rPr>
        <w:t xml:space="preserve"> ¿Qué hacen cuando su hija o hijo hace un berrinche?</w:t>
      </w:r>
    </w:p>
    <w:p w14:paraId="1C01828B" w14:textId="77777777" w:rsidR="009D33C9" w:rsidRPr="001642A1" w:rsidRDefault="009D33C9" w:rsidP="005B05C7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eastAsia="es-ES" w:bidi="es-ES"/>
        </w:rPr>
      </w:pPr>
    </w:p>
    <w:p w14:paraId="5AD006D1" w14:textId="517A9AE5" w:rsidR="009D33C9" w:rsidRPr="001642A1" w:rsidRDefault="009D33C9" w:rsidP="005B05C7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eastAsia="es-ES" w:bidi="es-ES"/>
        </w:rPr>
      </w:pPr>
      <w:r w:rsidRPr="001642A1">
        <w:rPr>
          <w:rFonts w:ascii="Montserrat" w:eastAsia="Arial" w:hAnsi="Montserrat" w:cs="Arial"/>
          <w:color w:val="000000" w:themeColor="text1"/>
          <w:lang w:eastAsia="es-ES" w:bidi="es-ES"/>
        </w:rPr>
        <w:t xml:space="preserve">Con todo lo que nos comenta María Emilia resulta muy importante la participación que tienen los </w:t>
      </w:r>
      <w:r w:rsidR="00BD2075">
        <w:rPr>
          <w:rFonts w:ascii="Montserrat" w:eastAsia="Arial" w:hAnsi="Montserrat" w:cs="Arial"/>
          <w:color w:val="000000" w:themeColor="text1"/>
          <w:lang w:eastAsia="es-ES" w:bidi="es-ES"/>
        </w:rPr>
        <w:t>cuidadores como acompañantes, ¿Q</w:t>
      </w:r>
      <w:r w:rsidRPr="001642A1">
        <w:rPr>
          <w:rFonts w:ascii="Montserrat" w:eastAsia="Arial" w:hAnsi="Montserrat" w:cs="Arial"/>
          <w:color w:val="000000" w:themeColor="text1"/>
          <w:lang w:eastAsia="es-ES" w:bidi="es-ES"/>
        </w:rPr>
        <w:t xml:space="preserve">ué otras actividades </w:t>
      </w:r>
      <w:r w:rsidR="007975A5">
        <w:rPr>
          <w:rFonts w:ascii="Montserrat" w:eastAsia="Arial" w:hAnsi="Montserrat" w:cs="Arial"/>
          <w:color w:val="000000" w:themeColor="text1"/>
          <w:lang w:eastAsia="es-ES" w:bidi="es-ES"/>
        </w:rPr>
        <w:t>pueden</w:t>
      </w:r>
      <w:r w:rsidRPr="001642A1">
        <w:rPr>
          <w:rFonts w:ascii="Montserrat" w:eastAsia="Arial" w:hAnsi="Montserrat" w:cs="Arial"/>
          <w:color w:val="000000" w:themeColor="text1"/>
          <w:lang w:eastAsia="es-ES" w:bidi="es-ES"/>
        </w:rPr>
        <w:t xml:space="preserve"> hacer con los niños para ayudarles a autorregularse?</w:t>
      </w:r>
    </w:p>
    <w:p w14:paraId="79A25827" w14:textId="77777777" w:rsidR="009D33C9" w:rsidRPr="001642A1" w:rsidRDefault="009D33C9" w:rsidP="005B05C7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eastAsia="es-ES" w:bidi="es-ES"/>
        </w:rPr>
      </w:pPr>
    </w:p>
    <w:p w14:paraId="67AC9043" w14:textId="4E264919" w:rsidR="009D33C9" w:rsidRPr="001642A1" w:rsidRDefault="007975A5" w:rsidP="007975A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eastAsia="es-ES" w:bidi="es-ES"/>
        </w:rPr>
      </w:pPr>
      <w:r>
        <w:rPr>
          <w:rFonts w:ascii="Montserrat" w:eastAsia="Arial" w:hAnsi="Montserrat" w:cs="Arial"/>
          <w:color w:val="000000" w:themeColor="text1"/>
          <w:lang w:eastAsia="es-ES" w:bidi="es-ES"/>
        </w:rPr>
        <w:t xml:space="preserve">Recuerden </w:t>
      </w:r>
      <w:r w:rsidR="009D33C9" w:rsidRPr="001642A1">
        <w:rPr>
          <w:rFonts w:ascii="Montserrat" w:eastAsia="Arial" w:hAnsi="Montserrat" w:cs="Arial"/>
          <w:color w:val="000000" w:themeColor="text1"/>
          <w:lang w:eastAsia="es-ES" w:bidi="es-ES"/>
        </w:rPr>
        <w:t>que todo aprendizaje tiene su base en el juego, ¿</w:t>
      </w:r>
      <w:r w:rsidR="00BD2075">
        <w:rPr>
          <w:rFonts w:ascii="Montserrat" w:eastAsia="Arial" w:hAnsi="Montserrat" w:cs="Arial"/>
          <w:color w:val="000000" w:themeColor="text1"/>
          <w:lang w:eastAsia="es-ES" w:bidi="es-ES"/>
        </w:rPr>
        <w:t>R</w:t>
      </w:r>
      <w:r>
        <w:rPr>
          <w:rFonts w:ascii="Montserrat" w:eastAsia="Arial" w:hAnsi="Montserrat" w:cs="Arial"/>
          <w:color w:val="000000" w:themeColor="text1"/>
          <w:lang w:eastAsia="es-ES" w:bidi="es-ES"/>
        </w:rPr>
        <w:t xml:space="preserve">ecuerdan </w:t>
      </w:r>
      <w:r w:rsidR="009D33C9" w:rsidRPr="001642A1">
        <w:rPr>
          <w:rFonts w:ascii="Montserrat" w:eastAsia="Arial" w:hAnsi="Montserrat" w:cs="Arial"/>
          <w:color w:val="000000" w:themeColor="text1"/>
          <w:lang w:eastAsia="es-ES" w:bidi="es-ES"/>
        </w:rPr>
        <w:t>el juego de las estatuas de marfil?</w:t>
      </w:r>
      <w:r>
        <w:rPr>
          <w:rFonts w:ascii="Montserrat" w:eastAsia="Arial" w:hAnsi="Montserrat" w:cs="Arial"/>
          <w:color w:val="000000" w:themeColor="text1"/>
          <w:lang w:eastAsia="es-ES" w:bidi="es-ES"/>
        </w:rPr>
        <w:t xml:space="preserve"> </w:t>
      </w:r>
      <w:r w:rsidR="009D33C9" w:rsidRPr="001642A1">
        <w:rPr>
          <w:rFonts w:ascii="Montserrat" w:eastAsia="Arial" w:hAnsi="Montserrat" w:cs="Arial"/>
          <w:color w:val="000000" w:themeColor="text1"/>
          <w:lang w:eastAsia="es-ES" w:bidi="es-ES"/>
        </w:rPr>
        <w:t xml:space="preserve">Este juego ayuda a tener un control motor para después tener un control mental. </w:t>
      </w:r>
    </w:p>
    <w:p w14:paraId="62274616" w14:textId="77777777" w:rsidR="009D33C9" w:rsidRPr="001642A1" w:rsidRDefault="009D33C9" w:rsidP="005B05C7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eastAsia="es-ES" w:bidi="es-ES"/>
        </w:rPr>
      </w:pPr>
    </w:p>
    <w:p w14:paraId="1FDE10F6" w14:textId="729E9B73" w:rsidR="009D33C9" w:rsidRPr="007975A5" w:rsidRDefault="009D33C9" w:rsidP="007975A5">
      <w:pPr>
        <w:spacing w:after="0" w:line="240" w:lineRule="auto"/>
        <w:jc w:val="center"/>
        <w:rPr>
          <w:rFonts w:ascii="Montserrat" w:eastAsia="Arial" w:hAnsi="Montserrat" w:cs="Arial"/>
          <w:i/>
          <w:color w:val="000000" w:themeColor="text1"/>
          <w:lang w:eastAsia="es-ES" w:bidi="es-ES"/>
        </w:rPr>
      </w:pPr>
      <w:r w:rsidRPr="007975A5">
        <w:rPr>
          <w:rFonts w:ascii="Montserrat" w:eastAsia="Arial" w:hAnsi="Montserrat" w:cs="Arial"/>
          <w:i/>
          <w:color w:val="000000" w:themeColor="text1"/>
          <w:lang w:eastAsia="es-ES" w:bidi="es-ES"/>
        </w:rPr>
        <w:t>A las estatuas de marfil,</w:t>
      </w:r>
    </w:p>
    <w:p w14:paraId="253D7B72" w14:textId="3C96586E" w:rsidR="009D33C9" w:rsidRPr="007975A5" w:rsidRDefault="00BD2075" w:rsidP="007975A5">
      <w:pPr>
        <w:spacing w:after="0" w:line="240" w:lineRule="auto"/>
        <w:jc w:val="center"/>
        <w:rPr>
          <w:rFonts w:ascii="Montserrat" w:eastAsia="Arial" w:hAnsi="Montserrat" w:cs="Arial"/>
          <w:i/>
          <w:color w:val="000000" w:themeColor="text1"/>
          <w:lang w:eastAsia="es-ES" w:bidi="es-ES"/>
        </w:rPr>
      </w:pPr>
      <w:r>
        <w:rPr>
          <w:rFonts w:ascii="Montserrat" w:eastAsia="Arial" w:hAnsi="Montserrat" w:cs="Arial"/>
          <w:i/>
          <w:color w:val="000000" w:themeColor="text1"/>
          <w:lang w:eastAsia="es-ES" w:bidi="es-ES"/>
        </w:rPr>
        <w:t>u</w:t>
      </w:r>
      <w:r w:rsidR="009D33C9" w:rsidRPr="007975A5">
        <w:rPr>
          <w:rFonts w:ascii="Montserrat" w:eastAsia="Arial" w:hAnsi="Montserrat" w:cs="Arial"/>
          <w:i/>
          <w:color w:val="000000" w:themeColor="text1"/>
          <w:lang w:eastAsia="es-ES" w:bidi="es-ES"/>
        </w:rPr>
        <w:t>no, dos y tres así</w:t>
      </w:r>
      <w:r>
        <w:rPr>
          <w:rFonts w:ascii="Montserrat" w:eastAsia="Arial" w:hAnsi="Montserrat" w:cs="Arial"/>
          <w:i/>
          <w:color w:val="000000" w:themeColor="text1"/>
          <w:lang w:eastAsia="es-ES" w:bidi="es-ES"/>
        </w:rPr>
        <w:t>,</w:t>
      </w:r>
    </w:p>
    <w:p w14:paraId="42B5823B" w14:textId="0D3C17F7" w:rsidR="009D33C9" w:rsidRPr="007975A5" w:rsidRDefault="00BD2075" w:rsidP="007975A5">
      <w:pPr>
        <w:spacing w:after="0" w:line="240" w:lineRule="auto"/>
        <w:jc w:val="center"/>
        <w:rPr>
          <w:rFonts w:ascii="Montserrat" w:eastAsia="Arial" w:hAnsi="Montserrat" w:cs="Arial"/>
          <w:i/>
          <w:color w:val="000000" w:themeColor="text1"/>
          <w:lang w:eastAsia="es-ES" w:bidi="es-ES"/>
        </w:rPr>
      </w:pPr>
      <w:r>
        <w:rPr>
          <w:rFonts w:ascii="Montserrat" w:eastAsia="Arial" w:hAnsi="Montserrat" w:cs="Arial"/>
          <w:i/>
          <w:color w:val="000000" w:themeColor="text1"/>
          <w:lang w:eastAsia="es-ES" w:bidi="es-ES"/>
        </w:rPr>
        <w:t>e</w:t>
      </w:r>
      <w:r w:rsidR="009D33C9" w:rsidRPr="007975A5">
        <w:rPr>
          <w:rFonts w:ascii="Montserrat" w:eastAsia="Arial" w:hAnsi="Montserrat" w:cs="Arial"/>
          <w:i/>
          <w:color w:val="000000" w:themeColor="text1"/>
          <w:lang w:eastAsia="es-ES" w:bidi="es-ES"/>
        </w:rPr>
        <w:t>l que se mueva baila el twist</w:t>
      </w:r>
      <w:r>
        <w:rPr>
          <w:rFonts w:ascii="Montserrat" w:eastAsia="Arial" w:hAnsi="Montserrat" w:cs="Arial"/>
          <w:i/>
          <w:color w:val="000000" w:themeColor="text1"/>
          <w:lang w:eastAsia="es-ES" w:bidi="es-ES"/>
        </w:rPr>
        <w:t>,</w:t>
      </w:r>
    </w:p>
    <w:p w14:paraId="4851E5A7" w14:textId="6A6B1FFF" w:rsidR="009D33C9" w:rsidRPr="007975A5" w:rsidRDefault="00BD2075" w:rsidP="007975A5">
      <w:pPr>
        <w:spacing w:after="0" w:line="240" w:lineRule="auto"/>
        <w:jc w:val="center"/>
        <w:rPr>
          <w:rFonts w:ascii="Montserrat" w:eastAsia="Arial" w:hAnsi="Montserrat" w:cs="Arial"/>
          <w:i/>
          <w:color w:val="000000" w:themeColor="text1"/>
          <w:lang w:eastAsia="es-ES" w:bidi="es-ES"/>
        </w:rPr>
      </w:pPr>
      <w:r>
        <w:rPr>
          <w:rFonts w:ascii="Montserrat" w:eastAsia="Arial" w:hAnsi="Montserrat" w:cs="Arial"/>
          <w:i/>
          <w:color w:val="000000" w:themeColor="text1"/>
          <w:lang w:eastAsia="es-ES" w:bidi="es-ES"/>
        </w:rPr>
        <w:lastRenderedPageBreak/>
        <w:t>c</w:t>
      </w:r>
      <w:r w:rsidR="009D33C9" w:rsidRPr="007975A5">
        <w:rPr>
          <w:rFonts w:ascii="Montserrat" w:eastAsia="Arial" w:hAnsi="Montserrat" w:cs="Arial"/>
          <w:i/>
          <w:color w:val="000000" w:themeColor="text1"/>
          <w:lang w:eastAsia="es-ES" w:bidi="es-ES"/>
        </w:rPr>
        <w:t>on su hermana la lombriz</w:t>
      </w:r>
      <w:r>
        <w:rPr>
          <w:rFonts w:ascii="Montserrat" w:eastAsia="Arial" w:hAnsi="Montserrat" w:cs="Arial"/>
          <w:i/>
          <w:color w:val="000000" w:themeColor="text1"/>
          <w:lang w:eastAsia="es-ES" w:bidi="es-ES"/>
        </w:rPr>
        <w:t>,</w:t>
      </w:r>
    </w:p>
    <w:p w14:paraId="08E417CE" w14:textId="45726D55" w:rsidR="009D33C9" w:rsidRPr="007975A5" w:rsidRDefault="00BD2075" w:rsidP="007975A5">
      <w:pPr>
        <w:spacing w:after="0" w:line="240" w:lineRule="auto"/>
        <w:jc w:val="center"/>
        <w:rPr>
          <w:rFonts w:ascii="Montserrat" w:eastAsia="Arial" w:hAnsi="Montserrat" w:cs="Arial"/>
          <w:i/>
          <w:color w:val="000000" w:themeColor="text1"/>
          <w:lang w:eastAsia="es-ES" w:bidi="es-ES"/>
        </w:rPr>
      </w:pPr>
      <w:r>
        <w:rPr>
          <w:rFonts w:ascii="Montserrat" w:eastAsia="Arial" w:hAnsi="Montserrat" w:cs="Arial"/>
          <w:i/>
          <w:color w:val="000000" w:themeColor="text1"/>
          <w:lang w:eastAsia="es-ES" w:bidi="es-ES"/>
        </w:rPr>
        <w:t>q</w:t>
      </w:r>
      <w:r w:rsidR="009D33C9" w:rsidRPr="007975A5">
        <w:rPr>
          <w:rFonts w:ascii="Montserrat" w:eastAsia="Arial" w:hAnsi="Montserrat" w:cs="Arial"/>
          <w:i/>
          <w:color w:val="000000" w:themeColor="text1"/>
          <w:lang w:eastAsia="es-ES" w:bidi="es-ES"/>
        </w:rPr>
        <w:t>ue le apesta el calcetín</w:t>
      </w:r>
      <w:r>
        <w:rPr>
          <w:rFonts w:ascii="Montserrat" w:eastAsia="Arial" w:hAnsi="Montserrat" w:cs="Arial"/>
          <w:i/>
          <w:color w:val="000000" w:themeColor="text1"/>
          <w:lang w:eastAsia="es-ES" w:bidi="es-ES"/>
        </w:rPr>
        <w:t>,</w:t>
      </w:r>
    </w:p>
    <w:p w14:paraId="3171EF09" w14:textId="701C2AAE" w:rsidR="009D33C9" w:rsidRPr="007975A5" w:rsidRDefault="00BD2075" w:rsidP="007975A5">
      <w:pPr>
        <w:spacing w:after="0" w:line="240" w:lineRule="auto"/>
        <w:jc w:val="center"/>
        <w:rPr>
          <w:rFonts w:ascii="Montserrat" w:eastAsia="Arial" w:hAnsi="Montserrat" w:cs="Arial"/>
          <w:i/>
          <w:color w:val="000000" w:themeColor="text1"/>
          <w:lang w:eastAsia="es-ES" w:bidi="es-ES"/>
        </w:rPr>
      </w:pPr>
      <w:r>
        <w:rPr>
          <w:rFonts w:ascii="Montserrat" w:eastAsia="Arial" w:hAnsi="Montserrat" w:cs="Arial"/>
          <w:i/>
          <w:color w:val="000000" w:themeColor="text1"/>
          <w:lang w:eastAsia="es-ES" w:bidi="es-ES"/>
        </w:rPr>
        <w:t>y</w:t>
      </w:r>
      <w:r w:rsidR="009D33C9" w:rsidRPr="007975A5">
        <w:rPr>
          <w:rFonts w:ascii="Montserrat" w:eastAsia="Arial" w:hAnsi="Montserrat" w:cs="Arial"/>
          <w:i/>
          <w:color w:val="000000" w:themeColor="text1"/>
          <w:lang w:eastAsia="es-ES" w:bidi="es-ES"/>
        </w:rPr>
        <w:t>o mejor me quedo así.</w:t>
      </w:r>
    </w:p>
    <w:p w14:paraId="7AEC04C2" w14:textId="77777777" w:rsidR="009D33C9" w:rsidRPr="001642A1" w:rsidRDefault="009D33C9" w:rsidP="005B05C7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eastAsia="es-ES" w:bidi="es-ES"/>
        </w:rPr>
      </w:pPr>
    </w:p>
    <w:p w14:paraId="4B7F742C" w14:textId="08E0A2B2" w:rsidR="009D33C9" w:rsidRPr="001642A1" w:rsidRDefault="007975A5" w:rsidP="005B05C7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eastAsia="es-ES" w:bidi="es-ES"/>
        </w:rPr>
      </w:pPr>
      <w:r>
        <w:rPr>
          <w:rFonts w:ascii="Montserrat" w:eastAsia="Arial" w:hAnsi="Montserrat" w:cs="Arial"/>
          <w:color w:val="000000" w:themeColor="text1"/>
          <w:lang w:eastAsia="es-ES" w:bidi="es-ES"/>
        </w:rPr>
        <w:t>En el siguiente video, observen</w:t>
      </w:r>
      <w:r w:rsidR="009D33C9" w:rsidRPr="001642A1">
        <w:rPr>
          <w:rFonts w:ascii="Montserrat" w:eastAsia="Arial" w:hAnsi="Montserrat" w:cs="Arial"/>
          <w:color w:val="000000" w:themeColor="text1"/>
          <w:lang w:eastAsia="es-ES" w:bidi="es-ES"/>
        </w:rPr>
        <w:t xml:space="preserve"> como en familia </w:t>
      </w:r>
      <w:r>
        <w:rPr>
          <w:rFonts w:ascii="Montserrat" w:eastAsia="Arial" w:hAnsi="Montserrat" w:cs="Arial"/>
          <w:color w:val="000000" w:themeColor="text1"/>
          <w:lang w:eastAsia="es-ES" w:bidi="es-ES"/>
        </w:rPr>
        <w:t>pueden</w:t>
      </w:r>
      <w:r w:rsidR="009D33C9" w:rsidRPr="001642A1">
        <w:rPr>
          <w:rFonts w:ascii="Montserrat" w:eastAsia="Arial" w:hAnsi="Montserrat" w:cs="Arial"/>
          <w:color w:val="000000" w:themeColor="text1"/>
          <w:lang w:eastAsia="es-ES" w:bidi="es-ES"/>
        </w:rPr>
        <w:t xml:space="preserve"> realizar este tipo de juego</w:t>
      </w:r>
      <w:r w:rsidR="00BD2075">
        <w:rPr>
          <w:rFonts w:ascii="Montserrat" w:eastAsia="Arial" w:hAnsi="Montserrat" w:cs="Arial"/>
          <w:color w:val="000000" w:themeColor="text1"/>
          <w:lang w:eastAsia="es-ES" w:bidi="es-ES"/>
        </w:rPr>
        <w:t>.</w:t>
      </w:r>
    </w:p>
    <w:p w14:paraId="739892D3" w14:textId="77777777" w:rsidR="009D33C9" w:rsidRPr="001642A1" w:rsidRDefault="009D33C9" w:rsidP="005B05C7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eastAsia="es-ES" w:bidi="es-ES"/>
        </w:rPr>
      </w:pPr>
    </w:p>
    <w:p w14:paraId="7BCF1D67" w14:textId="7852F4F8" w:rsidR="007975A5" w:rsidRPr="007975A5" w:rsidRDefault="007975A5" w:rsidP="005B05C7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Arial" w:hAnsi="Montserrat" w:cs="Arial"/>
          <w:b/>
          <w:color w:val="000000" w:themeColor="text1"/>
          <w:lang w:val="es-MX" w:eastAsia="es-ES" w:bidi="es-ES"/>
        </w:rPr>
      </w:pPr>
      <w:r w:rsidRPr="007975A5">
        <w:rPr>
          <w:rFonts w:ascii="Montserrat" w:eastAsia="Arial" w:hAnsi="Montserrat" w:cs="Arial"/>
          <w:b/>
          <w:color w:val="000000" w:themeColor="text1"/>
          <w:lang w:val="es-MX" w:eastAsia="es-ES" w:bidi="es-ES"/>
        </w:rPr>
        <w:t>Niños</w:t>
      </w:r>
      <w:r w:rsidR="00BD2075">
        <w:rPr>
          <w:rFonts w:ascii="Montserrat" w:eastAsia="Arial" w:hAnsi="Montserrat" w:cs="Arial"/>
          <w:b/>
          <w:color w:val="000000" w:themeColor="text1"/>
          <w:lang w:val="es-MX" w:eastAsia="es-ES" w:bidi="es-ES"/>
        </w:rPr>
        <w:t xml:space="preserve"> </w:t>
      </w:r>
      <w:r w:rsidRPr="007975A5">
        <w:rPr>
          <w:rFonts w:ascii="Montserrat" w:eastAsia="Arial" w:hAnsi="Montserrat" w:cs="Arial"/>
          <w:b/>
          <w:color w:val="000000" w:themeColor="text1"/>
          <w:lang w:val="es-MX" w:eastAsia="es-ES" w:bidi="es-ES"/>
        </w:rPr>
        <w:t>bailando</w:t>
      </w:r>
      <w:r w:rsidR="00BD2075">
        <w:rPr>
          <w:rFonts w:ascii="Montserrat" w:eastAsia="Arial" w:hAnsi="Montserrat" w:cs="Arial"/>
          <w:b/>
          <w:color w:val="000000" w:themeColor="text1"/>
          <w:lang w:val="es-MX" w:eastAsia="es-ES" w:bidi="es-ES"/>
        </w:rPr>
        <w:t>.</w:t>
      </w:r>
    </w:p>
    <w:p w14:paraId="76CD19EE" w14:textId="193EE547" w:rsidR="009D33C9" w:rsidRDefault="00435DBD" w:rsidP="005B05C7">
      <w:pPr>
        <w:spacing w:after="0" w:line="240" w:lineRule="auto"/>
        <w:jc w:val="both"/>
        <w:rPr>
          <w:lang w:val="en-US"/>
        </w:rPr>
      </w:pPr>
      <w:hyperlink r:id="rId12" w:history="1">
        <w:r w:rsidRPr="00B316A4">
          <w:rPr>
            <w:rStyle w:val="Hipervnculo"/>
            <w:lang w:val="en-US"/>
          </w:rPr>
          <w:t>https://youtu.be/MMuOxN-zs90</w:t>
        </w:r>
      </w:hyperlink>
    </w:p>
    <w:p w14:paraId="08CADF85" w14:textId="77777777" w:rsidR="00435DBD" w:rsidRPr="001642A1" w:rsidRDefault="00435DBD" w:rsidP="005B05C7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eastAsia="es-ES" w:bidi="es-ES"/>
        </w:rPr>
      </w:pPr>
    </w:p>
    <w:p w14:paraId="3568BEC4" w14:textId="4B3DC4EF" w:rsidR="009D33C9" w:rsidRPr="001642A1" w:rsidRDefault="009D33C9" w:rsidP="005B05C7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eastAsia="es-ES" w:bidi="es-ES"/>
        </w:rPr>
      </w:pPr>
      <w:r w:rsidRPr="001642A1">
        <w:rPr>
          <w:rFonts w:ascii="Montserrat" w:eastAsia="Arial" w:hAnsi="Montserrat" w:cs="Arial"/>
          <w:color w:val="000000" w:themeColor="text1"/>
          <w:lang w:eastAsia="es-ES" w:bidi="es-ES"/>
        </w:rPr>
        <w:t xml:space="preserve">También podemos usar canciones para </w:t>
      </w:r>
      <w:r w:rsidR="007975A5">
        <w:rPr>
          <w:rFonts w:ascii="Montserrat" w:eastAsia="Arial" w:hAnsi="Montserrat" w:cs="Arial"/>
          <w:color w:val="000000" w:themeColor="text1"/>
          <w:lang w:eastAsia="es-ES" w:bidi="es-ES"/>
        </w:rPr>
        <w:t>ayudarles en la autorregulación, por ejemplo, la siguiente canción</w:t>
      </w:r>
      <w:r w:rsidR="00245DE1">
        <w:rPr>
          <w:rFonts w:ascii="Montserrat" w:eastAsia="Arial" w:hAnsi="Montserrat" w:cs="Arial"/>
          <w:color w:val="000000" w:themeColor="text1"/>
          <w:lang w:eastAsia="es-ES" w:bidi="es-ES"/>
        </w:rPr>
        <w:t>.</w:t>
      </w:r>
    </w:p>
    <w:p w14:paraId="0E6B300F" w14:textId="77777777" w:rsidR="009D33C9" w:rsidRPr="001642A1" w:rsidRDefault="009D33C9" w:rsidP="005B05C7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eastAsia="es-ES" w:bidi="es-ES"/>
        </w:rPr>
      </w:pPr>
    </w:p>
    <w:p w14:paraId="4DF86643" w14:textId="68EC47ED" w:rsidR="009D33C9" w:rsidRPr="007975A5" w:rsidRDefault="009D33C9" w:rsidP="007975A5">
      <w:pPr>
        <w:spacing w:after="0" w:line="240" w:lineRule="auto"/>
        <w:jc w:val="center"/>
        <w:rPr>
          <w:rFonts w:ascii="Montserrat" w:eastAsia="Arial" w:hAnsi="Montserrat" w:cs="Arial"/>
          <w:i/>
          <w:color w:val="000000" w:themeColor="text1"/>
          <w:lang w:eastAsia="es-ES" w:bidi="es-ES"/>
        </w:rPr>
      </w:pPr>
      <w:r w:rsidRPr="007975A5">
        <w:rPr>
          <w:rFonts w:ascii="Montserrat" w:eastAsia="Arial" w:hAnsi="Montserrat" w:cs="Arial"/>
          <w:i/>
          <w:color w:val="000000" w:themeColor="text1"/>
          <w:lang w:eastAsia="es-ES" w:bidi="es-ES"/>
        </w:rPr>
        <w:t>“</w:t>
      </w:r>
      <w:r w:rsidR="007975A5" w:rsidRPr="007975A5">
        <w:rPr>
          <w:rFonts w:ascii="Montserrat" w:eastAsia="Arial" w:hAnsi="Montserrat" w:cs="Arial"/>
          <w:i/>
          <w:color w:val="000000" w:themeColor="text1"/>
          <w:lang w:eastAsia="es-ES" w:bidi="es-ES"/>
        </w:rPr>
        <w:t>Que duerman los niños”</w:t>
      </w:r>
    </w:p>
    <w:p w14:paraId="5E71C291" w14:textId="77777777" w:rsidR="007975A5" w:rsidRDefault="007975A5" w:rsidP="005B05C7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eastAsia="es-ES" w:bidi="es-ES"/>
        </w:rPr>
      </w:pPr>
    </w:p>
    <w:p w14:paraId="4D77F1E1" w14:textId="2F43FDF1" w:rsidR="009D33C9" w:rsidRPr="007975A5" w:rsidRDefault="009D33C9" w:rsidP="007975A5">
      <w:pPr>
        <w:spacing w:after="0" w:line="240" w:lineRule="auto"/>
        <w:jc w:val="center"/>
        <w:rPr>
          <w:rFonts w:ascii="Montserrat" w:eastAsia="Arial" w:hAnsi="Montserrat" w:cs="Arial"/>
          <w:i/>
          <w:color w:val="000000" w:themeColor="text1"/>
          <w:lang w:eastAsia="es-ES" w:bidi="es-ES"/>
        </w:rPr>
      </w:pPr>
      <w:r w:rsidRPr="007975A5">
        <w:rPr>
          <w:rFonts w:ascii="Montserrat" w:eastAsia="Arial" w:hAnsi="Montserrat" w:cs="Arial"/>
          <w:i/>
          <w:color w:val="000000" w:themeColor="text1"/>
          <w:lang w:eastAsia="es-ES" w:bidi="es-ES"/>
        </w:rPr>
        <w:t>Que duerma la niña</w:t>
      </w:r>
    </w:p>
    <w:p w14:paraId="0D8720E7" w14:textId="4ABE53B1" w:rsidR="009D33C9" w:rsidRPr="007975A5" w:rsidRDefault="00245DE1" w:rsidP="007975A5">
      <w:pPr>
        <w:spacing w:after="0" w:line="240" w:lineRule="auto"/>
        <w:jc w:val="center"/>
        <w:rPr>
          <w:rFonts w:ascii="Montserrat" w:eastAsia="Arial" w:hAnsi="Montserrat" w:cs="Arial"/>
          <w:i/>
          <w:color w:val="000000" w:themeColor="text1"/>
          <w:lang w:eastAsia="es-ES" w:bidi="es-ES"/>
        </w:rPr>
      </w:pPr>
      <w:r>
        <w:rPr>
          <w:rFonts w:ascii="Montserrat" w:eastAsia="Arial" w:hAnsi="Montserrat" w:cs="Arial"/>
          <w:i/>
          <w:color w:val="000000" w:themeColor="text1"/>
          <w:lang w:eastAsia="es-ES" w:bidi="es-ES"/>
        </w:rPr>
        <w:t>q</w:t>
      </w:r>
      <w:r w:rsidR="009D33C9" w:rsidRPr="007975A5">
        <w:rPr>
          <w:rFonts w:ascii="Montserrat" w:eastAsia="Arial" w:hAnsi="Montserrat" w:cs="Arial"/>
          <w:i/>
          <w:color w:val="000000" w:themeColor="text1"/>
          <w:lang w:eastAsia="es-ES" w:bidi="es-ES"/>
        </w:rPr>
        <w:t>ue duerma el niño</w:t>
      </w:r>
    </w:p>
    <w:p w14:paraId="1406016E" w14:textId="45A8A9B8" w:rsidR="009D33C9" w:rsidRPr="007975A5" w:rsidRDefault="00245DE1" w:rsidP="007975A5">
      <w:pPr>
        <w:spacing w:after="0" w:line="240" w:lineRule="auto"/>
        <w:jc w:val="center"/>
        <w:rPr>
          <w:rFonts w:ascii="Montserrat" w:eastAsia="Arial" w:hAnsi="Montserrat" w:cs="Arial"/>
          <w:i/>
          <w:color w:val="000000" w:themeColor="text1"/>
          <w:lang w:eastAsia="es-ES" w:bidi="es-ES"/>
        </w:rPr>
      </w:pPr>
      <w:r>
        <w:rPr>
          <w:rFonts w:ascii="Montserrat" w:eastAsia="Arial" w:hAnsi="Montserrat" w:cs="Arial"/>
          <w:i/>
          <w:color w:val="000000" w:themeColor="text1"/>
          <w:lang w:eastAsia="es-ES" w:bidi="es-ES"/>
        </w:rPr>
        <w:t>q</w:t>
      </w:r>
      <w:r w:rsidR="009D33C9" w:rsidRPr="007975A5">
        <w:rPr>
          <w:rFonts w:ascii="Montserrat" w:eastAsia="Arial" w:hAnsi="Montserrat" w:cs="Arial"/>
          <w:i/>
          <w:color w:val="000000" w:themeColor="text1"/>
          <w:lang w:eastAsia="es-ES" w:bidi="es-ES"/>
        </w:rPr>
        <w:t>ue duerman los niños</w:t>
      </w:r>
      <w:r>
        <w:rPr>
          <w:rFonts w:ascii="Montserrat" w:eastAsia="Arial" w:hAnsi="Montserrat" w:cs="Arial"/>
          <w:i/>
          <w:color w:val="000000" w:themeColor="text1"/>
          <w:lang w:eastAsia="es-ES" w:bidi="es-ES"/>
        </w:rPr>
        <w:t>.</w:t>
      </w:r>
    </w:p>
    <w:p w14:paraId="4571A5B0" w14:textId="7C66DE18" w:rsidR="009D33C9" w:rsidRPr="007975A5" w:rsidRDefault="00245DE1" w:rsidP="007975A5">
      <w:pPr>
        <w:spacing w:after="0" w:line="240" w:lineRule="auto"/>
        <w:jc w:val="center"/>
        <w:rPr>
          <w:rFonts w:ascii="Montserrat" w:eastAsia="Arial" w:hAnsi="Montserrat" w:cs="Arial"/>
          <w:i/>
          <w:color w:val="000000" w:themeColor="text1"/>
          <w:lang w:eastAsia="es-ES" w:bidi="es-ES"/>
        </w:rPr>
      </w:pPr>
      <w:r>
        <w:rPr>
          <w:rFonts w:ascii="Montserrat" w:eastAsia="Arial" w:hAnsi="Montserrat" w:cs="Arial"/>
          <w:i/>
          <w:color w:val="000000" w:themeColor="text1"/>
          <w:lang w:eastAsia="es-ES" w:bidi="es-ES"/>
        </w:rPr>
        <w:t>Son, son</w:t>
      </w:r>
    </w:p>
    <w:p w14:paraId="33EE2AC7" w14:textId="65572768" w:rsidR="009D33C9" w:rsidRPr="007975A5" w:rsidRDefault="00245DE1" w:rsidP="007975A5">
      <w:pPr>
        <w:spacing w:after="0" w:line="240" w:lineRule="auto"/>
        <w:jc w:val="center"/>
        <w:rPr>
          <w:rFonts w:ascii="Montserrat" w:eastAsia="Arial" w:hAnsi="Montserrat" w:cs="Arial"/>
          <w:i/>
          <w:color w:val="000000" w:themeColor="text1"/>
          <w:lang w:eastAsia="es-ES" w:bidi="es-ES"/>
        </w:rPr>
      </w:pPr>
      <w:r>
        <w:rPr>
          <w:rFonts w:ascii="Montserrat" w:eastAsia="Arial" w:hAnsi="Montserrat" w:cs="Arial"/>
          <w:i/>
          <w:color w:val="000000" w:themeColor="text1"/>
          <w:lang w:eastAsia="es-ES" w:bidi="es-ES"/>
        </w:rPr>
        <w:t>a</w:t>
      </w:r>
      <w:r w:rsidR="009D33C9" w:rsidRPr="007975A5">
        <w:rPr>
          <w:rFonts w:ascii="Montserrat" w:eastAsia="Arial" w:hAnsi="Montserrat" w:cs="Arial"/>
          <w:i/>
          <w:color w:val="000000" w:themeColor="text1"/>
          <w:lang w:eastAsia="es-ES" w:bidi="es-ES"/>
        </w:rPr>
        <w:t>diós al sol</w:t>
      </w:r>
    </w:p>
    <w:p w14:paraId="52EBE5F7" w14:textId="6E3F13F3" w:rsidR="009D33C9" w:rsidRPr="007975A5" w:rsidRDefault="00245DE1" w:rsidP="007975A5">
      <w:pPr>
        <w:spacing w:after="0" w:line="240" w:lineRule="auto"/>
        <w:jc w:val="center"/>
        <w:rPr>
          <w:rFonts w:ascii="Montserrat" w:eastAsia="Arial" w:hAnsi="Montserrat" w:cs="Arial"/>
          <w:i/>
          <w:color w:val="000000" w:themeColor="text1"/>
          <w:lang w:eastAsia="es-ES" w:bidi="es-ES"/>
        </w:rPr>
      </w:pPr>
      <w:r>
        <w:rPr>
          <w:rFonts w:ascii="Montserrat" w:eastAsia="Arial" w:hAnsi="Montserrat" w:cs="Arial"/>
          <w:i/>
          <w:color w:val="000000" w:themeColor="text1"/>
          <w:lang w:eastAsia="es-ES" w:bidi="es-ES"/>
        </w:rPr>
        <w:t>son, son</w:t>
      </w:r>
    </w:p>
    <w:p w14:paraId="3EE20E1F" w14:textId="6486F5D0" w:rsidR="009D33C9" w:rsidRPr="007975A5" w:rsidRDefault="00245DE1" w:rsidP="007975A5">
      <w:pPr>
        <w:spacing w:after="0" w:line="240" w:lineRule="auto"/>
        <w:jc w:val="center"/>
        <w:rPr>
          <w:rFonts w:ascii="Montserrat" w:eastAsia="Arial" w:hAnsi="Montserrat" w:cs="Arial"/>
          <w:i/>
          <w:color w:val="000000" w:themeColor="text1"/>
          <w:lang w:eastAsia="es-ES" w:bidi="es-ES"/>
        </w:rPr>
      </w:pPr>
      <w:r>
        <w:rPr>
          <w:rFonts w:ascii="Montserrat" w:eastAsia="Arial" w:hAnsi="Montserrat" w:cs="Arial"/>
          <w:i/>
          <w:color w:val="000000" w:themeColor="text1"/>
          <w:lang w:eastAsia="es-ES" w:bidi="es-ES"/>
        </w:rPr>
        <w:t>a</w:t>
      </w:r>
      <w:r w:rsidR="009D33C9" w:rsidRPr="007975A5">
        <w:rPr>
          <w:rFonts w:ascii="Montserrat" w:eastAsia="Arial" w:hAnsi="Montserrat" w:cs="Arial"/>
          <w:i/>
          <w:color w:val="000000" w:themeColor="text1"/>
          <w:lang w:eastAsia="es-ES" w:bidi="es-ES"/>
        </w:rPr>
        <w:t>diós al sol</w:t>
      </w:r>
      <w:r>
        <w:rPr>
          <w:rFonts w:ascii="Montserrat" w:eastAsia="Arial" w:hAnsi="Montserrat" w:cs="Arial"/>
          <w:i/>
          <w:color w:val="000000" w:themeColor="text1"/>
          <w:lang w:eastAsia="es-ES" w:bidi="es-ES"/>
        </w:rPr>
        <w:t>.</w:t>
      </w:r>
    </w:p>
    <w:p w14:paraId="0144897E" w14:textId="77777777" w:rsidR="009D33C9" w:rsidRPr="007975A5" w:rsidRDefault="009D33C9" w:rsidP="007975A5">
      <w:pPr>
        <w:spacing w:after="0" w:line="240" w:lineRule="auto"/>
        <w:jc w:val="center"/>
        <w:rPr>
          <w:rFonts w:ascii="Montserrat" w:eastAsia="Arial" w:hAnsi="Montserrat" w:cs="Arial"/>
          <w:i/>
          <w:color w:val="000000" w:themeColor="text1"/>
          <w:lang w:eastAsia="es-ES" w:bidi="es-ES"/>
        </w:rPr>
      </w:pPr>
      <w:r w:rsidRPr="007975A5">
        <w:rPr>
          <w:rFonts w:ascii="Montserrat" w:eastAsia="Arial" w:hAnsi="Montserrat" w:cs="Arial"/>
          <w:i/>
          <w:color w:val="000000" w:themeColor="text1"/>
          <w:lang w:eastAsia="es-ES" w:bidi="es-ES"/>
        </w:rPr>
        <w:t>Cerramos ojitos</w:t>
      </w:r>
    </w:p>
    <w:p w14:paraId="3D5B4C2A" w14:textId="7691C4B7" w:rsidR="009D33C9" w:rsidRPr="007975A5" w:rsidRDefault="00245DE1" w:rsidP="007975A5">
      <w:pPr>
        <w:spacing w:after="0" w:line="240" w:lineRule="auto"/>
        <w:jc w:val="center"/>
        <w:rPr>
          <w:rFonts w:ascii="Montserrat" w:eastAsia="Arial" w:hAnsi="Montserrat" w:cs="Arial"/>
          <w:i/>
          <w:color w:val="000000" w:themeColor="text1"/>
          <w:lang w:eastAsia="es-ES" w:bidi="es-ES"/>
        </w:rPr>
      </w:pPr>
      <w:r>
        <w:rPr>
          <w:rFonts w:ascii="Montserrat" w:eastAsia="Arial" w:hAnsi="Montserrat" w:cs="Arial"/>
          <w:i/>
          <w:color w:val="000000" w:themeColor="text1"/>
          <w:lang w:eastAsia="es-ES" w:bidi="es-ES"/>
        </w:rPr>
        <w:t>a</w:t>
      </w:r>
      <w:r w:rsidR="009D33C9" w:rsidRPr="007975A5">
        <w:rPr>
          <w:rFonts w:ascii="Montserrat" w:eastAsia="Arial" w:hAnsi="Montserrat" w:cs="Arial"/>
          <w:i/>
          <w:color w:val="000000" w:themeColor="text1"/>
          <w:lang w:eastAsia="es-ES" w:bidi="es-ES"/>
        </w:rPr>
        <w:t>briendo el corazón</w:t>
      </w:r>
    </w:p>
    <w:p w14:paraId="7285B33C" w14:textId="064D88BF" w:rsidR="009D33C9" w:rsidRPr="007975A5" w:rsidRDefault="00245DE1" w:rsidP="007975A5">
      <w:pPr>
        <w:spacing w:after="0" w:line="240" w:lineRule="auto"/>
        <w:jc w:val="center"/>
        <w:rPr>
          <w:rFonts w:ascii="Montserrat" w:eastAsia="Arial" w:hAnsi="Montserrat" w:cs="Arial"/>
          <w:i/>
          <w:color w:val="000000" w:themeColor="text1"/>
          <w:lang w:eastAsia="es-ES" w:bidi="es-ES"/>
        </w:rPr>
      </w:pPr>
      <w:r>
        <w:rPr>
          <w:rFonts w:ascii="Montserrat" w:eastAsia="Arial" w:hAnsi="Montserrat" w:cs="Arial"/>
          <w:i/>
          <w:color w:val="000000" w:themeColor="text1"/>
          <w:lang w:eastAsia="es-ES" w:bidi="es-ES"/>
        </w:rPr>
        <w:t>s</w:t>
      </w:r>
      <w:r w:rsidR="009D33C9" w:rsidRPr="007975A5">
        <w:rPr>
          <w:rFonts w:ascii="Montserrat" w:eastAsia="Arial" w:hAnsi="Montserrat" w:cs="Arial"/>
          <w:i/>
          <w:color w:val="000000" w:themeColor="text1"/>
          <w:lang w:eastAsia="es-ES" w:bidi="es-ES"/>
        </w:rPr>
        <w:t>on, son, son</w:t>
      </w:r>
    </w:p>
    <w:p w14:paraId="0E39F126" w14:textId="7B64BF8D" w:rsidR="009D33C9" w:rsidRPr="007975A5" w:rsidRDefault="00245DE1" w:rsidP="007975A5">
      <w:pPr>
        <w:spacing w:after="0" w:line="240" w:lineRule="auto"/>
        <w:jc w:val="center"/>
        <w:rPr>
          <w:rFonts w:ascii="Montserrat" w:eastAsia="Arial" w:hAnsi="Montserrat" w:cs="Arial"/>
          <w:i/>
          <w:color w:val="000000" w:themeColor="text1"/>
          <w:lang w:eastAsia="es-ES" w:bidi="es-ES"/>
        </w:rPr>
      </w:pPr>
      <w:r>
        <w:rPr>
          <w:rFonts w:ascii="Montserrat" w:eastAsia="Arial" w:hAnsi="Montserrat" w:cs="Arial"/>
          <w:i/>
          <w:color w:val="000000" w:themeColor="text1"/>
          <w:lang w:eastAsia="es-ES" w:bidi="es-ES"/>
        </w:rPr>
        <w:t>a</w:t>
      </w:r>
      <w:r w:rsidR="009D33C9" w:rsidRPr="007975A5">
        <w:rPr>
          <w:rFonts w:ascii="Montserrat" w:eastAsia="Arial" w:hAnsi="Montserrat" w:cs="Arial"/>
          <w:i/>
          <w:color w:val="000000" w:themeColor="text1"/>
          <w:lang w:eastAsia="es-ES" w:bidi="es-ES"/>
        </w:rPr>
        <w:t>briendo el corazón</w:t>
      </w:r>
      <w:r>
        <w:rPr>
          <w:rFonts w:ascii="Montserrat" w:eastAsia="Arial" w:hAnsi="Montserrat" w:cs="Arial"/>
          <w:i/>
          <w:color w:val="000000" w:themeColor="text1"/>
          <w:lang w:eastAsia="es-ES" w:bidi="es-ES"/>
        </w:rPr>
        <w:t>.</w:t>
      </w:r>
    </w:p>
    <w:p w14:paraId="5FE4E517" w14:textId="77777777" w:rsidR="009D33C9" w:rsidRPr="007975A5" w:rsidRDefault="009D33C9" w:rsidP="007975A5">
      <w:pPr>
        <w:spacing w:after="0" w:line="240" w:lineRule="auto"/>
        <w:jc w:val="center"/>
        <w:rPr>
          <w:rFonts w:ascii="Montserrat" w:eastAsia="Arial" w:hAnsi="Montserrat" w:cs="Arial"/>
          <w:i/>
          <w:color w:val="000000" w:themeColor="text1"/>
          <w:lang w:eastAsia="es-ES" w:bidi="es-ES"/>
        </w:rPr>
      </w:pPr>
      <w:r w:rsidRPr="007975A5">
        <w:rPr>
          <w:rFonts w:ascii="Montserrat" w:eastAsia="Arial" w:hAnsi="Montserrat" w:cs="Arial"/>
          <w:i/>
          <w:color w:val="000000" w:themeColor="text1"/>
          <w:lang w:eastAsia="es-ES" w:bidi="es-ES"/>
        </w:rPr>
        <w:t>Sueña mi niña</w:t>
      </w:r>
    </w:p>
    <w:p w14:paraId="6B359C96" w14:textId="16A0C1BB" w:rsidR="009D33C9" w:rsidRPr="007975A5" w:rsidRDefault="00245DE1" w:rsidP="007975A5">
      <w:pPr>
        <w:spacing w:after="0" w:line="240" w:lineRule="auto"/>
        <w:jc w:val="center"/>
        <w:rPr>
          <w:rFonts w:ascii="Montserrat" w:eastAsia="Arial" w:hAnsi="Montserrat" w:cs="Arial"/>
          <w:i/>
          <w:color w:val="000000" w:themeColor="text1"/>
          <w:lang w:eastAsia="es-ES" w:bidi="es-ES"/>
        </w:rPr>
      </w:pPr>
      <w:r>
        <w:rPr>
          <w:rFonts w:ascii="Montserrat" w:eastAsia="Arial" w:hAnsi="Montserrat" w:cs="Arial"/>
          <w:i/>
          <w:color w:val="000000" w:themeColor="text1"/>
          <w:lang w:eastAsia="es-ES" w:bidi="es-ES"/>
        </w:rPr>
        <w:t>s</w:t>
      </w:r>
      <w:r w:rsidR="009D33C9" w:rsidRPr="007975A5">
        <w:rPr>
          <w:rFonts w:ascii="Montserrat" w:eastAsia="Arial" w:hAnsi="Montserrat" w:cs="Arial"/>
          <w:i/>
          <w:color w:val="000000" w:themeColor="text1"/>
          <w:lang w:eastAsia="es-ES" w:bidi="es-ES"/>
        </w:rPr>
        <w:t>ueña mi niño</w:t>
      </w:r>
    </w:p>
    <w:p w14:paraId="02C522A7" w14:textId="360B6C8C" w:rsidR="009D33C9" w:rsidRPr="007975A5" w:rsidRDefault="00245DE1" w:rsidP="007975A5">
      <w:pPr>
        <w:spacing w:after="0" w:line="240" w:lineRule="auto"/>
        <w:jc w:val="center"/>
        <w:rPr>
          <w:rFonts w:ascii="Montserrat" w:eastAsia="Arial" w:hAnsi="Montserrat" w:cs="Arial"/>
          <w:i/>
          <w:color w:val="000000" w:themeColor="text1"/>
          <w:lang w:eastAsia="es-ES" w:bidi="es-ES"/>
        </w:rPr>
      </w:pPr>
      <w:r>
        <w:rPr>
          <w:rFonts w:ascii="Montserrat" w:eastAsia="Arial" w:hAnsi="Montserrat" w:cs="Arial"/>
          <w:i/>
          <w:color w:val="000000" w:themeColor="text1"/>
          <w:lang w:eastAsia="es-ES" w:bidi="es-ES"/>
        </w:rPr>
        <w:t>s</w:t>
      </w:r>
      <w:r w:rsidR="009D33C9" w:rsidRPr="007975A5">
        <w:rPr>
          <w:rFonts w:ascii="Montserrat" w:eastAsia="Arial" w:hAnsi="Montserrat" w:cs="Arial"/>
          <w:i/>
          <w:color w:val="000000" w:themeColor="text1"/>
          <w:lang w:eastAsia="es-ES" w:bidi="es-ES"/>
        </w:rPr>
        <w:t>on, son, mi corazón</w:t>
      </w:r>
      <w:r>
        <w:rPr>
          <w:rFonts w:ascii="Montserrat" w:eastAsia="Arial" w:hAnsi="Montserrat" w:cs="Arial"/>
          <w:i/>
          <w:color w:val="000000" w:themeColor="text1"/>
          <w:lang w:eastAsia="es-ES" w:bidi="es-ES"/>
        </w:rPr>
        <w:t>.</w:t>
      </w:r>
    </w:p>
    <w:p w14:paraId="5FCF1365" w14:textId="1CFD94B7" w:rsidR="009D33C9" w:rsidRPr="007975A5" w:rsidRDefault="00245DE1" w:rsidP="007975A5">
      <w:pPr>
        <w:spacing w:after="0" w:line="240" w:lineRule="auto"/>
        <w:jc w:val="center"/>
        <w:rPr>
          <w:rFonts w:ascii="Montserrat" w:eastAsia="Arial" w:hAnsi="Montserrat" w:cs="Arial"/>
          <w:i/>
          <w:color w:val="000000" w:themeColor="text1"/>
          <w:lang w:eastAsia="es-ES" w:bidi="es-ES"/>
        </w:rPr>
      </w:pPr>
      <w:r>
        <w:rPr>
          <w:rFonts w:ascii="Montserrat" w:eastAsia="Arial" w:hAnsi="Montserrat" w:cs="Arial"/>
          <w:i/>
          <w:color w:val="000000" w:themeColor="text1"/>
          <w:lang w:eastAsia="es-ES" w:bidi="es-ES"/>
        </w:rPr>
        <w:t>V</w:t>
      </w:r>
      <w:r w:rsidR="009D33C9" w:rsidRPr="007975A5">
        <w:rPr>
          <w:rFonts w:ascii="Montserrat" w:eastAsia="Arial" w:hAnsi="Montserrat" w:cs="Arial"/>
          <w:i/>
          <w:color w:val="000000" w:themeColor="text1"/>
          <w:lang w:eastAsia="es-ES" w:bidi="es-ES"/>
        </w:rPr>
        <w:t>iene la luna</w:t>
      </w:r>
    </w:p>
    <w:p w14:paraId="2627E269" w14:textId="475C6E19" w:rsidR="009D33C9" w:rsidRPr="007975A5" w:rsidRDefault="00245DE1" w:rsidP="007975A5">
      <w:pPr>
        <w:spacing w:after="0" w:line="240" w:lineRule="auto"/>
        <w:jc w:val="center"/>
        <w:rPr>
          <w:rFonts w:ascii="Montserrat" w:eastAsia="Arial" w:hAnsi="Montserrat" w:cs="Arial"/>
          <w:i/>
          <w:color w:val="000000" w:themeColor="text1"/>
          <w:lang w:eastAsia="es-ES" w:bidi="es-ES"/>
        </w:rPr>
      </w:pPr>
      <w:r>
        <w:rPr>
          <w:rFonts w:ascii="Montserrat" w:eastAsia="Arial" w:hAnsi="Montserrat" w:cs="Arial"/>
          <w:i/>
          <w:color w:val="000000" w:themeColor="text1"/>
          <w:lang w:eastAsia="es-ES" w:bidi="es-ES"/>
        </w:rPr>
        <w:t>c</w:t>
      </w:r>
      <w:r w:rsidR="009D33C9" w:rsidRPr="007975A5">
        <w:rPr>
          <w:rFonts w:ascii="Montserrat" w:eastAsia="Arial" w:hAnsi="Montserrat" w:cs="Arial"/>
          <w:i/>
          <w:color w:val="000000" w:themeColor="text1"/>
          <w:lang w:eastAsia="es-ES" w:bidi="es-ES"/>
        </w:rPr>
        <w:t>omo una tuna</w:t>
      </w:r>
    </w:p>
    <w:p w14:paraId="6325A305" w14:textId="25062B89" w:rsidR="009D33C9" w:rsidRPr="007975A5" w:rsidRDefault="00245DE1" w:rsidP="007975A5">
      <w:pPr>
        <w:spacing w:after="0" w:line="240" w:lineRule="auto"/>
        <w:jc w:val="center"/>
        <w:rPr>
          <w:rFonts w:ascii="Montserrat" w:eastAsia="Arial" w:hAnsi="Montserrat" w:cs="Arial"/>
          <w:i/>
          <w:color w:val="000000" w:themeColor="text1"/>
          <w:lang w:eastAsia="es-ES" w:bidi="es-ES"/>
        </w:rPr>
      </w:pPr>
      <w:r>
        <w:rPr>
          <w:rFonts w:ascii="Montserrat" w:eastAsia="Arial" w:hAnsi="Montserrat" w:cs="Arial"/>
          <w:i/>
          <w:color w:val="000000" w:themeColor="text1"/>
          <w:lang w:eastAsia="es-ES" w:bidi="es-ES"/>
        </w:rPr>
        <w:t>a</w:t>
      </w:r>
      <w:r w:rsidR="009D33C9" w:rsidRPr="007975A5">
        <w:rPr>
          <w:rFonts w:ascii="Montserrat" w:eastAsia="Arial" w:hAnsi="Montserrat" w:cs="Arial"/>
          <w:i/>
          <w:color w:val="000000" w:themeColor="text1"/>
          <w:lang w:eastAsia="es-ES" w:bidi="es-ES"/>
        </w:rPr>
        <w:t>brazando a los niños</w:t>
      </w:r>
      <w:r>
        <w:rPr>
          <w:rFonts w:ascii="Montserrat" w:eastAsia="Arial" w:hAnsi="Montserrat" w:cs="Arial"/>
          <w:i/>
          <w:color w:val="000000" w:themeColor="text1"/>
          <w:lang w:eastAsia="es-ES" w:bidi="es-ES"/>
        </w:rPr>
        <w:t>.</w:t>
      </w:r>
    </w:p>
    <w:p w14:paraId="35EBDE98" w14:textId="2B3DDE03" w:rsidR="009D33C9" w:rsidRPr="007975A5" w:rsidRDefault="009D33C9" w:rsidP="007975A5">
      <w:pPr>
        <w:spacing w:after="0" w:line="240" w:lineRule="auto"/>
        <w:jc w:val="center"/>
        <w:rPr>
          <w:rFonts w:ascii="Montserrat" w:eastAsia="Arial" w:hAnsi="Montserrat" w:cs="Arial"/>
          <w:i/>
          <w:color w:val="000000" w:themeColor="text1"/>
          <w:lang w:eastAsia="es-ES" w:bidi="es-ES"/>
        </w:rPr>
      </w:pPr>
      <w:r w:rsidRPr="007975A5">
        <w:rPr>
          <w:rFonts w:ascii="Montserrat" w:eastAsia="Arial" w:hAnsi="Montserrat" w:cs="Arial"/>
          <w:i/>
          <w:color w:val="000000" w:themeColor="text1"/>
          <w:lang w:eastAsia="es-ES" w:bidi="es-ES"/>
        </w:rPr>
        <w:t>Son, son, son</w:t>
      </w:r>
    </w:p>
    <w:p w14:paraId="34C736A6" w14:textId="434D2D83" w:rsidR="009D33C9" w:rsidRPr="007975A5" w:rsidRDefault="00245DE1" w:rsidP="007975A5">
      <w:pPr>
        <w:spacing w:after="0" w:line="240" w:lineRule="auto"/>
        <w:jc w:val="center"/>
        <w:rPr>
          <w:rFonts w:ascii="Montserrat" w:eastAsia="Arial" w:hAnsi="Montserrat" w:cs="Arial"/>
          <w:i/>
          <w:color w:val="000000" w:themeColor="text1"/>
          <w:lang w:eastAsia="es-ES" w:bidi="es-ES"/>
        </w:rPr>
      </w:pPr>
      <w:r>
        <w:rPr>
          <w:rFonts w:ascii="Montserrat" w:eastAsia="Arial" w:hAnsi="Montserrat" w:cs="Arial"/>
          <w:i/>
          <w:color w:val="000000" w:themeColor="text1"/>
          <w:lang w:eastAsia="es-ES" w:bidi="es-ES"/>
        </w:rPr>
        <w:t>a</w:t>
      </w:r>
      <w:r w:rsidR="009D33C9" w:rsidRPr="007975A5">
        <w:rPr>
          <w:rFonts w:ascii="Montserrat" w:eastAsia="Arial" w:hAnsi="Montserrat" w:cs="Arial"/>
          <w:i/>
          <w:color w:val="000000" w:themeColor="text1"/>
          <w:lang w:eastAsia="es-ES" w:bidi="es-ES"/>
        </w:rPr>
        <w:t>diós al sol</w:t>
      </w:r>
    </w:p>
    <w:p w14:paraId="59885871" w14:textId="077F0327" w:rsidR="009D33C9" w:rsidRPr="007975A5" w:rsidRDefault="00245DE1" w:rsidP="007975A5">
      <w:pPr>
        <w:spacing w:after="0" w:line="240" w:lineRule="auto"/>
        <w:jc w:val="center"/>
        <w:rPr>
          <w:rFonts w:ascii="Montserrat" w:eastAsia="Arial" w:hAnsi="Montserrat" w:cs="Arial"/>
          <w:i/>
          <w:color w:val="000000" w:themeColor="text1"/>
          <w:lang w:eastAsia="es-ES" w:bidi="es-ES"/>
        </w:rPr>
      </w:pPr>
      <w:r>
        <w:rPr>
          <w:rFonts w:ascii="Montserrat" w:eastAsia="Arial" w:hAnsi="Montserrat" w:cs="Arial"/>
          <w:i/>
          <w:color w:val="000000" w:themeColor="text1"/>
          <w:lang w:eastAsia="es-ES" w:bidi="es-ES"/>
        </w:rPr>
        <w:t>son</w:t>
      </w:r>
      <w:r w:rsidR="009D33C9" w:rsidRPr="007975A5">
        <w:rPr>
          <w:rFonts w:ascii="Montserrat" w:eastAsia="Arial" w:hAnsi="Montserrat" w:cs="Arial"/>
          <w:i/>
          <w:color w:val="000000" w:themeColor="text1"/>
          <w:lang w:eastAsia="es-ES" w:bidi="es-ES"/>
        </w:rPr>
        <w:t>, son</w:t>
      </w:r>
    </w:p>
    <w:p w14:paraId="5EB5D498" w14:textId="61384941" w:rsidR="009D33C9" w:rsidRPr="007975A5" w:rsidRDefault="00245DE1" w:rsidP="007975A5">
      <w:pPr>
        <w:spacing w:after="0" w:line="240" w:lineRule="auto"/>
        <w:jc w:val="center"/>
        <w:rPr>
          <w:rFonts w:ascii="Montserrat" w:eastAsia="Arial" w:hAnsi="Montserrat" w:cs="Arial"/>
          <w:i/>
          <w:color w:val="000000" w:themeColor="text1"/>
          <w:lang w:eastAsia="es-ES" w:bidi="es-ES"/>
        </w:rPr>
      </w:pPr>
      <w:r>
        <w:rPr>
          <w:rFonts w:ascii="Montserrat" w:eastAsia="Arial" w:hAnsi="Montserrat" w:cs="Arial"/>
          <w:i/>
          <w:color w:val="000000" w:themeColor="text1"/>
          <w:lang w:eastAsia="es-ES" w:bidi="es-ES"/>
        </w:rPr>
        <w:t>m</w:t>
      </w:r>
      <w:r w:rsidR="009D33C9" w:rsidRPr="007975A5">
        <w:rPr>
          <w:rFonts w:ascii="Montserrat" w:eastAsia="Arial" w:hAnsi="Montserrat" w:cs="Arial"/>
          <w:i/>
          <w:color w:val="000000" w:themeColor="text1"/>
          <w:lang w:eastAsia="es-ES" w:bidi="es-ES"/>
        </w:rPr>
        <w:t>i corazón</w:t>
      </w:r>
      <w:r>
        <w:rPr>
          <w:rFonts w:ascii="Montserrat" w:eastAsia="Arial" w:hAnsi="Montserrat" w:cs="Arial"/>
          <w:i/>
          <w:color w:val="000000" w:themeColor="text1"/>
          <w:lang w:eastAsia="es-ES" w:bidi="es-ES"/>
        </w:rPr>
        <w:t>.</w:t>
      </w:r>
    </w:p>
    <w:p w14:paraId="00A9BA7E" w14:textId="77777777" w:rsidR="009D33C9" w:rsidRPr="001642A1" w:rsidRDefault="009D33C9" w:rsidP="005B05C7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eastAsia="es-ES" w:bidi="es-ES"/>
        </w:rPr>
      </w:pPr>
    </w:p>
    <w:p w14:paraId="6706F096" w14:textId="7A1D785D" w:rsidR="009D33C9" w:rsidRPr="001642A1" w:rsidRDefault="007975A5" w:rsidP="005B05C7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eastAsia="es-ES" w:bidi="es-ES"/>
        </w:rPr>
      </w:pPr>
      <w:r>
        <w:rPr>
          <w:rFonts w:ascii="Montserrat" w:eastAsia="Arial" w:hAnsi="Montserrat" w:cs="Arial"/>
          <w:color w:val="000000" w:themeColor="text1"/>
          <w:lang w:eastAsia="es-ES" w:bidi="es-ES"/>
        </w:rPr>
        <w:t>C</w:t>
      </w:r>
      <w:r w:rsidR="009D33C9" w:rsidRPr="001642A1">
        <w:rPr>
          <w:rFonts w:ascii="Montserrat" w:eastAsia="Arial" w:hAnsi="Montserrat" w:cs="Arial"/>
          <w:color w:val="000000" w:themeColor="text1"/>
          <w:lang w:eastAsia="es-ES" w:bidi="es-ES"/>
        </w:rPr>
        <w:t xml:space="preserve">uando las niñas y los niños ya se van a dormir solitos, es porque ya empiezan a autorregularse y es a través de estas canciones como los adultos les </w:t>
      </w:r>
      <w:r>
        <w:rPr>
          <w:rFonts w:ascii="Montserrat" w:eastAsia="Arial" w:hAnsi="Montserrat" w:cs="Arial"/>
          <w:color w:val="000000" w:themeColor="text1"/>
          <w:lang w:eastAsia="es-ES" w:bidi="es-ES"/>
        </w:rPr>
        <w:t>van</w:t>
      </w:r>
      <w:r w:rsidR="00245DE1">
        <w:rPr>
          <w:rFonts w:ascii="Montserrat" w:eastAsia="Arial" w:hAnsi="Montserrat" w:cs="Arial"/>
          <w:color w:val="000000" w:themeColor="text1"/>
          <w:lang w:eastAsia="es-ES" w:bidi="es-ES"/>
        </w:rPr>
        <w:t xml:space="preserve"> ayudando a lograrlo, t</w:t>
      </w:r>
      <w:r w:rsidR="009D33C9" w:rsidRPr="001642A1">
        <w:rPr>
          <w:rFonts w:ascii="Montserrat" w:eastAsia="Arial" w:hAnsi="Montserrat" w:cs="Arial"/>
          <w:color w:val="000000" w:themeColor="text1"/>
          <w:lang w:eastAsia="es-ES" w:bidi="es-ES"/>
        </w:rPr>
        <w:t xml:space="preserve">ambién los buenos libros y las buenas historias </w:t>
      </w:r>
      <w:r>
        <w:rPr>
          <w:rFonts w:ascii="Montserrat" w:eastAsia="Arial" w:hAnsi="Montserrat" w:cs="Arial"/>
          <w:color w:val="000000" w:themeColor="text1"/>
          <w:lang w:eastAsia="es-ES" w:bidi="es-ES"/>
        </w:rPr>
        <w:t>los ayudarán, como los siguientes:</w:t>
      </w:r>
    </w:p>
    <w:p w14:paraId="33867A5E" w14:textId="3712F73F" w:rsidR="009D33C9" w:rsidRPr="001642A1" w:rsidRDefault="009D33C9" w:rsidP="005B05C7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eastAsia="es-ES" w:bidi="es-ES"/>
        </w:rPr>
      </w:pPr>
    </w:p>
    <w:p w14:paraId="491127C3" w14:textId="35B23254" w:rsidR="009D33C9" w:rsidRPr="00245DE1" w:rsidRDefault="009D33C9" w:rsidP="00245DE1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 w:eastAsia="es-ES" w:bidi="es-ES"/>
        </w:rPr>
      </w:pPr>
      <w:proofErr w:type="spellStart"/>
      <w:r w:rsidRPr="00245DE1">
        <w:rPr>
          <w:rFonts w:ascii="Montserrat" w:eastAsia="Arial" w:hAnsi="Montserrat" w:cs="Arial"/>
          <w:color w:val="000000" w:themeColor="text1"/>
          <w:lang w:val="es-MX" w:eastAsia="es-ES" w:bidi="es-ES"/>
        </w:rPr>
        <w:t>Tobi</w:t>
      </w:r>
      <w:proofErr w:type="spellEnd"/>
      <w:r w:rsidRPr="00245DE1">
        <w:rPr>
          <w:rFonts w:ascii="Montserrat" w:eastAsia="Arial" w:hAnsi="Montserrat" w:cs="Arial"/>
          <w:color w:val="000000" w:themeColor="text1"/>
          <w:lang w:val="es-MX" w:eastAsia="es-ES" w:bidi="es-ES"/>
        </w:rPr>
        <w:t xml:space="preserve"> y los ancianos</w:t>
      </w:r>
      <w:r w:rsidR="00245DE1" w:rsidRPr="00245DE1">
        <w:rPr>
          <w:rFonts w:ascii="Montserrat" w:eastAsia="Arial" w:hAnsi="Montserrat" w:cs="Arial"/>
          <w:color w:val="000000" w:themeColor="text1"/>
          <w:lang w:val="es-MX" w:eastAsia="es-ES" w:bidi="es-ES"/>
        </w:rPr>
        <w:t>.</w:t>
      </w:r>
      <w:r w:rsidRPr="00245DE1">
        <w:rPr>
          <w:rFonts w:ascii="Montserrat" w:eastAsia="Arial" w:hAnsi="Montserrat" w:cs="Arial"/>
          <w:color w:val="000000" w:themeColor="text1"/>
          <w:lang w:val="es-MX" w:eastAsia="es-ES" w:bidi="es-ES"/>
        </w:rPr>
        <w:t xml:space="preserve"> </w:t>
      </w:r>
    </w:p>
    <w:p w14:paraId="322F45D9" w14:textId="77777777" w:rsidR="009D33C9" w:rsidRPr="00245DE1" w:rsidRDefault="009D33C9" w:rsidP="00245DE1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 w:eastAsia="es-ES" w:bidi="es-ES"/>
        </w:rPr>
      </w:pPr>
      <w:r w:rsidRPr="00245DE1">
        <w:rPr>
          <w:rFonts w:ascii="Montserrat" w:eastAsia="Arial" w:hAnsi="Montserrat" w:cs="Arial"/>
          <w:color w:val="000000" w:themeColor="text1"/>
          <w:lang w:val="es-MX" w:eastAsia="es-ES" w:bidi="es-ES"/>
        </w:rPr>
        <w:t xml:space="preserve">Monstruo, ¡sé bueno! </w:t>
      </w:r>
    </w:p>
    <w:p w14:paraId="5A975FC9" w14:textId="2D56D9C9" w:rsidR="009D33C9" w:rsidRPr="00245DE1" w:rsidRDefault="009D33C9" w:rsidP="00245DE1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 w:eastAsia="es-ES" w:bidi="es-ES"/>
        </w:rPr>
      </w:pPr>
      <w:r w:rsidRPr="00245DE1">
        <w:rPr>
          <w:rFonts w:ascii="Montserrat" w:eastAsia="Arial" w:hAnsi="Montserrat" w:cs="Arial"/>
          <w:color w:val="000000" w:themeColor="text1"/>
          <w:lang w:val="es-MX" w:eastAsia="es-ES" w:bidi="es-ES"/>
        </w:rPr>
        <w:t xml:space="preserve">Riqui </w:t>
      </w:r>
      <w:proofErr w:type="spellStart"/>
      <w:r w:rsidRPr="00245DE1">
        <w:rPr>
          <w:rFonts w:ascii="Montserrat" w:eastAsia="Arial" w:hAnsi="Montserrat" w:cs="Arial"/>
          <w:color w:val="000000" w:themeColor="text1"/>
          <w:lang w:val="es-MX" w:eastAsia="es-ES" w:bidi="es-ES"/>
        </w:rPr>
        <w:t>riqui</w:t>
      </w:r>
      <w:proofErr w:type="spellEnd"/>
      <w:r w:rsidRPr="00245DE1">
        <w:rPr>
          <w:rFonts w:ascii="Montserrat" w:eastAsia="Arial" w:hAnsi="Montserrat" w:cs="Arial"/>
          <w:color w:val="000000" w:themeColor="text1"/>
          <w:lang w:val="es-MX" w:eastAsia="es-ES" w:bidi="es-ES"/>
        </w:rPr>
        <w:t xml:space="preserve"> </w:t>
      </w:r>
      <w:proofErr w:type="spellStart"/>
      <w:r w:rsidRPr="00245DE1">
        <w:rPr>
          <w:rFonts w:ascii="Montserrat" w:eastAsia="Arial" w:hAnsi="Montserrat" w:cs="Arial"/>
          <w:color w:val="000000" w:themeColor="text1"/>
          <w:lang w:val="es-MX" w:eastAsia="es-ES" w:bidi="es-ES"/>
        </w:rPr>
        <w:t>riqui</w:t>
      </w:r>
      <w:proofErr w:type="spellEnd"/>
      <w:r w:rsidRPr="00245DE1">
        <w:rPr>
          <w:rFonts w:ascii="Montserrat" w:eastAsia="Arial" w:hAnsi="Montserrat" w:cs="Arial"/>
          <w:color w:val="000000" w:themeColor="text1"/>
          <w:lang w:val="es-MX" w:eastAsia="es-ES" w:bidi="es-ES"/>
        </w:rPr>
        <w:t xml:space="preserve"> </w:t>
      </w:r>
      <w:proofErr w:type="spellStart"/>
      <w:r w:rsidRPr="00245DE1">
        <w:rPr>
          <w:rFonts w:ascii="Montserrat" w:eastAsia="Arial" w:hAnsi="Montserrat" w:cs="Arial"/>
          <w:color w:val="000000" w:themeColor="text1"/>
          <w:lang w:val="es-MX" w:eastAsia="es-ES" w:bidi="es-ES"/>
        </w:rPr>
        <w:t>ran</w:t>
      </w:r>
      <w:proofErr w:type="spellEnd"/>
      <w:r w:rsidR="00245DE1">
        <w:rPr>
          <w:rFonts w:ascii="Montserrat" w:eastAsia="Arial" w:hAnsi="Montserrat" w:cs="Arial"/>
          <w:color w:val="000000" w:themeColor="text1"/>
          <w:lang w:val="es-MX" w:eastAsia="es-ES" w:bidi="es-ES"/>
        </w:rPr>
        <w:t>.</w:t>
      </w:r>
      <w:r w:rsidRPr="00245DE1">
        <w:rPr>
          <w:rFonts w:ascii="Montserrat" w:eastAsia="Arial" w:hAnsi="Montserrat" w:cs="Arial"/>
          <w:color w:val="000000" w:themeColor="text1"/>
          <w:lang w:val="es-MX" w:eastAsia="es-ES" w:bidi="es-ES"/>
        </w:rPr>
        <w:t xml:space="preserve"> </w:t>
      </w:r>
    </w:p>
    <w:p w14:paraId="7C428692" w14:textId="3320B007" w:rsidR="009D33C9" w:rsidRPr="00245DE1" w:rsidRDefault="009D33C9" w:rsidP="00245DE1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 w:eastAsia="es-ES" w:bidi="es-ES"/>
        </w:rPr>
      </w:pPr>
      <w:r w:rsidRPr="00245DE1">
        <w:rPr>
          <w:rFonts w:ascii="Montserrat" w:eastAsia="Arial" w:hAnsi="Montserrat" w:cs="Arial"/>
          <w:color w:val="000000" w:themeColor="text1"/>
          <w:lang w:val="es-MX" w:eastAsia="es-ES" w:bidi="es-ES"/>
        </w:rPr>
        <w:t>El jardín mágico</w:t>
      </w:r>
      <w:r w:rsidR="00245DE1">
        <w:rPr>
          <w:rFonts w:ascii="Montserrat" w:eastAsia="Arial" w:hAnsi="Montserrat" w:cs="Arial"/>
          <w:color w:val="000000" w:themeColor="text1"/>
          <w:lang w:val="es-MX" w:eastAsia="es-ES" w:bidi="es-ES"/>
        </w:rPr>
        <w:t>.</w:t>
      </w:r>
      <w:r w:rsidRPr="00245DE1">
        <w:rPr>
          <w:rFonts w:ascii="Montserrat" w:eastAsia="Arial" w:hAnsi="Montserrat" w:cs="Arial"/>
          <w:color w:val="000000" w:themeColor="text1"/>
          <w:lang w:val="es-MX" w:eastAsia="es-ES" w:bidi="es-ES"/>
        </w:rPr>
        <w:t xml:space="preserve"> </w:t>
      </w:r>
    </w:p>
    <w:p w14:paraId="1F31861A" w14:textId="53E9DF4D" w:rsidR="009D33C9" w:rsidRPr="00245DE1" w:rsidRDefault="009D33C9" w:rsidP="00245DE1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 w:eastAsia="es-ES" w:bidi="es-ES"/>
        </w:rPr>
      </w:pPr>
      <w:r w:rsidRPr="00245DE1">
        <w:rPr>
          <w:rFonts w:ascii="Montserrat" w:eastAsia="Arial" w:hAnsi="Montserrat" w:cs="Arial"/>
          <w:color w:val="000000" w:themeColor="text1"/>
          <w:lang w:val="es-MX" w:eastAsia="es-ES" w:bidi="es-ES"/>
        </w:rPr>
        <w:t>Me gusta</w:t>
      </w:r>
      <w:r w:rsidR="00245DE1">
        <w:rPr>
          <w:rFonts w:ascii="Montserrat" w:eastAsia="Arial" w:hAnsi="Montserrat" w:cs="Arial"/>
          <w:color w:val="000000" w:themeColor="text1"/>
          <w:lang w:val="es-MX" w:eastAsia="es-ES" w:bidi="es-ES"/>
        </w:rPr>
        <w:t>.</w:t>
      </w:r>
      <w:r w:rsidRPr="00245DE1">
        <w:rPr>
          <w:rFonts w:ascii="Montserrat" w:eastAsia="Arial" w:hAnsi="Montserrat" w:cs="Arial"/>
          <w:color w:val="000000" w:themeColor="text1"/>
          <w:lang w:val="es-MX" w:eastAsia="es-ES" w:bidi="es-ES"/>
        </w:rPr>
        <w:t xml:space="preserve"> </w:t>
      </w:r>
    </w:p>
    <w:p w14:paraId="49F25F0C" w14:textId="15B137CB" w:rsidR="009D33C9" w:rsidRPr="00245DE1" w:rsidRDefault="00245DE1" w:rsidP="00245DE1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 w:eastAsia="es-ES" w:bidi="es-ES"/>
        </w:rPr>
      </w:pPr>
      <w:r>
        <w:rPr>
          <w:rFonts w:ascii="Montserrat" w:eastAsia="Arial" w:hAnsi="Montserrat" w:cs="Arial"/>
          <w:color w:val="000000" w:themeColor="text1"/>
          <w:lang w:val="es-MX" w:eastAsia="es-ES" w:bidi="es-ES"/>
        </w:rPr>
        <w:lastRenderedPageBreak/>
        <w:t>Yo.</w:t>
      </w:r>
    </w:p>
    <w:p w14:paraId="723533C3" w14:textId="0C0044D2" w:rsidR="009D33C9" w:rsidRPr="00245DE1" w:rsidRDefault="009D33C9" w:rsidP="00245DE1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 w:eastAsia="es-ES" w:bidi="es-ES"/>
        </w:rPr>
      </w:pPr>
      <w:r w:rsidRPr="00245DE1">
        <w:rPr>
          <w:rFonts w:ascii="Montserrat" w:eastAsia="Arial" w:hAnsi="Montserrat" w:cs="Arial"/>
          <w:color w:val="000000" w:themeColor="text1"/>
          <w:lang w:val="es-MX" w:eastAsia="es-ES" w:bidi="es-ES"/>
        </w:rPr>
        <w:t>Mamá</w:t>
      </w:r>
      <w:r w:rsidR="00245DE1">
        <w:rPr>
          <w:rFonts w:ascii="Montserrat" w:eastAsia="Arial" w:hAnsi="Montserrat" w:cs="Arial"/>
          <w:color w:val="000000" w:themeColor="text1"/>
          <w:lang w:val="es-MX" w:eastAsia="es-ES" w:bidi="es-ES"/>
        </w:rPr>
        <w:t>.</w:t>
      </w:r>
    </w:p>
    <w:p w14:paraId="7E0FA8F6" w14:textId="29EB5AD7" w:rsidR="009D33C9" w:rsidRPr="00245DE1" w:rsidRDefault="009D33C9" w:rsidP="00245DE1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 w:eastAsia="es-ES" w:bidi="es-ES"/>
        </w:rPr>
      </w:pPr>
      <w:r w:rsidRPr="00245DE1">
        <w:rPr>
          <w:rFonts w:ascii="Montserrat" w:eastAsia="Arial" w:hAnsi="Montserrat" w:cs="Arial"/>
          <w:color w:val="000000" w:themeColor="text1"/>
          <w:lang w:val="es-MX" w:eastAsia="es-ES" w:bidi="es-ES"/>
        </w:rPr>
        <w:t>En hojas de cerezo</w:t>
      </w:r>
      <w:r w:rsidR="00245DE1">
        <w:rPr>
          <w:rFonts w:ascii="Montserrat" w:eastAsia="Arial" w:hAnsi="Montserrat" w:cs="Arial"/>
          <w:color w:val="000000" w:themeColor="text1"/>
          <w:lang w:val="es-MX" w:eastAsia="es-ES" w:bidi="es-ES"/>
        </w:rPr>
        <w:t>.</w:t>
      </w:r>
      <w:r w:rsidRPr="00245DE1">
        <w:rPr>
          <w:rFonts w:ascii="Montserrat" w:eastAsia="Arial" w:hAnsi="Montserrat" w:cs="Arial"/>
          <w:color w:val="000000" w:themeColor="text1"/>
          <w:lang w:val="es-MX" w:eastAsia="es-ES" w:bidi="es-ES"/>
        </w:rPr>
        <w:t xml:space="preserve"> </w:t>
      </w:r>
    </w:p>
    <w:p w14:paraId="39D1DF93" w14:textId="0C427855" w:rsidR="009D33C9" w:rsidRPr="00245DE1" w:rsidRDefault="00245DE1" w:rsidP="00245DE1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 w:eastAsia="es-ES" w:bidi="es-ES"/>
        </w:rPr>
      </w:pPr>
      <w:r>
        <w:rPr>
          <w:rFonts w:ascii="Montserrat" w:eastAsia="Arial" w:hAnsi="Montserrat" w:cs="Arial"/>
          <w:color w:val="000000" w:themeColor="text1"/>
          <w:lang w:val="es-MX" w:eastAsia="es-ES" w:bidi="es-ES"/>
        </w:rPr>
        <w:t>Arrullos de la sirena.</w:t>
      </w:r>
    </w:p>
    <w:p w14:paraId="437AEE22" w14:textId="1A4FB757" w:rsidR="009D33C9" w:rsidRPr="00A42187" w:rsidRDefault="009D33C9" w:rsidP="00245DE1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 w:eastAsia="es-ES" w:bidi="es-ES"/>
        </w:rPr>
      </w:pPr>
      <w:r w:rsidRPr="00A42187">
        <w:rPr>
          <w:rFonts w:ascii="Montserrat" w:eastAsia="Arial" w:hAnsi="Montserrat" w:cs="Arial"/>
          <w:color w:val="000000" w:themeColor="text1"/>
          <w:lang w:val="es-MX" w:eastAsia="es-ES" w:bidi="es-ES"/>
        </w:rPr>
        <w:t>El árbol que arrulla y otros poemas</w:t>
      </w:r>
      <w:r w:rsidR="00245DE1">
        <w:rPr>
          <w:rFonts w:ascii="Montserrat" w:eastAsia="Arial" w:hAnsi="Montserrat" w:cs="Arial"/>
          <w:color w:val="000000" w:themeColor="text1"/>
          <w:lang w:val="es-MX" w:eastAsia="es-ES" w:bidi="es-ES"/>
        </w:rPr>
        <w:t>.</w:t>
      </w:r>
    </w:p>
    <w:p w14:paraId="5439102B" w14:textId="77777777" w:rsidR="007975A5" w:rsidRDefault="007975A5" w:rsidP="005B05C7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eastAsia="es-ES" w:bidi="es-ES"/>
        </w:rPr>
      </w:pPr>
    </w:p>
    <w:p w14:paraId="581416AF" w14:textId="6754762A" w:rsidR="0053165E" w:rsidRDefault="007975A5" w:rsidP="007975A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eastAsia="es-ES" w:bidi="es-ES"/>
        </w:rPr>
      </w:pPr>
      <w:r>
        <w:rPr>
          <w:rFonts w:ascii="Montserrat" w:eastAsia="Arial" w:hAnsi="Montserrat" w:cs="Arial"/>
          <w:color w:val="000000" w:themeColor="text1"/>
          <w:lang w:eastAsia="es-ES" w:bidi="es-ES"/>
        </w:rPr>
        <w:t xml:space="preserve">Los agentes educativos están acostumbrados a </w:t>
      </w:r>
      <w:r w:rsidR="009D33C9" w:rsidRPr="001642A1">
        <w:rPr>
          <w:rFonts w:ascii="Montserrat" w:eastAsia="Arial" w:hAnsi="Montserrat" w:cs="Arial"/>
          <w:color w:val="000000" w:themeColor="text1"/>
          <w:lang w:eastAsia="es-ES" w:bidi="es-ES"/>
        </w:rPr>
        <w:t xml:space="preserve">contarles cuentos y a las niñas y los niños </w:t>
      </w:r>
      <w:r>
        <w:rPr>
          <w:rFonts w:ascii="Montserrat" w:eastAsia="Arial" w:hAnsi="Montserrat" w:cs="Arial"/>
          <w:color w:val="000000" w:themeColor="text1"/>
          <w:lang w:eastAsia="es-ES" w:bidi="es-ES"/>
        </w:rPr>
        <w:t>porque les</w:t>
      </w:r>
      <w:r w:rsidR="009D33C9" w:rsidRPr="001642A1">
        <w:rPr>
          <w:rFonts w:ascii="Montserrat" w:eastAsia="Arial" w:hAnsi="Montserrat" w:cs="Arial"/>
          <w:color w:val="000000" w:themeColor="text1"/>
          <w:lang w:eastAsia="es-ES" w:bidi="es-ES"/>
        </w:rPr>
        <w:t xml:space="preserve"> gustan mucho, pero también les gustan</w:t>
      </w:r>
      <w:r w:rsidR="008B4455">
        <w:rPr>
          <w:rFonts w:ascii="Montserrat" w:eastAsia="Arial" w:hAnsi="Montserrat" w:cs="Arial"/>
          <w:color w:val="000000" w:themeColor="text1"/>
          <w:lang w:eastAsia="es-ES" w:bidi="es-ES"/>
        </w:rPr>
        <w:t xml:space="preserve"> las rimas, retahílas o poemas, para ello o</w:t>
      </w:r>
      <w:r>
        <w:rPr>
          <w:rFonts w:ascii="Montserrat" w:eastAsia="Arial" w:hAnsi="Montserrat" w:cs="Arial"/>
          <w:color w:val="000000" w:themeColor="text1"/>
          <w:lang w:eastAsia="es-ES" w:bidi="es-ES"/>
        </w:rPr>
        <w:t>bserven y escuchen en el siguiente video algunos poemas.</w:t>
      </w:r>
    </w:p>
    <w:p w14:paraId="0BAA328B" w14:textId="77777777" w:rsidR="007975A5" w:rsidRPr="001642A1" w:rsidRDefault="007975A5" w:rsidP="007975A5">
      <w:pPr>
        <w:spacing w:after="0" w:line="240" w:lineRule="auto"/>
        <w:jc w:val="both"/>
        <w:rPr>
          <w:rStyle w:val="Hipervnculo"/>
          <w:rFonts w:ascii="Montserrat" w:eastAsia="Arial" w:hAnsi="Montserrat" w:cs="Arial"/>
          <w:color w:val="000000" w:themeColor="text1"/>
          <w:u w:val="none"/>
          <w:lang w:eastAsia="es-ES" w:bidi="es-ES"/>
        </w:rPr>
      </w:pPr>
    </w:p>
    <w:p w14:paraId="0F0EB62B" w14:textId="79EA382C" w:rsidR="009D33C9" w:rsidRPr="007975A5" w:rsidRDefault="007975A5" w:rsidP="007975A5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Style w:val="Hipervnculo"/>
          <w:rFonts w:ascii="Montserrat" w:eastAsia="Arial" w:hAnsi="Montserrat" w:cs="Arial"/>
          <w:b/>
          <w:color w:val="000000" w:themeColor="text1"/>
          <w:u w:val="none"/>
          <w:lang w:val="es-MX" w:eastAsia="es-ES" w:bidi="es-ES"/>
        </w:rPr>
      </w:pPr>
      <w:proofErr w:type="spellStart"/>
      <w:r w:rsidRPr="007975A5">
        <w:rPr>
          <w:rStyle w:val="Hipervnculo"/>
          <w:rFonts w:ascii="Montserrat" w:eastAsia="Arial" w:hAnsi="Montserrat" w:cs="Arial"/>
          <w:b/>
          <w:color w:val="000000" w:themeColor="text1"/>
          <w:u w:val="none"/>
          <w:lang w:eastAsia="es-ES" w:bidi="es-ES"/>
        </w:rPr>
        <w:t>Poemas</w:t>
      </w:r>
      <w:proofErr w:type="spellEnd"/>
      <w:r w:rsidR="00245DE1">
        <w:rPr>
          <w:rStyle w:val="Hipervnculo"/>
          <w:rFonts w:ascii="Montserrat" w:eastAsia="Arial" w:hAnsi="Montserrat" w:cs="Arial"/>
          <w:b/>
          <w:color w:val="000000" w:themeColor="text1"/>
          <w:u w:val="none"/>
          <w:lang w:eastAsia="es-ES" w:bidi="es-ES"/>
        </w:rPr>
        <w:t>.</w:t>
      </w:r>
    </w:p>
    <w:p w14:paraId="78F64208" w14:textId="609779AA" w:rsidR="009D33C9" w:rsidRDefault="00435DBD" w:rsidP="005B05C7">
      <w:pPr>
        <w:spacing w:after="0" w:line="240" w:lineRule="auto"/>
        <w:jc w:val="both"/>
        <w:rPr>
          <w:lang w:val="en-US"/>
        </w:rPr>
      </w:pPr>
      <w:hyperlink r:id="rId13" w:history="1">
        <w:r w:rsidRPr="00B316A4">
          <w:rPr>
            <w:rStyle w:val="Hipervnculo"/>
            <w:lang w:val="en-US"/>
          </w:rPr>
          <w:t>https://youtu.be/y6PGBsv6ebo</w:t>
        </w:r>
      </w:hyperlink>
    </w:p>
    <w:p w14:paraId="231745B0" w14:textId="77777777" w:rsidR="00435DBD" w:rsidRPr="001642A1" w:rsidRDefault="00435DBD" w:rsidP="005B05C7">
      <w:pPr>
        <w:spacing w:after="0" w:line="240" w:lineRule="auto"/>
        <w:jc w:val="both"/>
        <w:rPr>
          <w:rStyle w:val="Hipervnculo"/>
          <w:rFonts w:ascii="Montserrat" w:eastAsia="Arial" w:hAnsi="Montserrat" w:cs="Arial"/>
          <w:color w:val="000000" w:themeColor="text1"/>
          <w:u w:val="none"/>
          <w:lang w:eastAsia="es-ES" w:bidi="es-ES"/>
        </w:rPr>
      </w:pPr>
    </w:p>
    <w:p w14:paraId="08B93356" w14:textId="6EC66C1D" w:rsidR="007975A5" w:rsidRPr="001642A1" w:rsidRDefault="007975A5" w:rsidP="007975A5">
      <w:pPr>
        <w:spacing w:after="0" w:line="240" w:lineRule="auto"/>
        <w:jc w:val="both"/>
        <w:rPr>
          <w:rStyle w:val="Hipervnculo"/>
          <w:rFonts w:ascii="Montserrat" w:eastAsia="Arial" w:hAnsi="Montserrat" w:cs="Arial"/>
          <w:color w:val="000000" w:themeColor="text1"/>
          <w:u w:val="none"/>
          <w:lang w:eastAsia="es-ES" w:bidi="es-ES"/>
        </w:rPr>
      </w:pPr>
      <w:r>
        <w:rPr>
          <w:rStyle w:val="Hipervnculo"/>
          <w:rFonts w:ascii="Montserrat" w:eastAsia="Arial" w:hAnsi="Montserrat" w:cs="Arial"/>
          <w:color w:val="000000" w:themeColor="text1"/>
          <w:u w:val="none"/>
          <w:lang w:eastAsia="es-ES" w:bidi="es-ES"/>
        </w:rPr>
        <w:t>En la siguiente actividad van</w:t>
      </w:r>
      <w:r w:rsidR="009D33C9" w:rsidRPr="001642A1">
        <w:rPr>
          <w:rStyle w:val="Hipervnculo"/>
          <w:rFonts w:ascii="Montserrat" w:eastAsia="Arial" w:hAnsi="Montserrat" w:cs="Arial"/>
          <w:color w:val="000000" w:themeColor="text1"/>
          <w:u w:val="none"/>
          <w:lang w:eastAsia="es-ES" w:bidi="es-ES"/>
        </w:rPr>
        <w:t xml:space="preserve"> a jugar con la siguiente canción</w:t>
      </w:r>
      <w:r>
        <w:rPr>
          <w:rStyle w:val="Hipervnculo"/>
          <w:rFonts w:ascii="Montserrat" w:eastAsia="Arial" w:hAnsi="Montserrat" w:cs="Arial"/>
          <w:color w:val="000000" w:themeColor="text1"/>
          <w:u w:val="none"/>
          <w:lang w:eastAsia="es-ES" w:bidi="es-ES"/>
        </w:rPr>
        <w:t>, deben realizar</w:t>
      </w:r>
      <w:r w:rsidR="009D33C9" w:rsidRPr="001642A1">
        <w:rPr>
          <w:rStyle w:val="Hipervnculo"/>
          <w:rFonts w:ascii="Montserrat" w:eastAsia="Arial" w:hAnsi="Montserrat" w:cs="Arial"/>
          <w:color w:val="000000" w:themeColor="text1"/>
          <w:u w:val="none"/>
          <w:lang w:eastAsia="es-ES" w:bidi="es-ES"/>
        </w:rPr>
        <w:t xml:space="preserve"> los movimientos que dice la canción de acuerdo al ritmo</w:t>
      </w:r>
      <w:r w:rsidRPr="007975A5">
        <w:rPr>
          <w:rStyle w:val="Hipervnculo"/>
          <w:rFonts w:ascii="Montserrat" w:eastAsia="Arial" w:hAnsi="Montserrat" w:cs="Arial"/>
          <w:color w:val="000000" w:themeColor="text1"/>
          <w:u w:val="none"/>
          <w:lang w:eastAsia="es-ES" w:bidi="es-ES"/>
        </w:rPr>
        <w:t xml:space="preserve"> </w:t>
      </w:r>
      <w:r>
        <w:rPr>
          <w:rStyle w:val="Hipervnculo"/>
          <w:rFonts w:ascii="Montserrat" w:eastAsia="Arial" w:hAnsi="Montserrat" w:cs="Arial"/>
          <w:color w:val="000000" w:themeColor="text1"/>
          <w:u w:val="none"/>
          <w:lang w:eastAsia="es-ES" w:bidi="es-ES"/>
        </w:rPr>
        <w:t>y r</w:t>
      </w:r>
      <w:r w:rsidRPr="001642A1">
        <w:rPr>
          <w:rStyle w:val="Hipervnculo"/>
          <w:rFonts w:ascii="Montserrat" w:eastAsia="Arial" w:hAnsi="Montserrat" w:cs="Arial"/>
          <w:color w:val="000000" w:themeColor="text1"/>
          <w:u w:val="none"/>
          <w:lang w:eastAsia="es-ES" w:bidi="es-ES"/>
        </w:rPr>
        <w:t>eali</w:t>
      </w:r>
      <w:r>
        <w:rPr>
          <w:rStyle w:val="Hipervnculo"/>
          <w:rFonts w:ascii="Montserrat" w:eastAsia="Arial" w:hAnsi="Montserrat" w:cs="Arial"/>
          <w:color w:val="000000" w:themeColor="text1"/>
          <w:u w:val="none"/>
          <w:lang w:eastAsia="es-ES" w:bidi="es-ES"/>
        </w:rPr>
        <w:t>cen</w:t>
      </w:r>
      <w:r w:rsidRPr="001642A1">
        <w:rPr>
          <w:rStyle w:val="Hipervnculo"/>
          <w:rFonts w:ascii="Montserrat" w:eastAsia="Arial" w:hAnsi="Montserrat" w:cs="Arial"/>
          <w:color w:val="000000" w:themeColor="text1"/>
          <w:u w:val="none"/>
          <w:lang w:eastAsia="es-ES" w:bidi="es-ES"/>
        </w:rPr>
        <w:t xml:space="preserve"> el juego en di</w:t>
      </w:r>
      <w:r>
        <w:rPr>
          <w:rStyle w:val="Hipervnculo"/>
          <w:rFonts w:ascii="Montserrat" w:eastAsia="Arial" w:hAnsi="Montserrat" w:cs="Arial"/>
          <w:color w:val="000000" w:themeColor="text1"/>
          <w:u w:val="none"/>
          <w:lang w:eastAsia="es-ES" w:bidi="es-ES"/>
        </w:rPr>
        <w:t>ferentes tiempos, rápido, lento.</w:t>
      </w:r>
    </w:p>
    <w:p w14:paraId="6D910A4D" w14:textId="77777777" w:rsidR="009D33C9" w:rsidRPr="001642A1" w:rsidRDefault="009D33C9" w:rsidP="005B05C7">
      <w:pPr>
        <w:spacing w:after="0" w:line="240" w:lineRule="auto"/>
        <w:jc w:val="both"/>
        <w:rPr>
          <w:rStyle w:val="Hipervnculo"/>
          <w:rFonts w:ascii="Montserrat" w:eastAsia="Arial" w:hAnsi="Montserrat" w:cs="Arial"/>
          <w:color w:val="000000" w:themeColor="text1"/>
          <w:u w:val="none"/>
          <w:lang w:eastAsia="es-ES" w:bidi="es-ES"/>
        </w:rPr>
      </w:pPr>
    </w:p>
    <w:p w14:paraId="2BE4AACD" w14:textId="31C99281" w:rsidR="009D33C9" w:rsidRPr="007975A5" w:rsidRDefault="009D33C9" w:rsidP="007975A5">
      <w:pPr>
        <w:spacing w:after="0" w:line="240" w:lineRule="auto"/>
        <w:jc w:val="center"/>
        <w:rPr>
          <w:rStyle w:val="Hipervnculo"/>
          <w:rFonts w:ascii="Montserrat" w:eastAsia="Arial" w:hAnsi="Montserrat" w:cs="Arial"/>
          <w:i/>
          <w:color w:val="000000" w:themeColor="text1"/>
          <w:u w:val="none"/>
          <w:lang w:eastAsia="es-ES" w:bidi="es-ES"/>
        </w:rPr>
      </w:pPr>
      <w:r w:rsidRPr="007975A5">
        <w:rPr>
          <w:rStyle w:val="Hipervnculo"/>
          <w:rFonts w:ascii="Montserrat" w:eastAsia="Arial" w:hAnsi="Montserrat" w:cs="Arial"/>
          <w:i/>
          <w:color w:val="000000" w:themeColor="text1"/>
          <w:u w:val="none"/>
          <w:lang w:eastAsia="es-ES" w:bidi="es-ES"/>
        </w:rPr>
        <w:t xml:space="preserve">Me tapo este ojo, también </w:t>
      </w:r>
      <w:r w:rsidR="007975A5" w:rsidRPr="007975A5">
        <w:rPr>
          <w:rStyle w:val="Hipervnculo"/>
          <w:rFonts w:ascii="Montserrat" w:eastAsia="Arial" w:hAnsi="Montserrat" w:cs="Arial"/>
          <w:i/>
          <w:color w:val="000000" w:themeColor="text1"/>
          <w:u w:val="none"/>
          <w:lang w:eastAsia="es-ES" w:bidi="es-ES"/>
        </w:rPr>
        <w:t>está</w:t>
      </w:r>
      <w:r w:rsidRPr="007975A5">
        <w:rPr>
          <w:rStyle w:val="Hipervnculo"/>
          <w:rFonts w:ascii="Montserrat" w:eastAsia="Arial" w:hAnsi="Montserrat" w:cs="Arial"/>
          <w:i/>
          <w:color w:val="000000" w:themeColor="text1"/>
          <w:u w:val="none"/>
          <w:lang w:eastAsia="es-ES" w:bidi="es-ES"/>
        </w:rPr>
        <w:t xml:space="preserve"> oreja</w:t>
      </w:r>
    </w:p>
    <w:p w14:paraId="7E7954C2" w14:textId="2506F9AB" w:rsidR="009D33C9" w:rsidRPr="007975A5" w:rsidRDefault="00245DE1" w:rsidP="007975A5">
      <w:pPr>
        <w:spacing w:after="0" w:line="240" w:lineRule="auto"/>
        <w:jc w:val="center"/>
        <w:rPr>
          <w:rStyle w:val="Hipervnculo"/>
          <w:rFonts w:ascii="Montserrat" w:eastAsia="Arial" w:hAnsi="Montserrat" w:cs="Arial"/>
          <w:i/>
          <w:color w:val="000000" w:themeColor="text1"/>
          <w:u w:val="none"/>
          <w:lang w:eastAsia="es-ES" w:bidi="es-ES"/>
        </w:rPr>
      </w:pPr>
      <w:r>
        <w:rPr>
          <w:rStyle w:val="Hipervnculo"/>
          <w:rFonts w:ascii="Montserrat" w:eastAsia="Arial" w:hAnsi="Montserrat" w:cs="Arial"/>
          <w:i/>
          <w:color w:val="000000" w:themeColor="text1"/>
          <w:u w:val="none"/>
          <w:lang w:eastAsia="es-ES" w:bidi="es-ES"/>
        </w:rPr>
        <w:t>m</w:t>
      </w:r>
      <w:r w:rsidR="009D33C9" w:rsidRPr="007975A5">
        <w:rPr>
          <w:rStyle w:val="Hipervnculo"/>
          <w:rFonts w:ascii="Montserrat" w:eastAsia="Arial" w:hAnsi="Montserrat" w:cs="Arial"/>
          <w:i/>
          <w:color w:val="000000" w:themeColor="text1"/>
          <w:u w:val="none"/>
          <w:lang w:eastAsia="es-ES" w:bidi="es-ES"/>
        </w:rPr>
        <w:t>e toco los codos, también la cabeza</w:t>
      </w:r>
    </w:p>
    <w:p w14:paraId="0FB591F6" w14:textId="3781652C" w:rsidR="009D33C9" w:rsidRPr="007975A5" w:rsidRDefault="00245DE1" w:rsidP="007975A5">
      <w:pPr>
        <w:spacing w:after="0" w:line="240" w:lineRule="auto"/>
        <w:jc w:val="center"/>
        <w:rPr>
          <w:rStyle w:val="Hipervnculo"/>
          <w:rFonts w:ascii="Montserrat" w:eastAsia="Arial" w:hAnsi="Montserrat" w:cs="Arial"/>
          <w:i/>
          <w:color w:val="000000" w:themeColor="text1"/>
          <w:u w:val="none"/>
          <w:lang w:eastAsia="es-ES" w:bidi="es-ES"/>
        </w:rPr>
      </w:pPr>
      <w:r>
        <w:rPr>
          <w:rStyle w:val="Hipervnculo"/>
          <w:rFonts w:ascii="Montserrat" w:eastAsia="Arial" w:hAnsi="Montserrat" w:cs="Arial"/>
          <w:i/>
          <w:color w:val="000000" w:themeColor="text1"/>
          <w:u w:val="none"/>
          <w:lang w:eastAsia="es-ES" w:bidi="es-ES"/>
        </w:rPr>
        <w:t>l</w:t>
      </w:r>
      <w:r w:rsidR="009D33C9" w:rsidRPr="007975A5">
        <w:rPr>
          <w:rStyle w:val="Hipervnculo"/>
          <w:rFonts w:ascii="Montserrat" w:eastAsia="Arial" w:hAnsi="Montserrat" w:cs="Arial"/>
          <w:i/>
          <w:color w:val="000000" w:themeColor="text1"/>
          <w:u w:val="none"/>
          <w:lang w:eastAsia="es-ES" w:bidi="es-ES"/>
        </w:rPr>
        <w:t>as dos rodillas, las dos muñecas</w:t>
      </w:r>
    </w:p>
    <w:p w14:paraId="43AD4B08" w14:textId="08067445" w:rsidR="009D33C9" w:rsidRPr="007975A5" w:rsidRDefault="00245DE1" w:rsidP="007975A5">
      <w:pPr>
        <w:spacing w:after="0" w:line="240" w:lineRule="auto"/>
        <w:jc w:val="center"/>
        <w:rPr>
          <w:rStyle w:val="Hipervnculo"/>
          <w:rFonts w:ascii="Montserrat" w:eastAsia="Arial" w:hAnsi="Montserrat" w:cs="Arial"/>
          <w:i/>
          <w:color w:val="000000" w:themeColor="text1"/>
          <w:u w:val="none"/>
          <w:lang w:eastAsia="es-ES" w:bidi="es-ES"/>
        </w:rPr>
      </w:pPr>
      <w:r>
        <w:rPr>
          <w:rStyle w:val="Hipervnculo"/>
          <w:rFonts w:ascii="Montserrat" w:eastAsia="Arial" w:hAnsi="Montserrat" w:cs="Arial"/>
          <w:i/>
          <w:color w:val="000000" w:themeColor="text1"/>
          <w:u w:val="none"/>
          <w:lang w:eastAsia="es-ES" w:bidi="es-ES"/>
        </w:rPr>
        <w:t>l</w:t>
      </w:r>
      <w:r w:rsidR="009D33C9" w:rsidRPr="007975A5">
        <w:rPr>
          <w:rStyle w:val="Hipervnculo"/>
          <w:rFonts w:ascii="Montserrat" w:eastAsia="Arial" w:hAnsi="Montserrat" w:cs="Arial"/>
          <w:i/>
          <w:color w:val="000000" w:themeColor="text1"/>
          <w:u w:val="none"/>
          <w:lang w:eastAsia="es-ES" w:bidi="es-ES"/>
        </w:rPr>
        <w:t>os dos tobillos, y mi nariz</w:t>
      </w:r>
      <w:r>
        <w:rPr>
          <w:rStyle w:val="Hipervnculo"/>
          <w:rFonts w:ascii="Montserrat" w:eastAsia="Arial" w:hAnsi="Montserrat" w:cs="Arial"/>
          <w:i/>
          <w:color w:val="000000" w:themeColor="text1"/>
          <w:u w:val="none"/>
          <w:lang w:eastAsia="es-ES" w:bidi="es-ES"/>
        </w:rPr>
        <w:t>.</w:t>
      </w:r>
    </w:p>
    <w:p w14:paraId="6A244261" w14:textId="6B5298ED" w:rsidR="009D33C9" w:rsidRPr="001642A1" w:rsidRDefault="009D33C9" w:rsidP="005B05C7">
      <w:pPr>
        <w:spacing w:after="0" w:line="240" w:lineRule="auto"/>
        <w:jc w:val="both"/>
        <w:rPr>
          <w:rStyle w:val="Hipervnculo"/>
          <w:rFonts w:ascii="Montserrat" w:eastAsia="Arial" w:hAnsi="Montserrat" w:cs="Arial"/>
          <w:color w:val="000000" w:themeColor="text1"/>
          <w:u w:val="none"/>
          <w:lang w:eastAsia="es-ES" w:bidi="es-ES"/>
        </w:rPr>
      </w:pPr>
    </w:p>
    <w:p w14:paraId="6546D581" w14:textId="064F84EC" w:rsidR="009D33C9" w:rsidRPr="001642A1" w:rsidRDefault="009D33C9" w:rsidP="005B05C7">
      <w:pPr>
        <w:spacing w:after="0" w:line="240" w:lineRule="auto"/>
        <w:jc w:val="both"/>
        <w:rPr>
          <w:rStyle w:val="Hipervnculo"/>
          <w:rFonts w:ascii="Montserrat" w:eastAsia="Arial" w:hAnsi="Montserrat" w:cs="Arial"/>
          <w:color w:val="000000" w:themeColor="text1"/>
          <w:u w:val="none"/>
          <w:lang w:eastAsia="es-ES" w:bidi="es-ES"/>
        </w:rPr>
      </w:pPr>
      <w:r w:rsidRPr="001642A1">
        <w:rPr>
          <w:rStyle w:val="Hipervnculo"/>
          <w:rFonts w:ascii="Montserrat" w:eastAsia="Arial" w:hAnsi="Montserrat" w:cs="Arial"/>
          <w:color w:val="000000" w:themeColor="text1"/>
          <w:u w:val="none"/>
          <w:lang w:eastAsia="es-ES" w:bidi="es-ES"/>
        </w:rPr>
        <w:t xml:space="preserve">Con este juego las niñas y los niños tienen que ir tocando las partes de su cuerpo que menciona la canción, lo que también les ayuda a autorregularse y al cambiar de acción también regulan sus emociones. </w:t>
      </w:r>
    </w:p>
    <w:p w14:paraId="6979AD86" w14:textId="77777777" w:rsidR="009D33C9" w:rsidRPr="001642A1" w:rsidRDefault="009D33C9" w:rsidP="005B05C7">
      <w:pPr>
        <w:spacing w:after="0" w:line="240" w:lineRule="auto"/>
        <w:jc w:val="both"/>
        <w:rPr>
          <w:rStyle w:val="Hipervnculo"/>
          <w:rFonts w:ascii="Montserrat" w:eastAsia="Arial" w:hAnsi="Montserrat" w:cs="Arial"/>
          <w:color w:val="000000" w:themeColor="text1"/>
          <w:u w:val="none"/>
          <w:lang w:eastAsia="es-ES" w:bidi="es-ES"/>
        </w:rPr>
      </w:pPr>
    </w:p>
    <w:p w14:paraId="26089D4D" w14:textId="790157D9" w:rsidR="009D33C9" w:rsidRPr="001642A1" w:rsidRDefault="009D33C9" w:rsidP="005B05C7">
      <w:pPr>
        <w:spacing w:after="0" w:line="240" w:lineRule="auto"/>
        <w:jc w:val="both"/>
        <w:rPr>
          <w:rStyle w:val="Hipervnculo"/>
          <w:rFonts w:ascii="Montserrat" w:eastAsia="Arial" w:hAnsi="Montserrat" w:cs="Arial"/>
          <w:color w:val="000000" w:themeColor="text1"/>
          <w:u w:val="none"/>
          <w:lang w:eastAsia="es-ES" w:bidi="es-ES"/>
        </w:rPr>
      </w:pPr>
      <w:r w:rsidRPr="001642A1">
        <w:rPr>
          <w:rStyle w:val="Hipervnculo"/>
          <w:rFonts w:ascii="Montserrat" w:eastAsia="Arial" w:hAnsi="Montserrat" w:cs="Arial"/>
          <w:color w:val="000000" w:themeColor="text1"/>
          <w:u w:val="none"/>
          <w:lang w:eastAsia="es-ES" w:bidi="es-ES"/>
        </w:rPr>
        <w:t xml:space="preserve">Este juego </w:t>
      </w:r>
      <w:r w:rsidR="00C77A73">
        <w:rPr>
          <w:rStyle w:val="Hipervnculo"/>
          <w:rFonts w:ascii="Montserrat" w:eastAsia="Arial" w:hAnsi="Montserrat" w:cs="Arial"/>
          <w:color w:val="000000" w:themeColor="text1"/>
          <w:u w:val="none"/>
          <w:lang w:eastAsia="es-ES" w:bidi="es-ES"/>
        </w:rPr>
        <w:t>es muy parecido al de policías y ladrones, porque es un</w:t>
      </w:r>
      <w:r w:rsidRPr="001642A1">
        <w:rPr>
          <w:rStyle w:val="Hipervnculo"/>
          <w:rFonts w:ascii="Montserrat" w:eastAsia="Arial" w:hAnsi="Montserrat" w:cs="Arial"/>
          <w:color w:val="000000" w:themeColor="text1"/>
          <w:u w:val="none"/>
          <w:lang w:eastAsia="es-ES" w:bidi="es-ES"/>
        </w:rPr>
        <w:t xml:space="preserve"> juego dramático </w:t>
      </w:r>
      <w:r w:rsidR="00C77A73">
        <w:rPr>
          <w:rStyle w:val="Hipervnculo"/>
          <w:rFonts w:ascii="Montserrat" w:eastAsia="Arial" w:hAnsi="Montserrat" w:cs="Arial"/>
          <w:color w:val="000000" w:themeColor="text1"/>
          <w:u w:val="none"/>
          <w:lang w:eastAsia="es-ES" w:bidi="es-ES"/>
        </w:rPr>
        <w:t xml:space="preserve">que </w:t>
      </w:r>
      <w:r w:rsidRPr="001642A1">
        <w:rPr>
          <w:rStyle w:val="Hipervnculo"/>
          <w:rFonts w:ascii="Montserrat" w:eastAsia="Arial" w:hAnsi="Montserrat" w:cs="Arial"/>
          <w:color w:val="000000" w:themeColor="text1"/>
          <w:u w:val="none"/>
          <w:lang w:eastAsia="es-ES" w:bidi="es-ES"/>
        </w:rPr>
        <w:t xml:space="preserve">también ayuda a favorecer la autorregulación, pero como adultos no </w:t>
      </w:r>
      <w:r w:rsidR="00C77A73">
        <w:rPr>
          <w:rStyle w:val="Hipervnculo"/>
          <w:rFonts w:ascii="Montserrat" w:eastAsia="Arial" w:hAnsi="Montserrat" w:cs="Arial"/>
          <w:color w:val="000000" w:themeColor="text1"/>
          <w:u w:val="none"/>
          <w:lang w:eastAsia="es-ES" w:bidi="es-ES"/>
        </w:rPr>
        <w:t>deben</w:t>
      </w:r>
      <w:r w:rsidRPr="001642A1">
        <w:rPr>
          <w:rStyle w:val="Hipervnculo"/>
          <w:rFonts w:ascii="Montserrat" w:eastAsia="Arial" w:hAnsi="Montserrat" w:cs="Arial"/>
          <w:color w:val="000000" w:themeColor="text1"/>
          <w:u w:val="none"/>
          <w:lang w:eastAsia="es-ES" w:bidi="es-ES"/>
        </w:rPr>
        <w:t xml:space="preserve"> tener miedo a que las niñas y los niños jueguen juegos agresivos, lo que están haciendo es un desplazamiento simbólico de la agresión de adentro hacia afuera, pero hacia el</w:t>
      </w:r>
      <w:r w:rsidR="00245DE1">
        <w:rPr>
          <w:rStyle w:val="Hipervnculo"/>
          <w:rFonts w:ascii="Montserrat" w:eastAsia="Arial" w:hAnsi="Montserrat" w:cs="Arial"/>
          <w:color w:val="000000" w:themeColor="text1"/>
          <w:u w:val="none"/>
          <w:lang w:eastAsia="es-ES" w:bidi="es-ES"/>
        </w:rPr>
        <w:t xml:space="preserve"> juego, no hacia las personas, e</w:t>
      </w:r>
      <w:r w:rsidRPr="001642A1">
        <w:rPr>
          <w:rStyle w:val="Hipervnculo"/>
          <w:rFonts w:ascii="Montserrat" w:eastAsia="Arial" w:hAnsi="Montserrat" w:cs="Arial"/>
          <w:color w:val="000000" w:themeColor="text1"/>
          <w:u w:val="none"/>
          <w:lang w:eastAsia="es-ES" w:bidi="es-ES"/>
        </w:rPr>
        <w:t>ntonces, si la niña o el niño juega a pegar, a romper o a ser el malo, lo que está pasando es que alivia esa agresión que tiene adentro y con el tiempo llegará a satisfacer esa necesidad de ser el malo y pasará a otro juego.</w:t>
      </w:r>
    </w:p>
    <w:p w14:paraId="33875E80" w14:textId="77777777" w:rsidR="009D33C9" w:rsidRPr="001642A1" w:rsidRDefault="009D33C9" w:rsidP="005B05C7">
      <w:pPr>
        <w:spacing w:after="0" w:line="240" w:lineRule="auto"/>
        <w:jc w:val="both"/>
        <w:rPr>
          <w:rStyle w:val="Hipervnculo"/>
          <w:rFonts w:ascii="Montserrat" w:eastAsia="Arial" w:hAnsi="Montserrat" w:cs="Arial"/>
          <w:color w:val="000000" w:themeColor="text1"/>
          <w:u w:val="none"/>
          <w:lang w:eastAsia="es-ES" w:bidi="es-ES"/>
        </w:rPr>
      </w:pPr>
    </w:p>
    <w:p w14:paraId="36A2EB77" w14:textId="6ADA9D91" w:rsidR="009D33C9" w:rsidRPr="001642A1" w:rsidRDefault="00B35CC6" w:rsidP="005B05C7">
      <w:pPr>
        <w:spacing w:after="0" w:line="240" w:lineRule="auto"/>
        <w:jc w:val="both"/>
        <w:rPr>
          <w:rStyle w:val="Hipervnculo"/>
          <w:rFonts w:ascii="Montserrat" w:eastAsia="Arial" w:hAnsi="Montserrat" w:cs="Arial"/>
          <w:color w:val="000000" w:themeColor="text1"/>
          <w:u w:val="none"/>
          <w:lang w:eastAsia="es-ES" w:bidi="es-ES"/>
        </w:rPr>
      </w:pPr>
      <w:r>
        <w:rPr>
          <w:rStyle w:val="Hipervnculo"/>
          <w:rFonts w:ascii="Montserrat" w:eastAsia="Arial" w:hAnsi="Montserrat" w:cs="Arial"/>
          <w:color w:val="000000" w:themeColor="text1"/>
          <w:u w:val="none"/>
          <w:lang w:eastAsia="es-ES" w:bidi="es-ES"/>
        </w:rPr>
        <w:t xml:space="preserve">Otra sugerencia </w:t>
      </w:r>
      <w:r w:rsidR="009D33C9" w:rsidRPr="001642A1">
        <w:rPr>
          <w:rStyle w:val="Hipervnculo"/>
          <w:rFonts w:ascii="Montserrat" w:eastAsia="Arial" w:hAnsi="Montserrat" w:cs="Arial"/>
          <w:color w:val="000000" w:themeColor="text1"/>
          <w:u w:val="none"/>
          <w:lang w:eastAsia="es-ES" w:bidi="es-ES"/>
        </w:rPr>
        <w:t xml:space="preserve">y que </w:t>
      </w:r>
      <w:r>
        <w:rPr>
          <w:rStyle w:val="Hipervnculo"/>
          <w:rFonts w:ascii="Montserrat" w:eastAsia="Arial" w:hAnsi="Montserrat" w:cs="Arial"/>
          <w:color w:val="000000" w:themeColor="text1"/>
          <w:u w:val="none"/>
          <w:lang w:eastAsia="es-ES" w:bidi="es-ES"/>
        </w:rPr>
        <w:t>les</w:t>
      </w:r>
      <w:r w:rsidR="009D33C9" w:rsidRPr="001642A1">
        <w:rPr>
          <w:rStyle w:val="Hipervnculo"/>
          <w:rFonts w:ascii="Montserrat" w:eastAsia="Arial" w:hAnsi="Montserrat" w:cs="Arial"/>
          <w:color w:val="000000" w:themeColor="text1"/>
          <w:u w:val="none"/>
          <w:lang w:eastAsia="es-ES" w:bidi="es-ES"/>
        </w:rPr>
        <w:t xml:space="preserve"> ayuda mucho en este proceso de autorregulación </w:t>
      </w:r>
      <w:r>
        <w:rPr>
          <w:rStyle w:val="Hipervnculo"/>
          <w:rFonts w:ascii="Montserrat" w:eastAsia="Arial" w:hAnsi="Montserrat" w:cs="Arial"/>
          <w:color w:val="000000" w:themeColor="text1"/>
          <w:u w:val="none"/>
          <w:lang w:eastAsia="es-ES" w:bidi="es-ES"/>
        </w:rPr>
        <w:t>es que en un</w:t>
      </w:r>
      <w:r w:rsidRPr="001642A1">
        <w:rPr>
          <w:rStyle w:val="Hipervnculo"/>
          <w:rFonts w:ascii="Montserrat" w:eastAsia="Arial" w:hAnsi="Montserrat" w:cs="Arial"/>
          <w:color w:val="000000" w:themeColor="text1"/>
          <w:u w:val="none"/>
          <w:lang w:eastAsia="es-ES" w:bidi="es-ES"/>
        </w:rPr>
        <w:t xml:space="preserve">a cajita </w:t>
      </w:r>
      <w:r>
        <w:rPr>
          <w:rStyle w:val="Hipervnculo"/>
          <w:rFonts w:ascii="Montserrat" w:eastAsia="Arial" w:hAnsi="Montserrat" w:cs="Arial"/>
          <w:color w:val="000000" w:themeColor="text1"/>
          <w:u w:val="none"/>
          <w:lang w:eastAsia="es-ES" w:bidi="es-ES"/>
        </w:rPr>
        <w:t>tener una m</w:t>
      </w:r>
      <w:r w:rsidR="009D33C9" w:rsidRPr="001642A1">
        <w:rPr>
          <w:rStyle w:val="Hipervnculo"/>
          <w:rFonts w:ascii="Montserrat" w:eastAsia="Arial" w:hAnsi="Montserrat" w:cs="Arial"/>
          <w:color w:val="000000" w:themeColor="text1"/>
          <w:u w:val="none"/>
          <w:lang w:eastAsia="es-ES" w:bidi="es-ES"/>
        </w:rPr>
        <w:t xml:space="preserve">asa, </w:t>
      </w:r>
      <w:r>
        <w:rPr>
          <w:rStyle w:val="Hipervnculo"/>
          <w:rFonts w:ascii="Montserrat" w:eastAsia="Arial" w:hAnsi="Montserrat" w:cs="Arial"/>
          <w:color w:val="000000" w:themeColor="text1"/>
          <w:u w:val="none"/>
          <w:lang w:eastAsia="es-ES" w:bidi="es-ES"/>
        </w:rPr>
        <w:t>una</w:t>
      </w:r>
      <w:r w:rsidR="009D33C9" w:rsidRPr="001642A1">
        <w:rPr>
          <w:rStyle w:val="Hipervnculo"/>
          <w:rFonts w:ascii="Montserrat" w:eastAsia="Arial" w:hAnsi="Montserrat" w:cs="Arial"/>
          <w:color w:val="000000" w:themeColor="text1"/>
          <w:u w:val="none"/>
          <w:lang w:eastAsia="es-ES" w:bidi="es-ES"/>
        </w:rPr>
        <w:t xml:space="preserve"> revista que ya no </w:t>
      </w:r>
      <w:r>
        <w:rPr>
          <w:rStyle w:val="Hipervnculo"/>
          <w:rFonts w:ascii="Montserrat" w:eastAsia="Arial" w:hAnsi="Montserrat" w:cs="Arial"/>
          <w:color w:val="000000" w:themeColor="text1"/>
          <w:u w:val="none"/>
          <w:lang w:eastAsia="es-ES" w:bidi="es-ES"/>
        </w:rPr>
        <w:t>ocupan</w:t>
      </w:r>
      <w:r w:rsidR="009D33C9" w:rsidRPr="001642A1">
        <w:rPr>
          <w:rStyle w:val="Hipervnculo"/>
          <w:rFonts w:ascii="Montserrat" w:eastAsia="Arial" w:hAnsi="Montserrat" w:cs="Arial"/>
          <w:color w:val="000000" w:themeColor="text1"/>
          <w:u w:val="none"/>
          <w:lang w:eastAsia="es-ES" w:bidi="es-ES"/>
        </w:rPr>
        <w:t xml:space="preserve">, un martillo de plástico, </w:t>
      </w:r>
      <w:r>
        <w:rPr>
          <w:rStyle w:val="Hipervnculo"/>
          <w:rFonts w:ascii="Montserrat" w:eastAsia="Arial" w:hAnsi="Montserrat" w:cs="Arial"/>
          <w:color w:val="000000" w:themeColor="text1"/>
          <w:u w:val="none"/>
          <w:lang w:eastAsia="es-ES" w:bidi="es-ES"/>
        </w:rPr>
        <w:t>unas hojas y colores.</w:t>
      </w:r>
      <w:r w:rsidR="009D33C9" w:rsidRPr="001642A1">
        <w:rPr>
          <w:rStyle w:val="Hipervnculo"/>
          <w:rFonts w:ascii="Montserrat" w:eastAsia="Arial" w:hAnsi="Montserrat" w:cs="Arial"/>
          <w:color w:val="000000" w:themeColor="text1"/>
          <w:u w:val="none"/>
          <w:lang w:eastAsia="es-ES" w:bidi="es-ES"/>
        </w:rPr>
        <w:t xml:space="preserve"> ¿Y esos materiales, cómo </w:t>
      </w:r>
      <w:r>
        <w:rPr>
          <w:rStyle w:val="Hipervnculo"/>
          <w:rFonts w:ascii="Montserrat" w:eastAsia="Arial" w:hAnsi="Montserrat" w:cs="Arial"/>
          <w:color w:val="000000" w:themeColor="text1"/>
          <w:u w:val="none"/>
          <w:lang w:eastAsia="es-ES" w:bidi="es-ES"/>
        </w:rPr>
        <w:t>s</w:t>
      </w:r>
      <w:r w:rsidR="009D33C9" w:rsidRPr="001642A1">
        <w:rPr>
          <w:rStyle w:val="Hipervnculo"/>
          <w:rFonts w:ascii="Montserrat" w:eastAsia="Arial" w:hAnsi="Montserrat" w:cs="Arial"/>
          <w:color w:val="000000" w:themeColor="text1"/>
          <w:u w:val="none"/>
          <w:lang w:eastAsia="es-ES" w:bidi="es-ES"/>
        </w:rPr>
        <w:t>e han servido?</w:t>
      </w:r>
    </w:p>
    <w:p w14:paraId="232FF4E5" w14:textId="77777777" w:rsidR="009D33C9" w:rsidRPr="001642A1" w:rsidRDefault="009D33C9" w:rsidP="005B05C7">
      <w:pPr>
        <w:spacing w:after="0" w:line="240" w:lineRule="auto"/>
        <w:jc w:val="both"/>
        <w:rPr>
          <w:rStyle w:val="Hipervnculo"/>
          <w:rFonts w:ascii="Montserrat" w:eastAsia="Arial" w:hAnsi="Montserrat" w:cs="Arial"/>
          <w:color w:val="000000" w:themeColor="text1"/>
          <w:u w:val="none"/>
          <w:lang w:eastAsia="es-ES" w:bidi="es-ES"/>
        </w:rPr>
      </w:pPr>
    </w:p>
    <w:p w14:paraId="01D2C5AB" w14:textId="21639EC2" w:rsidR="009D33C9" w:rsidRDefault="00B35CC6" w:rsidP="005B05C7">
      <w:pPr>
        <w:spacing w:after="0" w:line="240" w:lineRule="auto"/>
        <w:jc w:val="both"/>
        <w:rPr>
          <w:rStyle w:val="Hipervnculo"/>
          <w:rFonts w:ascii="Montserrat" w:eastAsia="Arial" w:hAnsi="Montserrat" w:cs="Arial"/>
          <w:color w:val="000000" w:themeColor="text1"/>
          <w:u w:val="none"/>
          <w:lang w:eastAsia="es-ES" w:bidi="es-ES"/>
        </w:rPr>
      </w:pPr>
      <w:r>
        <w:rPr>
          <w:rStyle w:val="Hipervnculo"/>
          <w:rFonts w:ascii="Montserrat" w:eastAsia="Arial" w:hAnsi="Montserrat" w:cs="Arial"/>
          <w:color w:val="000000" w:themeColor="text1"/>
          <w:u w:val="none"/>
          <w:lang w:eastAsia="es-ES" w:bidi="es-ES"/>
        </w:rPr>
        <w:t xml:space="preserve">Explíquenle </w:t>
      </w:r>
      <w:r w:rsidR="009D33C9" w:rsidRPr="001642A1">
        <w:rPr>
          <w:rStyle w:val="Hipervnculo"/>
          <w:rFonts w:ascii="Montserrat" w:eastAsia="Arial" w:hAnsi="Montserrat" w:cs="Arial"/>
          <w:color w:val="000000" w:themeColor="text1"/>
          <w:u w:val="none"/>
          <w:lang w:eastAsia="es-ES" w:bidi="es-ES"/>
        </w:rPr>
        <w:t>qué puede hacer con cada una de las cosas cuando se sienta molesto, agresivo o eufórico</w:t>
      </w:r>
      <w:r>
        <w:rPr>
          <w:rStyle w:val="Hipervnculo"/>
          <w:rFonts w:ascii="Montserrat" w:eastAsia="Arial" w:hAnsi="Montserrat" w:cs="Arial"/>
          <w:color w:val="000000" w:themeColor="text1"/>
          <w:u w:val="none"/>
          <w:lang w:eastAsia="es-ES" w:bidi="es-ES"/>
        </w:rPr>
        <w:t>:</w:t>
      </w:r>
    </w:p>
    <w:p w14:paraId="05CE4236" w14:textId="77777777" w:rsidR="00B35CC6" w:rsidRPr="001642A1" w:rsidRDefault="00B35CC6" w:rsidP="005B05C7">
      <w:pPr>
        <w:spacing w:after="0" w:line="240" w:lineRule="auto"/>
        <w:jc w:val="both"/>
        <w:rPr>
          <w:rStyle w:val="Hipervnculo"/>
          <w:rFonts w:ascii="Montserrat" w:eastAsia="Arial" w:hAnsi="Montserrat" w:cs="Arial"/>
          <w:color w:val="000000" w:themeColor="text1"/>
          <w:u w:val="none"/>
          <w:lang w:eastAsia="es-ES" w:bidi="es-ES"/>
        </w:rPr>
      </w:pPr>
    </w:p>
    <w:p w14:paraId="0DF5E7BF" w14:textId="393C9CA9" w:rsidR="009D33C9" w:rsidRPr="00B35CC6" w:rsidRDefault="00B35CC6" w:rsidP="00245DE1">
      <w:pPr>
        <w:pStyle w:val="Prrafodelista"/>
        <w:spacing w:after="0" w:line="240" w:lineRule="auto"/>
        <w:jc w:val="both"/>
        <w:rPr>
          <w:rStyle w:val="Hipervnculo"/>
          <w:rFonts w:ascii="Montserrat" w:eastAsia="Arial" w:hAnsi="Montserrat" w:cs="Arial"/>
          <w:color w:val="000000" w:themeColor="text1"/>
          <w:u w:val="none"/>
          <w:lang w:val="es-MX" w:eastAsia="es-ES" w:bidi="es-ES"/>
        </w:rPr>
      </w:pPr>
      <w:r w:rsidRPr="00A42187">
        <w:rPr>
          <w:rStyle w:val="Hipervnculo"/>
          <w:rFonts w:ascii="Montserrat" w:eastAsia="Arial" w:hAnsi="Montserrat" w:cs="Arial"/>
          <w:color w:val="000000" w:themeColor="text1"/>
          <w:u w:val="none"/>
          <w:lang w:val="es-MX" w:eastAsia="es-ES" w:bidi="es-ES"/>
        </w:rPr>
        <w:t>L</w:t>
      </w:r>
      <w:r w:rsidR="009D33C9" w:rsidRPr="00B35CC6">
        <w:rPr>
          <w:rStyle w:val="Hipervnculo"/>
          <w:rFonts w:ascii="Montserrat" w:eastAsia="Arial" w:hAnsi="Montserrat" w:cs="Arial"/>
          <w:color w:val="000000" w:themeColor="text1"/>
          <w:u w:val="none"/>
          <w:lang w:val="es-MX" w:eastAsia="es-ES" w:bidi="es-ES"/>
        </w:rPr>
        <w:t>a masa la puede</w:t>
      </w:r>
      <w:r w:rsidRPr="00A42187">
        <w:rPr>
          <w:rStyle w:val="Hipervnculo"/>
          <w:rFonts w:ascii="Montserrat" w:eastAsia="Arial" w:hAnsi="Montserrat" w:cs="Arial"/>
          <w:color w:val="000000" w:themeColor="text1"/>
          <w:u w:val="none"/>
          <w:lang w:val="es-MX" w:eastAsia="es-ES" w:bidi="es-ES"/>
        </w:rPr>
        <w:t>n</w:t>
      </w:r>
      <w:r w:rsidR="009D33C9" w:rsidRPr="00B35CC6">
        <w:rPr>
          <w:rStyle w:val="Hipervnculo"/>
          <w:rFonts w:ascii="Montserrat" w:eastAsia="Arial" w:hAnsi="Montserrat" w:cs="Arial"/>
          <w:color w:val="000000" w:themeColor="text1"/>
          <w:u w:val="none"/>
          <w:lang w:val="es-MX" w:eastAsia="es-ES" w:bidi="es-ES"/>
        </w:rPr>
        <w:t xml:space="preserve"> manipular</w:t>
      </w:r>
      <w:r w:rsidRPr="00A42187">
        <w:rPr>
          <w:rStyle w:val="Hipervnculo"/>
          <w:rFonts w:ascii="Montserrat" w:eastAsia="Arial" w:hAnsi="Montserrat" w:cs="Arial"/>
          <w:color w:val="000000" w:themeColor="text1"/>
          <w:u w:val="none"/>
          <w:lang w:val="es-MX" w:eastAsia="es-ES" w:bidi="es-ES"/>
        </w:rPr>
        <w:t>.</w:t>
      </w:r>
    </w:p>
    <w:p w14:paraId="089292D4" w14:textId="6DB309CD" w:rsidR="00B35CC6" w:rsidRPr="00A42187" w:rsidRDefault="00B35CC6" w:rsidP="00245DE1">
      <w:pPr>
        <w:pStyle w:val="Prrafodelista"/>
        <w:spacing w:after="0" w:line="240" w:lineRule="auto"/>
        <w:jc w:val="both"/>
        <w:rPr>
          <w:rStyle w:val="Hipervnculo"/>
          <w:rFonts w:ascii="Montserrat" w:eastAsia="Arial" w:hAnsi="Montserrat" w:cs="Arial"/>
          <w:color w:val="000000" w:themeColor="text1"/>
          <w:u w:val="none"/>
          <w:lang w:val="es-MX" w:eastAsia="es-ES" w:bidi="es-ES"/>
        </w:rPr>
      </w:pPr>
      <w:r w:rsidRPr="00A42187">
        <w:rPr>
          <w:rStyle w:val="Hipervnculo"/>
          <w:rFonts w:ascii="Montserrat" w:eastAsia="Arial" w:hAnsi="Montserrat" w:cs="Arial"/>
          <w:color w:val="000000" w:themeColor="text1"/>
          <w:u w:val="none"/>
          <w:lang w:val="es-MX" w:eastAsia="es-ES" w:bidi="es-ES"/>
        </w:rPr>
        <w:t>L</w:t>
      </w:r>
      <w:r w:rsidR="009D33C9" w:rsidRPr="00B35CC6">
        <w:rPr>
          <w:rStyle w:val="Hipervnculo"/>
          <w:rFonts w:ascii="Montserrat" w:eastAsia="Arial" w:hAnsi="Montserrat" w:cs="Arial"/>
          <w:color w:val="000000" w:themeColor="text1"/>
          <w:u w:val="none"/>
          <w:lang w:val="es-MX" w:eastAsia="es-ES" w:bidi="es-ES"/>
        </w:rPr>
        <w:t>a revista le puede arrancar las hojas</w:t>
      </w:r>
      <w:r w:rsidR="00245DE1">
        <w:rPr>
          <w:rStyle w:val="Hipervnculo"/>
          <w:rFonts w:ascii="Montserrat" w:eastAsia="Arial" w:hAnsi="Montserrat" w:cs="Arial"/>
          <w:color w:val="000000" w:themeColor="text1"/>
          <w:u w:val="none"/>
          <w:lang w:val="es-MX" w:eastAsia="es-ES" w:bidi="es-ES"/>
        </w:rPr>
        <w:t>.</w:t>
      </w:r>
      <w:r w:rsidR="009D33C9" w:rsidRPr="00B35CC6">
        <w:rPr>
          <w:rStyle w:val="Hipervnculo"/>
          <w:rFonts w:ascii="Montserrat" w:eastAsia="Arial" w:hAnsi="Montserrat" w:cs="Arial"/>
          <w:color w:val="000000" w:themeColor="text1"/>
          <w:u w:val="none"/>
          <w:lang w:val="es-MX" w:eastAsia="es-ES" w:bidi="es-ES"/>
        </w:rPr>
        <w:t xml:space="preserve"> </w:t>
      </w:r>
    </w:p>
    <w:p w14:paraId="2DC84DD3" w14:textId="18338BA6" w:rsidR="009D33C9" w:rsidRPr="00B35CC6" w:rsidRDefault="00B35CC6" w:rsidP="00245DE1">
      <w:pPr>
        <w:pStyle w:val="Prrafodelista"/>
        <w:spacing w:after="0" w:line="240" w:lineRule="auto"/>
        <w:jc w:val="both"/>
        <w:rPr>
          <w:rStyle w:val="Hipervnculo"/>
          <w:rFonts w:ascii="Montserrat" w:eastAsia="Arial" w:hAnsi="Montserrat" w:cs="Arial"/>
          <w:color w:val="000000" w:themeColor="text1"/>
          <w:u w:val="none"/>
          <w:lang w:val="es-MX" w:eastAsia="es-ES" w:bidi="es-ES"/>
        </w:rPr>
      </w:pPr>
      <w:r w:rsidRPr="00A42187">
        <w:rPr>
          <w:rStyle w:val="Hipervnculo"/>
          <w:rFonts w:ascii="Montserrat" w:eastAsia="Arial" w:hAnsi="Montserrat" w:cs="Arial"/>
          <w:color w:val="000000" w:themeColor="text1"/>
          <w:u w:val="none"/>
          <w:lang w:val="es-MX" w:eastAsia="es-ES" w:bidi="es-ES"/>
        </w:rPr>
        <w:t>Con el</w:t>
      </w:r>
      <w:r w:rsidR="009D33C9" w:rsidRPr="00B35CC6">
        <w:rPr>
          <w:rStyle w:val="Hipervnculo"/>
          <w:rFonts w:ascii="Montserrat" w:eastAsia="Arial" w:hAnsi="Montserrat" w:cs="Arial"/>
          <w:color w:val="000000" w:themeColor="text1"/>
          <w:u w:val="none"/>
          <w:lang w:val="es-MX" w:eastAsia="es-ES" w:bidi="es-ES"/>
        </w:rPr>
        <w:t xml:space="preserve"> martillo puede g</w:t>
      </w:r>
      <w:r w:rsidRPr="00A42187">
        <w:rPr>
          <w:rStyle w:val="Hipervnculo"/>
          <w:rFonts w:ascii="Montserrat" w:eastAsia="Arial" w:hAnsi="Montserrat" w:cs="Arial"/>
          <w:color w:val="000000" w:themeColor="text1"/>
          <w:u w:val="none"/>
          <w:lang w:val="es-MX" w:eastAsia="es-ES" w:bidi="es-ES"/>
        </w:rPr>
        <w:t>olpear en el piso o en la pared.</w:t>
      </w:r>
    </w:p>
    <w:p w14:paraId="785E7469" w14:textId="3B655B9A" w:rsidR="009D33C9" w:rsidRPr="00B35CC6" w:rsidRDefault="00B35CC6" w:rsidP="00245DE1">
      <w:pPr>
        <w:pStyle w:val="Prrafodelista"/>
        <w:spacing w:after="0" w:line="240" w:lineRule="auto"/>
        <w:jc w:val="both"/>
        <w:rPr>
          <w:rStyle w:val="Hipervnculo"/>
          <w:rFonts w:ascii="Montserrat" w:eastAsia="Arial" w:hAnsi="Montserrat" w:cs="Arial"/>
          <w:color w:val="000000" w:themeColor="text1"/>
          <w:u w:val="none"/>
          <w:lang w:val="es-MX" w:eastAsia="es-ES" w:bidi="es-ES"/>
        </w:rPr>
      </w:pPr>
      <w:r w:rsidRPr="00A42187">
        <w:rPr>
          <w:rStyle w:val="Hipervnculo"/>
          <w:rFonts w:ascii="Montserrat" w:eastAsia="Arial" w:hAnsi="Montserrat" w:cs="Arial"/>
          <w:color w:val="000000" w:themeColor="text1"/>
          <w:u w:val="none"/>
          <w:lang w:val="es-MX" w:eastAsia="es-ES" w:bidi="es-ES"/>
        </w:rPr>
        <w:t>Con las</w:t>
      </w:r>
      <w:r w:rsidR="009D33C9" w:rsidRPr="00B35CC6">
        <w:rPr>
          <w:rStyle w:val="Hipervnculo"/>
          <w:rFonts w:ascii="Montserrat" w:eastAsia="Arial" w:hAnsi="Montserrat" w:cs="Arial"/>
          <w:color w:val="000000" w:themeColor="text1"/>
          <w:u w:val="none"/>
          <w:lang w:val="es-MX" w:eastAsia="es-ES" w:bidi="es-ES"/>
        </w:rPr>
        <w:t xml:space="preserve"> hojas y colores puede</w:t>
      </w:r>
      <w:r w:rsidRPr="00A42187">
        <w:rPr>
          <w:rStyle w:val="Hipervnculo"/>
          <w:rFonts w:ascii="Montserrat" w:eastAsia="Arial" w:hAnsi="Montserrat" w:cs="Arial"/>
          <w:color w:val="000000" w:themeColor="text1"/>
          <w:u w:val="none"/>
          <w:lang w:val="es-MX" w:eastAsia="es-ES" w:bidi="es-ES"/>
        </w:rPr>
        <w:t>n rayar sin control.</w:t>
      </w:r>
    </w:p>
    <w:p w14:paraId="5AA4DB66" w14:textId="77777777" w:rsidR="009D33C9" w:rsidRPr="001642A1" w:rsidRDefault="009D33C9" w:rsidP="005B05C7">
      <w:pPr>
        <w:spacing w:after="0" w:line="240" w:lineRule="auto"/>
        <w:jc w:val="both"/>
        <w:rPr>
          <w:rStyle w:val="Hipervnculo"/>
          <w:rFonts w:ascii="Montserrat" w:eastAsia="Arial" w:hAnsi="Montserrat" w:cs="Arial"/>
          <w:color w:val="000000" w:themeColor="text1"/>
          <w:u w:val="none"/>
          <w:lang w:eastAsia="es-ES" w:bidi="es-ES"/>
        </w:rPr>
      </w:pPr>
    </w:p>
    <w:p w14:paraId="0181D09E" w14:textId="503718CA" w:rsidR="009D33C9" w:rsidRPr="001642A1" w:rsidRDefault="009D33C9" w:rsidP="005B05C7">
      <w:pPr>
        <w:spacing w:after="0" w:line="240" w:lineRule="auto"/>
        <w:jc w:val="both"/>
        <w:rPr>
          <w:rStyle w:val="Hipervnculo"/>
          <w:rFonts w:ascii="Montserrat" w:eastAsia="Arial" w:hAnsi="Montserrat" w:cs="Arial"/>
          <w:color w:val="000000" w:themeColor="text1"/>
          <w:u w:val="none"/>
          <w:lang w:eastAsia="es-ES" w:bidi="es-ES"/>
        </w:rPr>
      </w:pPr>
      <w:r w:rsidRPr="001642A1">
        <w:rPr>
          <w:rStyle w:val="Hipervnculo"/>
          <w:rFonts w:ascii="Montserrat" w:eastAsia="Arial" w:hAnsi="Montserrat" w:cs="Arial"/>
          <w:color w:val="000000" w:themeColor="text1"/>
          <w:u w:val="none"/>
          <w:lang w:eastAsia="es-ES" w:bidi="es-ES"/>
        </w:rPr>
        <w:lastRenderedPageBreak/>
        <w:t xml:space="preserve">A través del juego y de las acciones cotidianas es como los bebés, niñas y niños se van autorregulando, pero siempre y cuando como adultos les </w:t>
      </w:r>
      <w:r w:rsidR="00B35CC6">
        <w:rPr>
          <w:rStyle w:val="Hipervnculo"/>
          <w:rFonts w:ascii="Montserrat" w:eastAsia="Arial" w:hAnsi="Montserrat" w:cs="Arial"/>
          <w:color w:val="000000" w:themeColor="text1"/>
          <w:u w:val="none"/>
          <w:lang w:eastAsia="es-ES" w:bidi="es-ES"/>
        </w:rPr>
        <w:t>hablen</w:t>
      </w:r>
      <w:r w:rsidRPr="001642A1">
        <w:rPr>
          <w:rStyle w:val="Hipervnculo"/>
          <w:rFonts w:ascii="Montserrat" w:eastAsia="Arial" w:hAnsi="Montserrat" w:cs="Arial"/>
          <w:color w:val="000000" w:themeColor="text1"/>
          <w:u w:val="none"/>
          <w:lang w:eastAsia="es-ES" w:bidi="es-ES"/>
        </w:rPr>
        <w:t xml:space="preserve"> en un tono amoroso y les explique</w:t>
      </w:r>
      <w:r w:rsidR="00B35CC6">
        <w:rPr>
          <w:rStyle w:val="Hipervnculo"/>
          <w:rFonts w:ascii="Montserrat" w:eastAsia="Arial" w:hAnsi="Montserrat" w:cs="Arial"/>
          <w:color w:val="000000" w:themeColor="text1"/>
          <w:u w:val="none"/>
          <w:lang w:eastAsia="es-ES" w:bidi="es-ES"/>
        </w:rPr>
        <w:t>n</w:t>
      </w:r>
      <w:r w:rsidRPr="001642A1">
        <w:rPr>
          <w:rStyle w:val="Hipervnculo"/>
          <w:rFonts w:ascii="Montserrat" w:eastAsia="Arial" w:hAnsi="Montserrat" w:cs="Arial"/>
          <w:color w:val="000000" w:themeColor="text1"/>
          <w:u w:val="none"/>
          <w:lang w:eastAsia="es-ES" w:bidi="es-ES"/>
        </w:rPr>
        <w:t xml:space="preserve"> el por qué no se pueden hacer determinadas acciones.</w:t>
      </w:r>
    </w:p>
    <w:p w14:paraId="6C2CFAD6" w14:textId="77777777" w:rsidR="009D33C9" w:rsidRPr="001642A1" w:rsidRDefault="009D33C9" w:rsidP="005B05C7">
      <w:pPr>
        <w:spacing w:after="0" w:line="240" w:lineRule="auto"/>
        <w:jc w:val="both"/>
        <w:rPr>
          <w:rStyle w:val="Hipervnculo"/>
          <w:rFonts w:ascii="Montserrat" w:eastAsia="Arial" w:hAnsi="Montserrat" w:cs="Arial"/>
          <w:color w:val="000000" w:themeColor="text1"/>
          <w:u w:val="none"/>
          <w:lang w:eastAsia="es-ES" w:bidi="es-ES"/>
        </w:rPr>
      </w:pPr>
    </w:p>
    <w:p w14:paraId="2ACAC531" w14:textId="34393F58" w:rsidR="004026F1" w:rsidRPr="001642A1" w:rsidRDefault="004026F1" w:rsidP="005B05C7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  <w:r w:rsidRPr="001642A1">
        <w:rPr>
          <w:rFonts w:ascii="Montserrat" w:eastAsia="Times New Roman" w:hAnsi="Montserrat" w:cs="Arial"/>
          <w:iCs/>
        </w:rPr>
        <w:t xml:space="preserve">Si tienen dudas o necesitan ayuda para realizar las actividades propuestas o alguna sugerencia y quieren compartirlas con nosotros pueden enviarlas al correo </w:t>
      </w:r>
      <w:hyperlink r:id="rId14" w:history="1">
        <w:r w:rsidR="002D096B" w:rsidRPr="009571F5">
          <w:rPr>
            <w:rStyle w:val="Hipervnculo"/>
            <w:rFonts w:ascii="Montserrat" w:eastAsia="Times New Roman" w:hAnsi="Montserrat" w:cs="Arial"/>
            <w:iCs/>
          </w:rPr>
          <w:t>aprende_en_casa@nube.sep.gob.mx</w:t>
        </w:r>
      </w:hyperlink>
    </w:p>
    <w:p w14:paraId="3FFBA87D" w14:textId="77777777" w:rsidR="004026F1" w:rsidRPr="001642A1" w:rsidRDefault="004026F1" w:rsidP="005B05C7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</w:p>
    <w:p w14:paraId="079117CD" w14:textId="19B15817" w:rsidR="0053165E" w:rsidRPr="001642A1" w:rsidRDefault="004026F1" w:rsidP="005B05C7">
      <w:pPr>
        <w:spacing w:after="0" w:line="240" w:lineRule="auto"/>
        <w:jc w:val="both"/>
        <w:rPr>
          <w:rFonts w:ascii="Montserrat" w:hAnsi="Montserrat"/>
        </w:rPr>
      </w:pPr>
      <w:r w:rsidRPr="001642A1">
        <w:rPr>
          <w:rFonts w:ascii="Montserrat" w:eastAsia="Times New Roman" w:hAnsi="Montserrat" w:cs="Arial"/>
          <w:iCs/>
        </w:rPr>
        <w:t xml:space="preserve">Si quieren ver los programas de “Aprende en Casa”, los puedes encontrar en la siguiente página: </w:t>
      </w:r>
      <w:r w:rsidRPr="001642A1">
        <w:rPr>
          <w:rStyle w:val="Hipervnculo"/>
          <w:rFonts w:ascii="Montserrat" w:hAnsi="Montserrat"/>
        </w:rPr>
        <w:t>youtube.com/</w:t>
      </w:r>
      <w:proofErr w:type="spellStart"/>
      <w:r w:rsidRPr="001642A1">
        <w:rPr>
          <w:rStyle w:val="Hipervnculo"/>
          <w:rFonts w:ascii="Montserrat" w:hAnsi="Montserrat"/>
        </w:rPr>
        <w:t>aprendeencasa</w:t>
      </w:r>
      <w:proofErr w:type="spellEnd"/>
    </w:p>
    <w:sectPr w:rsidR="0053165E" w:rsidRPr="001642A1" w:rsidSect="003D279B">
      <w:footerReference w:type="default" r:id="rId15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BEF8F4" w14:textId="77777777" w:rsidR="00B0687E" w:rsidRDefault="00B0687E" w:rsidP="0030669E">
      <w:pPr>
        <w:spacing w:after="0" w:line="240" w:lineRule="auto"/>
      </w:pPr>
      <w:r>
        <w:separator/>
      </w:r>
    </w:p>
  </w:endnote>
  <w:endnote w:type="continuationSeparator" w:id="0">
    <w:p w14:paraId="2F0C1194" w14:textId="77777777" w:rsidR="00B0687E" w:rsidRDefault="00B0687E" w:rsidP="003066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3D33F435" w14:textId="59D3506B" w:rsidR="003D279B" w:rsidRDefault="007A53FF" w:rsidP="003D279B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2D096B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7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2D096B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7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2EF147" w14:textId="77777777" w:rsidR="00B0687E" w:rsidRDefault="00B0687E" w:rsidP="0030669E">
      <w:pPr>
        <w:spacing w:after="0" w:line="240" w:lineRule="auto"/>
      </w:pPr>
      <w:r>
        <w:separator/>
      </w:r>
    </w:p>
  </w:footnote>
  <w:footnote w:type="continuationSeparator" w:id="0">
    <w:p w14:paraId="17B137D4" w14:textId="77777777" w:rsidR="00B0687E" w:rsidRDefault="00B0687E" w:rsidP="003066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553237"/>
    <w:multiLevelType w:val="hybridMultilevel"/>
    <w:tmpl w:val="C12439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2F53B9"/>
    <w:multiLevelType w:val="hybridMultilevel"/>
    <w:tmpl w:val="BECC2374"/>
    <w:lvl w:ilvl="0" w:tplc="040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2" w15:restartNumberingAfterBreak="0">
    <w:nsid w:val="36D53AA2"/>
    <w:multiLevelType w:val="hybridMultilevel"/>
    <w:tmpl w:val="21865B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F13070"/>
    <w:multiLevelType w:val="hybridMultilevel"/>
    <w:tmpl w:val="F2BCD7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834672"/>
    <w:multiLevelType w:val="hybridMultilevel"/>
    <w:tmpl w:val="9E689C8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1C48EF"/>
    <w:multiLevelType w:val="hybridMultilevel"/>
    <w:tmpl w:val="6C8003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1C777D"/>
    <w:multiLevelType w:val="hybridMultilevel"/>
    <w:tmpl w:val="789A2AC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AF7322"/>
    <w:multiLevelType w:val="hybridMultilevel"/>
    <w:tmpl w:val="4CEE967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CC320D"/>
    <w:multiLevelType w:val="hybridMultilevel"/>
    <w:tmpl w:val="B37ABE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1E6351"/>
    <w:multiLevelType w:val="hybridMultilevel"/>
    <w:tmpl w:val="B98EF3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707F04"/>
    <w:multiLevelType w:val="hybridMultilevel"/>
    <w:tmpl w:val="3F1ED2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F463FD"/>
    <w:multiLevelType w:val="hybridMultilevel"/>
    <w:tmpl w:val="448C23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162290"/>
    <w:multiLevelType w:val="hybridMultilevel"/>
    <w:tmpl w:val="388468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DD7AF9"/>
    <w:multiLevelType w:val="hybridMultilevel"/>
    <w:tmpl w:val="74EC11B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8012FB"/>
    <w:multiLevelType w:val="hybridMultilevel"/>
    <w:tmpl w:val="954874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B0126AC"/>
    <w:multiLevelType w:val="hybridMultilevel"/>
    <w:tmpl w:val="A2DC3C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C405CE"/>
    <w:multiLevelType w:val="hybridMultilevel"/>
    <w:tmpl w:val="C43232D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4"/>
  </w:num>
  <w:num w:numId="4">
    <w:abstractNumId w:val="6"/>
  </w:num>
  <w:num w:numId="5">
    <w:abstractNumId w:val="16"/>
  </w:num>
  <w:num w:numId="6">
    <w:abstractNumId w:val="7"/>
  </w:num>
  <w:num w:numId="7">
    <w:abstractNumId w:val="13"/>
  </w:num>
  <w:num w:numId="8">
    <w:abstractNumId w:val="12"/>
  </w:num>
  <w:num w:numId="9">
    <w:abstractNumId w:val="11"/>
  </w:num>
  <w:num w:numId="10">
    <w:abstractNumId w:val="10"/>
  </w:num>
  <w:num w:numId="11">
    <w:abstractNumId w:val="15"/>
  </w:num>
  <w:num w:numId="12">
    <w:abstractNumId w:val="0"/>
  </w:num>
  <w:num w:numId="13">
    <w:abstractNumId w:val="2"/>
  </w:num>
  <w:num w:numId="14">
    <w:abstractNumId w:val="3"/>
  </w:num>
  <w:num w:numId="15">
    <w:abstractNumId w:val="5"/>
  </w:num>
  <w:num w:numId="16">
    <w:abstractNumId w:val="14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26F1"/>
    <w:rsid w:val="001307E2"/>
    <w:rsid w:val="00154AC5"/>
    <w:rsid w:val="001642A1"/>
    <w:rsid w:val="001A1E70"/>
    <w:rsid w:val="001A5D8F"/>
    <w:rsid w:val="001E68B3"/>
    <w:rsid w:val="0024203E"/>
    <w:rsid w:val="00245DE1"/>
    <w:rsid w:val="00254657"/>
    <w:rsid w:val="002D096B"/>
    <w:rsid w:val="002F13A2"/>
    <w:rsid w:val="0030669E"/>
    <w:rsid w:val="003910C9"/>
    <w:rsid w:val="003A1586"/>
    <w:rsid w:val="003F6190"/>
    <w:rsid w:val="004026F1"/>
    <w:rsid w:val="00422C74"/>
    <w:rsid w:val="00435DBD"/>
    <w:rsid w:val="004A10BC"/>
    <w:rsid w:val="0053165E"/>
    <w:rsid w:val="005B05C7"/>
    <w:rsid w:val="0065461F"/>
    <w:rsid w:val="006E00FE"/>
    <w:rsid w:val="00712E6B"/>
    <w:rsid w:val="00752981"/>
    <w:rsid w:val="00781691"/>
    <w:rsid w:val="007975A5"/>
    <w:rsid w:val="007A53FF"/>
    <w:rsid w:val="007F1F93"/>
    <w:rsid w:val="0082539E"/>
    <w:rsid w:val="00856F4A"/>
    <w:rsid w:val="008B4455"/>
    <w:rsid w:val="00945331"/>
    <w:rsid w:val="009938BE"/>
    <w:rsid w:val="009D33C9"/>
    <w:rsid w:val="00A42187"/>
    <w:rsid w:val="00B0687E"/>
    <w:rsid w:val="00B35CC6"/>
    <w:rsid w:val="00BD2075"/>
    <w:rsid w:val="00BD42BF"/>
    <w:rsid w:val="00C77A73"/>
    <w:rsid w:val="00CB3DEF"/>
    <w:rsid w:val="00D82ED0"/>
    <w:rsid w:val="00DF4EC0"/>
    <w:rsid w:val="00E20237"/>
    <w:rsid w:val="00E90A81"/>
    <w:rsid w:val="00F07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3DC9E4"/>
  <w15:chartTrackingRefBased/>
  <w15:docId w15:val="{F521D3DD-44BD-4585-A6F3-71567423E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26F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qFormat/>
    <w:rsid w:val="004026F1"/>
    <w:pPr>
      <w:ind w:left="720"/>
      <w:contextualSpacing/>
    </w:pPr>
    <w:rPr>
      <w:lang w:val="en-US"/>
    </w:rPr>
  </w:style>
  <w:style w:type="paragraph" w:styleId="NormalWeb">
    <w:name w:val="Normal (Web)"/>
    <w:basedOn w:val="Normal"/>
    <w:uiPriority w:val="99"/>
    <w:unhideWhenUsed/>
    <w:rsid w:val="004026F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4026F1"/>
    <w:rPr>
      <w:color w:val="0000FF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4026F1"/>
    <w:pPr>
      <w:tabs>
        <w:tab w:val="center" w:pos="4419"/>
        <w:tab w:val="right" w:pos="8838"/>
      </w:tabs>
      <w:spacing w:after="0" w:line="240" w:lineRule="auto"/>
    </w:pPr>
    <w:rPr>
      <w:lang w:val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026F1"/>
    <w:rPr>
      <w:lang w:val="en-US"/>
    </w:rPr>
  </w:style>
  <w:style w:type="paragraph" w:customStyle="1" w:styleId="TableParagraph">
    <w:name w:val="Table Paragraph"/>
    <w:basedOn w:val="Normal"/>
    <w:uiPriority w:val="1"/>
    <w:qFormat/>
    <w:rsid w:val="004026F1"/>
    <w:pPr>
      <w:widowControl w:val="0"/>
      <w:autoSpaceDE w:val="0"/>
      <w:autoSpaceDN w:val="0"/>
      <w:spacing w:after="0" w:line="240" w:lineRule="auto"/>
      <w:ind w:left="94"/>
    </w:pPr>
    <w:rPr>
      <w:rFonts w:ascii="Arial" w:eastAsia="Arial" w:hAnsi="Arial" w:cs="Arial"/>
      <w:lang w:val="es-ES" w:eastAsia="es-ES" w:bidi="es-ES"/>
    </w:rPr>
  </w:style>
  <w:style w:type="paragraph" w:styleId="Encabezado">
    <w:name w:val="header"/>
    <w:basedOn w:val="Normal"/>
    <w:link w:val="EncabezadoCar"/>
    <w:uiPriority w:val="99"/>
    <w:unhideWhenUsed/>
    <w:rsid w:val="0030669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0669E"/>
  </w:style>
  <w:style w:type="character" w:styleId="Refdecomentario">
    <w:name w:val="annotation reference"/>
    <w:basedOn w:val="Fuentedeprrafopredeter"/>
    <w:uiPriority w:val="99"/>
    <w:semiHidden/>
    <w:unhideWhenUsed/>
    <w:rsid w:val="00E2023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2023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2023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2023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20237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202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0237"/>
    <w:rPr>
      <w:rFonts w:ascii="Segoe UI" w:hAnsi="Segoe UI" w:cs="Segoe UI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856F4A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35D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372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hotos.app.goo.gl/GnVzKNouHwCNSb487" TargetMode="External"/><Relationship Id="rId13" Type="http://schemas.openxmlformats.org/officeDocument/2006/relationships/hyperlink" Target="https://youtu.be/y6PGBsv6ebo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aprendeencasa.sep.gob.mx/multimedia/RSC//202103/202103-RSC-atGZOMYbdL-FERNANDOFURIOSO.ogg" TargetMode="External"/><Relationship Id="rId12" Type="http://schemas.openxmlformats.org/officeDocument/2006/relationships/hyperlink" Target="https://youtu.be/MMuOxN-zs90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mailto:aprende_en_casa@nube.sep.gob.m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1821</Words>
  <Characters>10019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Levovo</cp:lastModifiedBy>
  <cp:revision>4</cp:revision>
  <dcterms:created xsi:type="dcterms:W3CDTF">2021-03-16T03:39:00Z</dcterms:created>
  <dcterms:modified xsi:type="dcterms:W3CDTF">2021-03-17T02:34:00Z</dcterms:modified>
</cp:coreProperties>
</file>